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768" w:rsidRPr="001D08FC" w:rsidRDefault="00286B50">
      <w:pPr>
        <w:pStyle w:val="Titolo"/>
        <w:ind w:left="2022"/>
        <w:rPr>
          <w:rFonts w:ascii="Palatino Linotype" w:hAnsi="Palatino Linotype"/>
          <w:color w:val="002060"/>
          <w:szCs w:val="20"/>
        </w:rPr>
      </w:pPr>
      <w:r w:rsidRPr="001D08FC">
        <w:rPr>
          <w:rFonts w:ascii="Palatino Linotype" w:hAnsi="Palatino Linotype"/>
          <w:color w:val="002060"/>
          <w:szCs w:val="20"/>
        </w:rPr>
        <w:t>RELAZIONE</w:t>
      </w:r>
      <w:r w:rsidRPr="001D08FC">
        <w:rPr>
          <w:rFonts w:ascii="Palatino Linotype" w:hAnsi="Palatino Linotype"/>
          <w:color w:val="002060"/>
          <w:spacing w:val="-3"/>
          <w:szCs w:val="20"/>
        </w:rPr>
        <w:t xml:space="preserve"> </w:t>
      </w:r>
      <w:r w:rsidRPr="001D08FC">
        <w:rPr>
          <w:rFonts w:ascii="Palatino Linotype" w:hAnsi="Palatino Linotype"/>
          <w:color w:val="002060"/>
          <w:spacing w:val="-2"/>
          <w:szCs w:val="20"/>
        </w:rPr>
        <w:t>ILLUSTRATIVA</w:t>
      </w:r>
    </w:p>
    <w:p w:rsidR="00093768" w:rsidRPr="001D08FC" w:rsidRDefault="00286B50">
      <w:pPr>
        <w:pStyle w:val="Titolo"/>
        <w:spacing w:before="163"/>
        <w:rPr>
          <w:rFonts w:ascii="Palatino Linotype" w:hAnsi="Palatino Linotype"/>
          <w:color w:val="002060"/>
          <w:szCs w:val="20"/>
        </w:rPr>
      </w:pPr>
      <w:r w:rsidRPr="001D08FC">
        <w:rPr>
          <w:rFonts w:ascii="Palatino Linotype" w:hAnsi="Palatino Linotype"/>
          <w:color w:val="002060"/>
          <w:szCs w:val="20"/>
        </w:rPr>
        <w:t>al</w:t>
      </w:r>
      <w:r w:rsidRPr="001D08FC">
        <w:rPr>
          <w:rFonts w:ascii="Palatino Linotype" w:hAnsi="Palatino Linotype"/>
          <w:color w:val="002060"/>
          <w:spacing w:val="-5"/>
          <w:szCs w:val="20"/>
        </w:rPr>
        <w:t xml:space="preserve"> </w:t>
      </w:r>
      <w:r w:rsidRPr="001D08FC">
        <w:rPr>
          <w:rFonts w:ascii="Palatino Linotype" w:hAnsi="Palatino Linotype"/>
          <w:color w:val="002060"/>
          <w:szCs w:val="20"/>
        </w:rPr>
        <w:t>Codice</w:t>
      </w:r>
      <w:r w:rsidRPr="001D08FC">
        <w:rPr>
          <w:rFonts w:ascii="Palatino Linotype" w:hAnsi="Palatino Linotype"/>
          <w:color w:val="002060"/>
          <w:spacing w:val="-7"/>
          <w:szCs w:val="20"/>
        </w:rPr>
        <w:t xml:space="preserve"> </w:t>
      </w:r>
      <w:r w:rsidRPr="001D08FC">
        <w:rPr>
          <w:rFonts w:ascii="Palatino Linotype" w:hAnsi="Palatino Linotype"/>
          <w:color w:val="002060"/>
          <w:szCs w:val="20"/>
        </w:rPr>
        <w:t>di</w:t>
      </w:r>
      <w:r w:rsidRPr="001D08FC">
        <w:rPr>
          <w:rFonts w:ascii="Palatino Linotype" w:hAnsi="Palatino Linotype"/>
          <w:color w:val="002060"/>
          <w:spacing w:val="-5"/>
          <w:szCs w:val="20"/>
        </w:rPr>
        <w:t xml:space="preserve"> </w:t>
      </w:r>
      <w:r w:rsidRPr="001D08FC">
        <w:rPr>
          <w:rFonts w:ascii="Palatino Linotype" w:hAnsi="Palatino Linotype"/>
          <w:color w:val="002060"/>
          <w:szCs w:val="20"/>
        </w:rPr>
        <w:t>comportamento</w:t>
      </w:r>
      <w:r w:rsidRPr="001D08FC">
        <w:rPr>
          <w:rFonts w:ascii="Palatino Linotype" w:hAnsi="Palatino Linotype"/>
          <w:color w:val="002060"/>
          <w:spacing w:val="-5"/>
          <w:szCs w:val="20"/>
        </w:rPr>
        <w:t xml:space="preserve"> </w:t>
      </w:r>
      <w:r w:rsidRPr="001D08FC">
        <w:rPr>
          <w:rFonts w:ascii="Palatino Linotype" w:hAnsi="Palatino Linotype"/>
          <w:color w:val="002060"/>
          <w:szCs w:val="20"/>
        </w:rPr>
        <w:t>e</w:t>
      </w:r>
      <w:r w:rsidRPr="001D08FC">
        <w:rPr>
          <w:rFonts w:ascii="Palatino Linotype" w:hAnsi="Palatino Linotype"/>
          <w:color w:val="002060"/>
          <w:spacing w:val="-5"/>
          <w:szCs w:val="20"/>
        </w:rPr>
        <w:t xml:space="preserve"> </w:t>
      </w:r>
      <w:r w:rsidRPr="001D08FC">
        <w:rPr>
          <w:rFonts w:ascii="Palatino Linotype" w:hAnsi="Palatino Linotype"/>
          <w:color w:val="002060"/>
          <w:szCs w:val="20"/>
        </w:rPr>
        <w:t>di</w:t>
      </w:r>
      <w:r w:rsidRPr="001D08FC">
        <w:rPr>
          <w:rFonts w:ascii="Palatino Linotype" w:hAnsi="Palatino Linotype"/>
          <w:color w:val="002060"/>
          <w:spacing w:val="-5"/>
          <w:szCs w:val="20"/>
        </w:rPr>
        <w:t xml:space="preserve"> </w:t>
      </w:r>
      <w:r w:rsidRPr="001D08FC">
        <w:rPr>
          <w:rFonts w:ascii="Palatino Linotype" w:hAnsi="Palatino Linotype"/>
          <w:color w:val="002060"/>
          <w:szCs w:val="20"/>
        </w:rPr>
        <w:t>promozione</w:t>
      </w:r>
      <w:r w:rsidRPr="001D08FC">
        <w:rPr>
          <w:rFonts w:ascii="Palatino Linotype" w:hAnsi="Palatino Linotype"/>
          <w:color w:val="002060"/>
          <w:spacing w:val="-3"/>
          <w:szCs w:val="20"/>
        </w:rPr>
        <w:t xml:space="preserve"> </w:t>
      </w:r>
      <w:r w:rsidRPr="001D08FC">
        <w:rPr>
          <w:rFonts w:ascii="Palatino Linotype" w:hAnsi="Palatino Linotype"/>
          <w:color w:val="002060"/>
          <w:szCs w:val="20"/>
        </w:rPr>
        <w:t xml:space="preserve">dell’etica dei dipendenti del Comune di </w:t>
      </w:r>
      <w:r w:rsidR="001D08FC" w:rsidRPr="001D08FC">
        <w:rPr>
          <w:rFonts w:ascii="Palatino Linotype" w:hAnsi="Palatino Linotype"/>
          <w:color w:val="002060"/>
          <w:szCs w:val="20"/>
        </w:rPr>
        <w:t>Paternopoli</w:t>
      </w:r>
    </w:p>
    <w:p w:rsidR="00093768" w:rsidRPr="001D08FC" w:rsidRDefault="00093768">
      <w:pPr>
        <w:pStyle w:val="Corpotesto"/>
        <w:ind w:left="0"/>
        <w:rPr>
          <w:rFonts w:ascii="Palatino Linotype" w:hAnsi="Palatino Linotype"/>
          <w:b/>
          <w:sz w:val="20"/>
          <w:szCs w:val="20"/>
        </w:rPr>
      </w:pPr>
    </w:p>
    <w:p w:rsidR="00093768" w:rsidRPr="001D08FC" w:rsidRDefault="00093768">
      <w:pPr>
        <w:pStyle w:val="Corpotesto"/>
        <w:ind w:left="0"/>
        <w:rPr>
          <w:rFonts w:ascii="Palatino Linotype" w:hAnsi="Palatino Linotype"/>
          <w:b/>
          <w:sz w:val="20"/>
          <w:szCs w:val="20"/>
        </w:rPr>
      </w:pPr>
    </w:p>
    <w:p w:rsidR="00093768" w:rsidRPr="001D08FC" w:rsidRDefault="00093768">
      <w:pPr>
        <w:pStyle w:val="Corpotesto"/>
        <w:ind w:left="0"/>
        <w:rPr>
          <w:rFonts w:ascii="Palatino Linotype" w:hAnsi="Palatino Linotype"/>
          <w:b/>
          <w:sz w:val="20"/>
          <w:szCs w:val="20"/>
        </w:rPr>
      </w:pPr>
    </w:p>
    <w:p w:rsidR="00093768" w:rsidRPr="001D08FC" w:rsidRDefault="00093768">
      <w:pPr>
        <w:pStyle w:val="Corpotesto"/>
        <w:spacing w:before="207"/>
        <w:ind w:left="0"/>
        <w:rPr>
          <w:rFonts w:ascii="Palatino Linotype" w:hAnsi="Palatino Linotype"/>
          <w:b/>
          <w:sz w:val="20"/>
          <w:szCs w:val="20"/>
        </w:rPr>
      </w:pPr>
      <w:bookmarkStart w:id="0" w:name="_GoBack"/>
      <w:bookmarkEnd w:id="0"/>
    </w:p>
    <w:p w:rsidR="00093768" w:rsidRPr="001D08FC" w:rsidRDefault="00286B50">
      <w:pPr>
        <w:ind w:left="113"/>
        <w:jc w:val="both"/>
        <w:rPr>
          <w:rFonts w:ascii="Palatino Linotype" w:hAnsi="Palatino Linotype"/>
          <w:b/>
          <w:sz w:val="20"/>
          <w:szCs w:val="20"/>
        </w:rPr>
      </w:pPr>
      <w:r w:rsidRPr="001D08FC">
        <w:rPr>
          <w:rFonts w:ascii="Palatino Linotype" w:hAnsi="Palatino Linotype"/>
          <w:b/>
          <w:sz w:val="20"/>
          <w:szCs w:val="20"/>
        </w:rPr>
        <w:t>PRINCIPI</w:t>
      </w:r>
      <w:r w:rsidRPr="001D08FC">
        <w:rPr>
          <w:rFonts w:ascii="Palatino Linotype" w:hAnsi="Palatino Linotype"/>
          <w:b/>
          <w:spacing w:val="-11"/>
          <w:sz w:val="20"/>
          <w:szCs w:val="20"/>
        </w:rPr>
        <w:t xml:space="preserve"> </w:t>
      </w:r>
      <w:r w:rsidRPr="001D08FC">
        <w:rPr>
          <w:rFonts w:ascii="Palatino Linotype" w:hAnsi="Palatino Linotype"/>
          <w:b/>
          <w:spacing w:val="-2"/>
          <w:sz w:val="20"/>
          <w:szCs w:val="20"/>
        </w:rPr>
        <w:t>GENERALI</w:t>
      </w:r>
    </w:p>
    <w:p w:rsidR="00093768" w:rsidRPr="001D08FC" w:rsidRDefault="00093768">
      <w:pPr>
        <w:pStyle w:val="Corpotesto"/>
        <w:spacing w:before="68"/>
        <w:ind w:left="0"/>
        <w:rPr>
          <w:rFonts w:ascii="Palatino Linotype" w:hAnsi="Palatino Linotype"/>
          <w:b/>
          <w:sz w:val="20"/>
          <w:szCs w:val="20"/>
        </w:rPr>
      </w:pPr>
    </w:p>
    <w:p w:rsidR="00093768" w:rsidRPr="001D08FC" w:rsidRDefault="00286B50">
      <w:pPr>
        <w:pStyle w:val="Corpotesto"/>
        <w:spacing w:before="1"/>
        <w:ind w:right="111"/>
        <w:jc w:val="both"/>
        <w:rPr>
          <w:rFonts w:ascii="Palatino Linotype" w:hAnsi="Palatino Linotype"/>
          <w:sz w:val="20"/>
          <w:szCs w:val="20"/>
        </w:rPr>
      </w:pPr>
      <w:r w:rsidRPr="001D08FC">
        <w:rPr>
          <w:rFonts w:ascii="Palatino Linotype" w:hAnsi="Palatino Linotype"/>
          <w:sz w:val="20"/>
          <w:szCs w:val="20"/>
        </w:rPr>
        <w:t xml:space="preserve">Il “Codice di comportamento e di promozione dell’etica dei dipendenti del Comune di </w:t>
      </w:r>
      <w:r w:rsidR="001D08FC" w:rsidRPr="001D08FC">
        <w:rPr>
          <w:rFonts w:ascii="Palatino Linotype" w:hAnsi="Palatino Linotype"/>
          <w:sz w:val="20"/>
          <w:szCs w:val="20"/>
        </w:rPr>
        <w:t>Paternopoli</w:t>
      </w:r>
      <w:r w:rsidRPr="001D08FC">
        <w:rPr>
          <w:rFonts w:ascii="Palatino Linotype" w:hAnsi="Palatino Linotype"/>
          <w:sz w:val="20"/>
          <w:szCs w:val="20"/>
        </w:rPr>
        <w:t>”, di seguito definito “Codice”, in attuazione dell’art. 54 del decreto legislativo 30 marzo 2001, n. 165 e s.m.i., declina, a livello di Ente, le previsioni del Codi</w:t>
      </w:r>
      <w:r w:rsidRPr="001D08FC">
        <w:rPr>
          <w:rFonts w:ascii="Palatino Linotype" w:hAnsi="Palatino Linotype"/>
          <w:sz w:val="20"/>
          <w:szCs w:val="20"/>
        </w:rPr>
        <w:t>ce di comportamento dei dipendenti pubblici approvato con D.P.R. 16 aprile 2013, n. 62 e s.m.i.</w:t>
      </w: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ind w:right="108"/>
        <w:jc w:val="both"/>
        <w:rPr>
          <w:rFonts w:ascii="Palatino Linotype" w:hAnsi="Palatino Linotype"/>
          <w:sz w:val="20"/>
          <w:szCs w:val="20"/>
        </w:rPr>
      </w:pPr>
      <w:r w:rsidRPr="001D08FC">
        <w:rPr>
          <w:rFonts w:ascii="Palatino Linotype" w:hAnsi="Palatino Linotype"/>
          <w:sz w:val="20"/>
          <w:szCs w:val="20"/>
        </w:rPr>
        <w:t>Il</w:t>
      </w:r>
      <w:r w:rsidRPr="001D08FC">
        <w:rPr>
          <w:rFonts w:ascii="Palatino Linotype" w:hAnsi="Palatino Linotype"/>
          <w:spacing w:val="-4"/>
          <w:sz w:val="20"/>
          <w:szCs w:val="20"/>
        </w:rPr>
        <w:t xml:space="preserve"> </w:t>
      </w:r>
      <w:r w:rsidRPr="001D08FC">
        <w:rPr>
          <w:rFonts w:ascii="Palatino Linotype" w:hAnsi="Palatino Linotype"/>
          <w:sz w:val="20"/>
          <w:szCs w:val="20"/>
        </w:rPr>
        <w:t>Codice</w:t>
      </w:r>
      <w:r w:rsidRPr="001D08FC">
        <w:rPr>
          <w:rFonts w:ascii="Palatino Linotype" w:hAnsi="Palatino Linotype"/>
          <w:spacing w:val="-6"/>
          <w:sz w:val="20"/>
          <w:szCs w:val="20"/>
        </w:rPr>
        <w:t xml:space="preserve"> </w:t>
      </w:r>
      <w:r w:rsidRPr="001D08FC">
        <w:rPr>
          <w:rFonts w:ascii="Palatino Linotype" w:hAnsi="Palatino Linotype"/>
          <w:sz w:val="20"/>
          <w:szCs w:val="20"/>
        </w:rPr>
        <w:t>rappresenta</w:t>
      </w:r>
      <w:r w:rsidRPr="001D08FC">
        <w:rPr>
          <w:rFonts w:ascii="Palatino Linotype" w:hAnsi="Palatino Linotype"/>
          <w:spacing w:val="-5"/>
          <w:sz w:val="20"/>
          <w:szCs w:val="20"/>
        </w:rPr>
        <w:t xml:space="preserve"> </w:t>
      </w:r>
      <w:r w:rsidRPr="001D08FC">
        <w:rPr>
          <w:rFonts w:ascii="Palatino Linotype" w:hAnsi="Palatino Linotype"/>
          <w:sz w:val="20"/>
          <w:szCs w:val="20"/>
        </w:rPr>
        <w:t>l’occasione</w:t>
      </w:r>
      <w:r w:rsidRPr="001D08FC">
        <w:rPr>
          <w:rFonts w:ascii="Palatino Linotype" w:hAnsi="Palatino Linotype"/>
          <w:spacing w:val="-3"/>
          <w:sz w:val="20"/>
          <w:szCs w:val="20"/>
        </w:rPr>
        <w:t xml:space="preserve"> </w:t>
      </w:r>
      <w:r w:rsidRPr="001D08FC">
        <w:rPr>
          <w:rFonts w:ascii="Palatino Linotype" w:hAnsi="Palatino Linotype"/>
          <w:sz w:val="20"/>
          <w:szCs w:val="20"/>
        </w:rPr>
        <w:t>di</w:t>
      </w:r>
      <w:r w:rsidRPr="001D08FC">
        <w:rPr>
          <w:rFonts w:ascii="Palatino Linotype" w:hAnsi="Palatino Linotype"/>
          <w:spacing w:val="-4"/>
          <w:sz w:val="20"/>
          <w:szCs w:val="20"/>
        </w:rPr>
        <w:t xml:space="preserve"> </w:t>
      </w:r>
      <w:r w:rsidRPr="001D08FC">
        <w:rPr>
          <w:rFonts w:ascii="Palatino Linotype" w:hAnsi="Palatino Linotype"/>
          <w:sz w:val="20"/>
          <w:szCs w:val="20"/>
        </w:rPr>
        <w:t>un</w:t>
      </w:r>
      <w:r w:rsidRPr="001D08FC">
        <w:rPr>
          <w:rFonts w:ascii="Palatino Linotype" w:hAnsi="Palatino Linotype"/>
          <w:spacing w:val="-5"/>
          <w:sz w:val="20"/>
          <w:szCs w:val="20"/>
        </w:rPr>
        <w:t xml:space="preserve"> </w:t>
      </w:r>
      <w:r w:rsidRPr="001D08FC">
        <w:rPr>
          <w:rFonts w:ascii="Palatino Linotype" w:hAnsi="Palatino Linotype"/>
          <w:sz w:val="20"/>
          <w:szCs w:val="20"/>
        </w:rPr>
        <w:t>patto,</w:t>
      </w:r>
      <w:r w:rsidRPr="001D08FC">
        <w:rPr>
          <w:rFonts w:ascii="Palatino Linotype" w:hAnsi="Palatino Linotype"/>
          <w:spacing w:val="-5"/>
          <w:sz w:val="20"/>
          <w:szCs w:val="20"/>
        </w:rPr>
        <w:t xml:space="preserve"> </w:t>
      </w:r>
      <w:r w:rsidRPr="001D08FC">
        <w:rPr>
          <w:rFonts w:ascii="Palatino Linotype" w:hAnsi="Palatino Linotype"/>
          <w:sz w:val="20"/>
          <w:szCs w:val="20"/>
        </w:rPr>
        <w:t>tra</w:t>
      </w:r>
      <w:r w:rsidRPr="001D08FC">
        <w:rPr>
          <w:rFonts w:ascii="Palatino Linotype" w:hAnsi="Palatino Linotype"/>
          <w:spacing w:val="-2"/>
          <w:sz w:val="20"/>
          <w:szCs w:val="20"/>
        </w:rPr>
        <w:t xml:space="preserve"> </w:t>
      </w:r>
      <w:r w:rsidRPr="001D08FC">
        <w:rPr>
          <w:rFonts w:ascii="Palatino Linotype" w:hAnsi="Palatino Linotype"/>
          <w:sz w:val="20"/>
          <w:szCs w:val="20"/>
        </w:rPr>
        <w:t>dipendenti</w:t>
      </w:r>
      <w:r w:rsidRPr="001D08FC">
        <w:rPr>
          <w:rFonts w:ascii="Palatino Linotype" w:hAnsi="Palatino Linotype"/>
          <w:spacing w:val="-4"/>
          <w:sz w:val="20"/>
          <w:szCs w:val="20"/>
        </w:rPr>
        <w:t xml:space="preserve"> </w:t>
      </w:r>
      <w:r w:rsidRPr="001D08FC">
        <w:rPr>
          <w:rFonts w:ascii="Palatino Linotype" w:hAnsi="Palatino Linotype"/>
          <w:sz w:val="20"/>
          <w:szCs w:val="20"/>
        </w:rPr>
        <w:t>pubblici</w:t>
      </w:r>
      <w:r w:rsidRPr="001D08FC">
        <w:rPr>
          <w:rFonts w:ascii="Palatino Linotype" w:hAnsi="Palatino Linotype"/>
          <w:spacing w:val="-4"/>
          <w:sz w:val="20"/>
          <w:szCs w:val="20"/>
        </w:rPr>
        <w:t xml:space="preserve"> </w:t>
      </w:r>
      <w:r w:rsidRPr="001D08FC">
        <w:rPr>
          <w:rFonts w:ascii="Palatino Linotype" w:hAnsi="Palatino Linotype"/>
          <w:sz w:val="20"/>
          <w:szCs w:val="20"/>
        </w:rPr>
        <w:t>e</w:t>
      </w:r>
      <w:r w:rsidRPr="001D08FC">
        <w:rPr>
          <w:rFonts w:ascii="Palatino Linotype" w:hAnsi="Palatino Linotype"/>
          <w:spacing w:val="-4"/>
          <w:sz w:val="20"/>
          <w:szCs w:val="20"/>
        </w:rPr>
        <w:t xml:space="preserve"> </w:t>
      </w:r>
      <w:r w:rsidRPr="001D08FC">
        <w:rPr>
          <w:rFonts w:ascii="Palatino Linotype" w:hAnsi="Palatino Linotype"/>
          <w:i/>
          <w:sz w:val="20"/>
          <w:szCs w:val="20"/>
        </w:rPr>
        <w:t>stakeholder</w:t>
      </w:r>
      <w:r w:rsidRPr="001D08FC">
        <w:rPr>
          <w:rFonts w:ascii="Palatino Linotype" w:hAnsi="Palatino Linotype"/>
          <w:i/>
          <w:spacing w:val="-5"/>
          <w:sz w:val="20"/>
          <w:szCs w:val="20"/>
        </w:rPr>
        <w:t xml:space="preserve"> </w:t>
      </w:r>
      <w:r w:rsidRPr="001D08FC">
        <w:rPr>
          <w:rFonts w:ascii="Palatino Linotype" w:hAnsi="Palatino Linotype"/>
          <w:sz w:val="20"/>
          <w:szCs w:val="20"/>
        </w:rPr>
        <w:t>interni</w:t>
      </w:r>
      <w:r w:rsidRPr="001D08FC">
        <w:rPr>
          <w:rFonts w:ascii="Palatino Linotype" w:hAnsi="Palatino Linotype"/>
          <w:spacing w:val="-2"/>
          <w:sz w:val="20"/>
          <w:szCs w:val="20"/>
        </w:rPr>
        <w:t xml:space="preserve"> </w:t>
      </w:r>
      <w:r w:rsidRPr="001D08FC">
        <w:rPr>
          <w:rFonts w:ascii="Palatino Linotype" w:hAnsi="Palatino Linotype"/>
          <w:sz w:val="20"/>
          <w:szCs w:val="20"/>
        </w:rPr>
        <w:t>ed</w:t>
      </w:r>
      <w:r w:rsidRPr="001D08FC">
        <w:rPr>
          <w:rFonts w:ascii="Palatino Linotype" w:hAnsi="Palatino Linotype"/>
          <w:spacing w:val="-5"/>
          <w:sz w:val="20"/>
          <w:szCs w:val="20"/>
        </w:rPr>
        <w:t xml:space="preserve"> </w:t>
      </w:r>
      <w:r w:rsidRPr="001D08FC">
        <w:rPr>
          <w:rFonts w:ascii="Palatino Linotype" w:hAnsi="Palatino Linotype"/>
          <w:sz w:val="20"/>
          <w:szCs w:val="20"/>
        </w:rPr>
        <w:t>esterni, nel</w:t>
      </w:r>
      <w:r w:rsidRPr="001D08FC">
        <w:rPr>
          <w:rFonts w:ascii="Palatino Linotype" w:hAnsi="Palatino Linotype"/>
          <w:spacing w:val="-5"/>
          <w:sz w:val="20"/>
          <w:szCs w:val="20"/>
        </w:rPr>
        <w:t xml:space="preserve"> </w:t>
      </w:r>
      <w:r w:rsidRPr="001D08FC">
        <w:rPr>
          <w:rFonts w:ascii="Palatino Linotype" w:hAnsi="Palatino Linotype"/>
          <w:sz w:val="20"/>
          <w:szCs w:val="20"/>
        </w:rPr>
        <w:t>quale</w:t>
      </w:r>
      <w:r w:rsidRPr="001D08FC">
        <w:rPr>
          <w:rFonts w:ascii="Palatino Linotype" w:hAnsi="Palatino Linotype"/>
          <w:spacing w:val="-6"/>
          <w:sz w:val="20"/>
          <w:szCs w:val="20"/>
        </w:rPr>
        <w:t xml:space="preserve"> </w:t>
      </w:r>
      <w:r w:rsidRPr="001D08FC">
        <w:rPr>
          <w:rFonts w:ascii="Palatino Linotype" w:hAnsi="Palatino Linotype"/>
          <w:sz w:val="20"/>
          <w:szCs w:val="20"/>
        </w:rPr>
        <w:t>i</w:t>
      </w:r>
      <w:r w:rsidRPr="001D08FC">
        <w:rPr>
          <w:rFonts w:ascii="Palatino Linotype" w:hAnsi="Palatino Linotype"/>
          <w:spacing w:val="-5"/>
          <w:sz w:val="20"/>
          <w:szCs w:val="20"/>
        </w:rPr>
        <w:t xml:space="preserve"> </w:t>
      </w:r>
      <w:r w:rsidRPr="001D08FC">
        <w:rPr>
          <w:rFonts w:ascii="Palatino Linotype" w:hAnsi="Palatino Linotype"/>
          <w:sz w:val="20"/>
          <w:szCs w:val="20"/>
        </w:rPr>
        <w:t>dipendenti</w:t>
      </w:r>
      <w:r w:rsidRPr="001D08FC">
        <w:rPr>
          <w:rFonts w:ascii="Palatino Linotype" w:hAnsi="Palatino Linotype"/>
          <w:spacing w:val="-4"/>
          <w:sz w:val="20"/>
          <w:szCs w:val="20"/>
        </w:rPr>
        <w:t xml:space="preserve"> </w:t>
      </w:r>
      <w:r w:rsidRPr="001D08FC">
        <w:rPr>
          <w:rFonts w:ascii="Palatino Linotype" w:hAnsi="Palatino Linotype"/>
          <w:sz w:val="20"/>
          <w:szCs w:val="20"/>
        </w:rPr>
        <w:t>del</w:t>
      </w:r>
      <w:r w:rsidRPr="001D08FC">
        <w:rPr>
          <w:rFonts w:ascii="Palatino Linotype" w:hAnsi="Palatino Linotype"/>
          <w:spacing w:val="-3"/>
          <w:sz w:val="20"/>
          <w:szCs w:val="20"/>
        </w:rPr>
        <w:t xml:space="preserve"> </w:t>
      </w:r>
      <w:r w:rsidRPr="001D08FC">
        <w:rPr>
          <w:rFonts w:ascii="Palatino Linotype" w:hAnsi="Palatino Linotype"/>
          <w:sz w:val="20"/>
          <w:szCs w:val="20"/>
        </w:rPr>
        <w:t>Comune</w:t>
      </w:r>
      <w:r w:rsidRPr="001D08FC">
        <w:rPr>
          <w:rFonts w:ascii="Palatino Linotype" w:hAnsi="Palatino Linotype"/>
          <w:spacing w:val="-6"/>
          <w:sz w:val="20"/>
          <w:szCs w:val="20"/>
        </w:rPr>
        <w:t xml:space="preserve"> </w:t>
      </w:r>
      <w:r w:rsidRPr="001D08FC">
        <w:rPr>
          <w:rFonts w:ascii="Palatino Linotype" w:hAnsi="Palatino Linotype"/>
          <w:sz w:val="20"/>
          <w:szCs w:val="20"/>
        </w:rPr>
        <w:t>di</w:t>
      </w:r>
      <w:r w:rsidRPr="001D08FC">
        <w:rPr>
          <w:rFonts w:ascii="Palatino Linotype" w:hAnsi="Palatino Linotype"/>
          <w:spacing w:val="-5"/>
          <w:sz w:val="20"/>
          <w:szCs w:val="20"/>
        </w:rPr>
        <w:t xml:space="preserve"> </w:t>
      </w:r>
      <w:r w:rsidR="001D08FC" w:rsidRPr="001D08FC">
        <w:rPr>
          <w:rFonts w:ascii="Palatino Linotype" w:hAnsi="Palatino Linotype"/>
          <w:sz w:val="20"/>
          <w:szCs w:val="20"/>
        </w:rPr>
        <w:t>Paternopoli</w:t>
      </w:r>
      <w:r w:rsidRPr="001D08FC">
        <w:rPr>
          <w:rFonts w:ascii="Palatino Linotype" w:hAnsi="Palatino Linotype"/>
          <w:spacing w:val="-6"/>
          <w:sz w:val="20"/>
          <w:szCs w:val="20"/>
        </w:rPr>
        <w:t xml:space="preserve"> </w:t>
      </w:r>
      <w:r w:rsidRPr="001D08FC">
        <w:rPr>
          <w:rFonts w:ascii="Palatino Linotype" w:hAnsi="Palatino Linotype"/>
          <w:sz w:val="20"/>
          <w:szCs w:val="20"/>
        </w:rPr>
        <w:t>(di</w:t>
      </w:r>
      <w:r w:rsidRPr="001D08FC">
        <w:rPr>
          <w:rFonts w:ascii="Palatino Linotype" w:hAnsi="Palatino Linotype"/>
          <w:spacing w:val="-6"/>
          <w:sz w:val="20"/>
          <w:szCs w:val="20"/>
        </w:rPr>
        <w:t xml:space="preserve"> </w:t>
      </w:r>
      <w:r w:rsidRPr="001D08FC">
        <w:rPr>
          <w:rFonts w:ascii="Palatino Linotype" w:hAnsi="Palatino Linotype"/>
          <w:sz w:val="20"/>
          <w:szCs w:val="20"/>
        </w:rPr>
        <w:t>seguit</w:t>
      </w:r>
      <w:r w:rsidRPr="001D08FC">
        <w:rPr>
          <w:rFonts w:ascii="Palatino Linotype" w:hAnsi="Palatino Linotype"/>
          <w:sz w:val="20"/>
          <w:szCs w:val="20"/>
        </w:rPr>
        <w:t>o</w:t>
      </w:r>
      <w:r w:rsidRPr="001D08FC">
        <w:rPr>
          <w:rFonts w:ascii="Palatino Linotype" w:hAnsi="Palatino Linotype"/>
          <w:spacing w:val="-6"/>
          <w:sz w:val="20"/>
          <w:szCs w:val="20"/>
        </w:rPr>
        <w:t xml:space="preserve"> </w:t>
      </w:r>
      <w:r w:rsidRPr="001D08FC">
        <w:rPr>
          <w:rFonts w:ascii="Palatino Linotype" w:hAnsi="Palatino Linotype"/>
          <w:sz w:val="20"/>
          <w:szCs w:val="20"/>
        </w:rPr>
        <w:t>Comune)</w:t>
      </w:r>
      <w:r w:rsidRPr="001D08FC">
        <w:rPr>
          <w:rFonts w:ascii="Palatino Linotype" w:hAnsi="Palatino Linotype"/>
          <w:spacing w:val="-3"/>
          <w:sz w:val="20"/>
          <w:szCs w:val="20"/>
        </w:rPr>
        <w:t xml:space="preserve"> </w:t>
      </w:r>
      <w:r w:rsidRPr="001D08FC">
        <w:rPr>
          <w:rFonts w:ascii="Palatino Linotype" w:hAnsi="Palatino Linotype"/>
          <w:sz w:val="20"/>
          <w:szCs w:val="20"/>
        </w:rPr>
        <w:t>garantiscono</w:t>
      </w:r>
      <w:r w:rsidRPr="001D08FC">
        <w:rPr>
          <w:rFonts w:ascii="Palatino Linotype" w:hAnsi="Palatino Linotype"/>
          <w:spacing w:val="-6"/>
          <w:sz w:val="20"/>
          <w:szCs w:val="20"/>
        </w:rPr>
        <w:t xml:space="preserve"> </w:t>
      </w:r>
      <w:r w:rsidRPr="001D08FC">
        <w:rPr>
          <w:rFonts w:ascii="Palatino Linotype" w:hAnsi="Palatino Linotype"/>
          <w:sz w:val="20"/>
          <w:szCs w:val="20"/>
        </w:rPr>
        <w:t>il</w:t>
      </w:r>
      <w:r w:rsidRPr="001D08FC">
        <w:rPr>
          <w:rFonts w:ascii="Palatino Linotype" w:hAnsi="Palatino Linotype"/>
          <w:spacing w:val="-5"/>
          <w:sz w:val="20"/>
          <w:szCs w:val="20"/>
        </w:rPr>
        <w:t xml:space="preserve"> </w:t>
      </w:r>
      <w:r w:rsidRPr="001D08FC">
        <w:rPr>
          <w:rFonts w:ascii="Palatino Linotype" w:hAnsi="Palatino Linotype"/>
          <w:sz w:val="20"/>
          <w:szCs w:val="20"/>
        </w:rPr>
        <w:t>rispetto</w:t>
      </w:r>
      <w:r w:rsidRPr="001D08FC">
        <w:rPr>
          <w:rFonts w:ascii="Palatino Linotype" w:hAnsi="Palatino Linotype"/>
          <w:spacing w:val="-6"/>
          <w:sz w:val="20"/>
          <w:szCs w:val="20"/>
        </w:rPr>
        <w:t xml:space="preserve"> </w:t>
      </w:r>
      <w:r w:rsidRPr="001D08FC">
        <w:rPr>
          <w:rFonts w:ascii="Palatino Linotype" w:hAnsi="Palatino Linotype"/>
          <w:sz w:val="20"/>
          <w:szCs w:val="20"/>
        </w:rPr>
        <w:t>di</w:t>
      </w:r>
      <w:r w:rsidRPr="001D08FC">
        <w:rPr>
          <w:rFonts w:ascii="Palatino Linotype" w:hAnsi="Palatino Linotype"/>
          <w:spacing w:val="-5"/>
          <w:sz w:val="20"/>
          <w:szCs w:val="20"/>
        </w:rPr>
        <w:t xml:space="preserve"> </w:t>
      </w:r>
      <w:r w:rsidRPr="001D08FC">
        <w:rPr>
          <w:rFonts w:ascii="Palatino Linotype" w:hAnsi="Palatino Linotype"/>
          <w:sz w:val="20"/>
          <w:szCs w:val="20"/>
        </w:rPr>
        <w:t>valori</w:t>
      </w:r>
      <w:r w:rsidRPr="001D08FC">
        <w:rPr>
          <w:rFonts w:ascii="Palatino Linotype" w:hAnsi="Palatino Linotype"/>
          <w:spacing w:val="-6"/>
          <w:sz w:val="20"/>
          <w:szCs w:val="20"/>
        </w:rPr>
        <w:t xml:space="preserve"> </w:t>
      </w:r>
      <w:r w:rsidRPr="001D08FC">
        <w:rPr>
          <w:rFonts w:ascii="Palatino Linotype" w:hAnsi="Palatino Linotype"/>
          <w:sz w:val="20"/>
          <w:szCs w:val="20"/>
        </w:rPr>
        <w:t>e principi</w:t>
      </w:r>
      <w:r w:rsidRPr="001D08FC">
        <w:rPr>
          <w:rFonts w:ascii="Palatino Linotype" w:hAnsi="Palatino Linotype"/>
          <w:spacing w:val="-7"/>
          <w:sz w:val="20"/>
          <w:szCs w:val="20"/>
        </w:rPr>
        <w:t xml:space="preserve"> </w:t>
      </w:r>
      <w:r w:rsidRPr="001D08FC">
        <w:rPr>
          <w:rFonts w:ascii="Palatino Linotype" w:hAnsi="Palatino Linotype"/>
          <w:sz w:val="20"/>
          <w:szCs w:val="20"/>
        </w:rPr>
        <w:t>etici</w:t>
      </w:r>
      <w:r w:rsidRPr="001D08FC">
        <w:rPr>
          <w:rFonts w:ascii="Palatino Linotype" w:hAnsi="Palatino Linotype"/>
          <w:spacing w:val="-7"/>
          <w:sz w:val="20"/>
          <w:szCs w:val="20"/>
        </w:rPr>
        <w:t xml:space="preserve"> </w:t>
      </w:r>
      <w:r w:rsidRPr="001D08FC">
        <w:rPr>
          <w:rFonts w:ascii="Palatino Linotype" w:hAnsi="Palatino Linotype"/>
          <w:sz w:val="20"/>
          <w:szCs w:val="20"/>
        </w:rPr>
        <w:t>che</w:t>
      </w:r>
      <w:r w:rsidRPr="001D08FC">
        <w:rPr>
          <w:rFonts w:ascii="Palatino Linotype" w:hAnsi="Palatino Linotype"/>
          <w:spacing w:val="-8"/>
          <w:sz w:val="20"/>
          <w:szCs w:val="20"/>
        </w:rPr>
        <w:t xml:space="preserve"> </w:t>
      </w:r>
      <w:r w:rsidRPr="001D08FC">
        <w:rPr>
          <w:rFonts w:ascii="Palatino Linotype" w:hAnsi="Palatino Linotype"/>
          <w:sz w:val="20"/>
          <w:szCs w:val="20"/>
        </w:rPr>
        <w:t>orientino</w:t>
      </w:r>
      <w:r w:rsidRPr="001D08FC">
        <w:rPr>
          <w:rFonts w:ascii="Palatino Linotype" w:hAnsi="Palatino Linotype"/>
          <w:spacing w:val="-7"/>
          <w:sz w:val="20"/>
          <w:szCs w:val="20"/>
        </w:rPr>
        <w:t xml:space="preserve"> </w:t>
      </w:r>
      <w:r w:rsidRPr="001D08FC">
        <w:rPr>
          <w:rFonts w:ascii="Palatino Linotype" w:hAnsi="Palatino Linotype"/>
          <w:sz w:val="20"/>
          <w:szCs w:val="20"/>
        </w:rPr>
        <w:t>ogni</w:t>
      </w:r>
      <w:r w:rsidRPr="001D08FC">
        <w:rPr>
          <w:rFonts w:ascii="Palatino Linotype" w:hAnsi="Palatino Linotype"/>
          <w:spacing w:val="-4"/>
          <w:sz w:val="20"/>
          <w:szCs w:val="20"/>
        </w:rPr>
        <w:t xml:space="preserve"> </w:t>
      </w:r>
      <w:r w:rsidRPr="001D08FC">
        <w:rPr>
          <w:rFonts w:ascii="Palatino Linotype" w:hAnsi="Palatino Linotype"/>
          <w:sz w:val="20"/>
          <w:szCs w:val="20"/>
        </w:rPr>
        <w:t>giorno</w:t>
      </w:r>
      <w:r w:rsidRPr="001D08FC">
        <w:rPr>
          <w:rFonts w:ascii="Palatino Linotype" w:hAnsi="Palatino Linotype"/>
          <w:spacing w:val="-8"/>
          <w:sz w:val="20"/>
          <w:szCs w:val="20"/>
        </w:rPr>
        <w:t xml:space="preserve"> </w:t>
      </w:r>
      <w:r w:rsidRPr="001D08FC">
        <w:rPr>
          <w:rFonts w:ascii="Palatino Linotype" w:hAnsi="Palatino Linotype"/>
          <w:sz w:val="20"/>
          <w:szCs w:val="20"/>
        </w:rPr>
        <w:t>le</w:t>
      </w:r>
      <w:r w:rsidRPr="001D08FC">
        <w:rPr>
          <w:rFonts w:ascii="Palatino Linotype" w:hAnsi="Palatino Linotype"/>
          <w:spacing w:val="-8"/>
          <w:sz w:val="20"/>
          <w:szCs w:val="20"/>
        </w:rPr>
        <w:t xml:space="preserve"> </w:t>
      </w:r>
      <w:r w:rsidRPr="001D08FC">
        <w:rPr>
          <w:rFonts w:ascii="Palatino Linotype" w:hAnsi="Palatino Linotype"/>
          <w:sz w:val="20"/>
          <w:szCs w:val="20"/>
        </w:rPr>
        <w:t>azioni</w:t>
      </w:r>
      <w:r w:rsidRPr="001D08FC">
        <w:rPr>
          <w:rFonts w:ascii="Palatino Linotype" w:hAnsi="Palatino Linotype"/>
          <w:spacing w:val="-7"/>
          <w:sz w:val="20"/>
          <w:szCs w:val="20"/>
        </w:rPr>
        <w:t xml:space="preserve"> </w:t>
      </w:r>
      <w:r w:rsidRPr="001D08FC">
        <w:rPr>
          <w:rFonts w:ascii="Palatino Linotype" w:hAnsi="Palatino Linotype"/>
          <w:sz w:val="20"/>
          <w:szCs w:val="20"/>
        </w:rPr>
        <w:t>ai</w:t>
      </w:r>
      <w:r w:rsidRPr="001D08FC">
        <w:rPr>
          <w:rFonts w:ascii="Palatino Linotype" w:hAnsi="Palatino Linotype"/>
          <w:spacing w:val="-4"/>
          <w:sz w:val="20"/>
          <w:szCs w:val="20"/>
        </w:rPr>
        <w:t xml:space="preserve"> </w:t>
      </w:r>
      <w:r w:rsidRPr="001D08FC">
        <w:rPr>
          <w:rFonts w:ascii="Palatino Linotype" w:hAnsi="Palatino Linotype"/>
          <w:sz w:val="20"/>
          <w:szCs w:val="20"/>
        </w:rPr>
        <w:t>principi</w:t>
      </w:r>
      <w:r w:rsidRPr="001D08FC">
        <w:rPr>
          <w:rFonts w:ascii="Palatino Linotype" w:hAnsi="Palatino Linotype"/>
          <w:spacing w:val="-4"/>
          <w:sz w:val="20"/>
          <w:szCs w:val="20"/>
        </w:rPr>
        <w:t xml:space="preserve"> </w:t>
      </w:r>
      <w:r w:rsidRPr="001D08FC">
        <w:rPr>
          <w:rFonts w:ascii="Palatino Linotype" w:hAnsi="Palatino Linotype"/>
          <w:sz w:val="20"/>
          <w:szCs w:val="20"/>
        </w:rPr>
        <w:t>della</w:t>
      </w:r>
      <w:r w:rsidRPr="001D08FC">
        <w:rPr>
          <w:rFonts w:ascii="Palatino Linotype" w:hAnsi="Palatino Linotype"/>
          <w:spacing w:val="-8"/>
          <w:sz w:val="20"/>
          <w:szCs w:val="20"/>
        </w:rPr>
        <w:t xml:space="preserve"> </w:t>
      </w:r>
      <w:r w:rsidRPr="001D08FC">
        <w:rPr>
          <w:rFonts w:ascii="Palatino Linotype" w:hAnsi="Palatino Linotype"/>
          <w:sz w:val="20"/>
          <w:szCs w:val="20"/>
        </w:rPr>
        <w:t>Buona</w:t>
      </w:r>
      <w:r w:rsidRPr="001D08FC">
        <w:rPr>
          <w:rFonts w:ascii="Palatino Linotype" w:hAnsi="Palatino Linotype"/>
          <w:spacing w:val="-8"/>
          <w:sz w:val="20"/>
          <w:szCs w:val="20"/>
        </w:rPr>
        <w:t xml:space="preserve"> </w:t>
      </w:r>
      <w:r w:rsidRPr="001D08FC">
        <w:rPr>
          <w:rFonts w:ascii="Palatino Linotype" w:hAnsi="Palatino Linotype"/>
          <w:sz w:val="20"/>
          <w:szCs w:val="20"/>
        </w:rPr>
        <w:t>Amministrazione.</w:t>
      </w:r>
      <w:r w:rsidRPr="001D08FC">
        <w:rPr>
          <w:rFonts w:ascii="Palatino Linotype" w:hAnsi="Palatino Linotype"/>
          <w:spacing w:val="-7"/>
          <w:sz w:val="20"/>
          <w:szCs w:val="20"/>
        </w:rPr>
        <w:t xml:space="preserve"> </w:t>
      </w:r>
      <w:r w:rsidRPr="001D08FC">
        <w:rPr>
          <w:rFonts w:ascii="Palatino Linotype" w:hAnsi="Palatino Linotype"/>
          <w:sz w:val="20"/>
          <w:szCs w:val="20"/>
        </w:rPr>
        <w:t>Ciò</w:t>
      </w:r>
      <w:r w:rsidRPr="001D08FC">
        <w:rPr>
          <w:rFonts w:ascii="Palatino Linotype" w:hAnsi="Palatino Linotype"/>
          <w:spacing w:val="-7"/>
          <w:sz w:val="20"/>
          <w:szCs w:val="20"/>
        </w:rPr>
        <w:t xml:space="preserve"> </w:t>
      </w:r>
      <w:r w:rsidRPr="001D08FC">
        <w:rPr>
          <w:rFonts w:ascii="Palatino Linotype" w:hAnsi="Palatino Linotype"/>
          <w:sz w:val="20"/>
          <w:szCs w:val="20"/>
        </w:rPr>
        <w:t>al</w:t>
      </w:r>
      <w:r w:rsidRPr="001D08FC">
        <w:rPr>
          <w:rFonts w:ascii="Palatino Linotype" w:hAnsi="Palatino Linotype"/>
          <w:spacing w:val="-7"/>
          <w:sz w:val="20"/>
          <w:szCs w:val="20"/>
        </w:rPr>
        <w:t xml:space="preserve"> </w:t>
      </w:r>
      <w:r w:rsidRPr="001D08FC">
        <w:rPr>
          <w:rFonts w:ascii="Palatino Linotype" w:hAnsi="Palatino Linotype"/>
          <w:sz w:val="20"/>
          <w:szCs w:val="20"/>
        </w:rPr>
        <w:t>fine di</w:t>
      </w:r>
      <w:r w:rsidRPr="001D08FC">
        <w:rPr>
          <w:rFonts w:ascii="Palatino Linotype" w:hAnsi="Palatino Linotype"/>
          <w:spacing w:val="40"/>
          <w:sz w:val="20"/>
          <w:szCs w:val="20"/>
        </w:rPr>
        <w:t xml:space="preserve"> </w:t>
      </w:r>
      <w:r w:rsidRPr="001D08FC">
        <w:rPr>
          <w:rFonts w:ascii="Palatino Linotype" w:hAnsi="Palatino Linotype"/>
          <w:sz w:val="20"/>
          <w:szCs w:val="20"/>
        </w:rPr>
        <w:t>assicurare:</w:t>
      </w:r>
    </w:p>
    <w:p w:rsidR="00093768" w:rsidRPr="001D08FC" w:rsidRDefault="00093768">
      <w:pPr>
        <w:pStyle w:val="Corpotesto"/>
        <w:ind w:left="0"/>
        <w:rPr>
          <w:rFonts w:ascii="Palatino Linotype" w:hAnsi="Palatino Linotype"/>
          <w:sz w:val="20"/>
          <w:szCs w:val="20"/>
        </w:rPr>
      </w:pPr>
    </w:p>
    <w:p w:rsidR="00093768" w:rsidRPr="001D08FC" w:rsidRDefault="00286B50">
      <w:pPr>
        <w:pStyle w:val="Paragrafoelenco"/>
        <w:numPr>
          <w:ilvl w:val="0"/>
          <w:numId w:val="10"/>
        </w:numPr>
        <w:tabs>
          <w:tab w:val="left" w:pos="1193"/>
        </w:tabs>
        <w:ind w:right="117"/>
        <w:rPr>
          <w:rFonts w:ascii="Palatino Linotype" w:hAnsi="Palatino Linotype"/>
          <w:sz w:val="20"/>
          <w:szCs w:val="20"/>
        </w:rPr>
      </w:pPr>
      <w:r w:rsidRPr="001D08FC">
        <w:rPr>
          <w:rFonts w:ascii="Palatino Linotype" w:hAnsi="Palatino Linotype"/>
          <w:sz w:val="20"/>
          <w:szCs w:val="20"/>
        </w:rPr>
        <w:t>l’impegno al raggiungimento dei risultati legato al principio del buon andamento e dei</w:t>
      </w:r>
      <w:r w:rsidRPr="001D08FC">
        <w:rPr>
          <w:rFonts w:ascii="Palatino Linotype" w:hAnsi="Palatino Linotype"/>
          <w:spacing w:val="80"/>
          <w:sz w:val="20"/>
          <w:szCs w:val="20"/>
        </w:rPr>
        <w:t xml:space="preserve"> </w:t>
      </w:r>
      <w:r w:rsidRPr="001D08FC">
        <w:rPr>
          <w:rFonts w:ascii="Palatino Linotype" w:hAnsi="Palatino Linotype"/>
          <w:sz w:val="20"/>
          <w:szCs w:val="20"/>
        </w:rPr>
        <w:t>correlati principi di efficienza, efficacia, economicità e integrità;</w:t>
      </w:r>
    </w:p>
    <w:p w:rsidR="00093768" w:rsidRPr="001D08FC" w:rsidRDefault="00286B50">
      <w:pPr>
        <w:pStyle w:val="Paragrafoelenco"/>
        <w:numPr>
          <w:ilvl w:val="0"/>
          <w:numId w:val="10"/>
        </w:numPr>
        <w:tabs>
          <w:tab w:val="left" w:pos="1192"/>
        </w:tabs>
        <w:spacing w:before="1"/>
        <w:ind w:left="1192" w:hanging="359"/>
        <w:rPr>
          <w:rFonts w:ascii="Palatino Linotype" w:hAnsi="Palatino Linotype"/>
          <w:sz w:val="20"/>
          <w:szCs w:val="20"/>
        </w:rPr>
      </w:pPr>
      <w:r w:rsidRPr="001D08FC">
        <w:rPr>
          <w:rFonts w:ascii="Palatino Linotype" w:hAnsi="Palatino Linotype"/>
          <w:sz w:val="20"/>
          <w:szCs w:val="20"/>
        </w:rPr>
        <w:t>un’efficace</w:t>
      </w:r>
      <w:r w:rsidRPr="001D08FC">
        <w:rPr>
          <w:rFonts w:ascii="Palatino Linotype" w:hAnsi="Palatino Linotype"/>
          <w:spacing w:val="-3"/>
          <w:sz w:val="20"/>
          <w:szCs w:val="20"/>
        </w:rPr>
        <w:t xml:space="preserve"> </w:t>
      </w:r>
      <w:r w:rsidRPr="001D08FC">
        <w:rPr>
          <w:rFonts w:ascii="Palatino Linotype" w:hAnsi="Palatino Linotype"/>
          <w:sz w:val="20"/>
          <w:szCs w:val="20"/>
        </w:rPr>
        <w:t>ed</w:t>
      </w:r>
      <w:r w:rsidRPr="001D08FC">
        <w:rPr>
          <w:rFonts w:ascii="Palatino Linotype" w:hAnsi="Palatino Linotype"/>
          <w:spacing w:val="-1"/>
          <w:sz w:val="20"/>
          <w:szCs w:val="20"/>
        </w:rPr>
        <w:t xml:space="preserve"> </w:t>
      </w:r>
      <w:r w:rsidRPr="001D08FC">
        <w:rPr>
          <w:rFonts w:ascii="Palatino Linotype" w:hAnsi="Palatino Linotype"/>
          <w:sz w:val="20"/>
          <w:szCs w:val="20"/>
        </w:rPr>
        <w:t>efficiente</w:t>
      </w:r>
      <w:r w:rsidRPr="001D08FC">
        <w:rPr>
          <w:rFonts w:ascii="Palatino Linotype" w:hAnsi="Palatino Linotype"/>
          <w:spacing w:val="-1"/>
          <w:sz w:val="20"/>
          <w:szCs w:val="20"/>
        </w:rPr>
        <w:t xml:space="preserve"> </w:t>
      </w:r>
      <w:r w:rsidRPr="001D08FC">
        <w:rPr>
          <w:rFonts w:ascii="Palatino Linotype" w:hAnsi="Palatino Linotype"/>
          <w:sz w:val="20"/>
          <w:szCs w:val="20"/>
        </w:rPr>
        <w:t>qualità</w:t>
      </w:r>
      <w:r w:rsidRPr="001D08FC">
        <w:rPr>
          <w:rFonts w:ascii="Palatino Linotype" w:hAnsi="Palatino Linotype"/>
          <w:spacing w:val="-1"/>
          <w:sz w:val="20"/>
          <w:szCs w:val="20"/>
        </w:rPr>
        <w:t xml:space="preserve"> </w:t>
      </w:r>
      <w:r w:rsidRPr="001D08FC">
        <w:rPr>
          <w:rFonts w:ascii="Palatino Linotype" w:hAnsi="Palatino Linotype"/>
          <w:sz w:val="20"/>
          <w:szCs w:val="20"/>
        </w:rPr>
        <w:t>dei</w:t>
      </w:r>
      <w:r w:rsidRPr="001D08FC">
        <w:rPr>
          <w:rFonts w:ascii="Palatino Linotype" w:hAnsi="Palatino Linotype"/>
          <w:spacing w:val="-1"/>
          <w:sz w:val="20"/>
          <w:szCs w:val="20"/>
        </w:rPr>
        <w:t xml:space="preserve"> </w:t>
      </w:r>
      <w:r w:rsidRPr="001D08FC">
        <w:rPr>
          <w:rFonts w:ascii="Palatino Linotype" w:hAnsi="Palatino Linotype"/>
          <w:spacing w:val="-2"/>
          <w:sz w:val="20"/>
          <w:szCs w:val="20"/>
        </w:rPr>
        <w:t>servizi;</w:t>
      </w:r>
    </w:p>
    <w:p w:rsidR="00093768" w:rsidRPr="001D08FC" w:rsidRDefault="00286B50">
      <w:pPr>
        <w:pStyle w:val="Paragrafoelenco"/>
        <w:numPr>
          <w:ilvl w:val="0"/>
          <w:numId w:val="10"/>
        </w:numPr>
        <w:tabs>
          <w:tab w:val="left" w:pos="1192"/>
        </w:tabs>
        <w:ind w:left="1192" w:hanging="359"/>
        <w:rPr>
          <w:rFonts w:ascii="Palatino Linotype" w:hAnsi="Palatino Linotype"/>
          <w:sz w:val="20"/>
          <w:szCs w:val="20"/>
        </w:rPr>
      </w:pPr>
      <w:r w:rsidRPr="001D08FC">
        <w:rPr>
          <w:rFonts w:ascii="Palatino Linotype" w:hAnsi="Palatino Linotype"/>
          <w:sz w:val="20"/>
          <w:szCs w:val="20"/>
        </w:rPr>
        <w:t>la</w:t>
      </w:r>
      <w:r w:rsidRPr="001D08FC">
        <w:rPr>
          <w:rFonts w:ascii="Palatino Linotype" w:hAnsi="Palatino Linotype"/>
          <w:spacing w:val="-1"/>
          <w:sz w:val="20"/>
          <w:szCs w:val="20"/>
        </w:rPr>
        <w:t xml:space="preserve"> </w:t>
      </w:r>
      <w:r w:rsidRPr="001D08FC">
        <w:rPr>
          <w:rFonts w:ascii="Palatino Linotype" w:hAnsi="Palatino Linotype"/>
          <w:sz w:val="20"/>
          <w:szCs w:val="20"/>
        </w:rPr>
        <w:t>prevenzione</w:t>
      </w:r>
      <w:r w:rsidRPr="001D08FC">
        <w:rPr>
          <w:rFonts w:ascii="Palatino Linotype" w:hAnsi="Palatino Linotype"/>
          <w:spacing w:val="-1"/>
          <w:sz w:val="20"/>
          <w:szCs w:val="20"/>
        </w:rPr>
        <w:t xml:space="preserve"> </w:t>
      </w:r>
      <w:r w:rsidRPr="001D08FC">
        <w:rPr>
          <w:rFonts w:ascii="Palatino Linotype" w:hAnsi="Palatino Linotype"/>
          <w:sz w:val="20"/>
          <w:szCs w:val="20"/>
        </w:rPr>
        <w:t>dei</w:t>
      </w:r>
      <w:r w:rsidRPr="001D08FC">
        <w:rPr>
          <w:rFonts w:ascii="Palatino Linotype" w:hAnsi="Palatino Linotype"/>
          <w:spacing w:val="-1"/>
          <w:sz w:val="20"/>
          <w:szCs w:val="20"/>
        </w:rPr>
        <w:t xml:space="preserve"> </w:t>
      </w:r>
      <w:r w:rsidRPr="001D08FC">
        <w:rPr>
          <w:rFonts w:ascii="Palatino Linotype" w:hAnsi="Palatino Linotype"/>
          <w:sz w:val="20"/>
          <w:szCs w:val="20"/>
        </w:rPr>
        <w:t>fenomeni</w:t>
      </w:r>
      <w:r w:rsidRPr="001D08FC">
        <w:rPr>
          <w:rFonts w:ascii="Palatino Linotype" w:hAnsi="Palatino Linotype"/>
          <w:spacing w:val="-1"/>
          <w:sz w:val="20"/>
          <w:szCs w:val="20"/>
        </w:rPr>
        <w:t xml:space="preserve"> </w:t>
      </w:r>
      <w:r w:rsidRPr="001D08FC">
        <w:rPr>
          <w:rFonts w:ascii="Palatino Linotype" w:hAnsi="Palatino Linotype"/>
          <w:sz w:val="20"/>
          <w:szCs w:val="20"/>
        </w:rPr>
        <w:t xml:space="preserve">di </w:t>
      </w:r>
      <w:r w:rsidRPr="001D08FC">
        <w:rPr>
          <w:rFonts w:ascii="Palatino Linotype" w:hAnsi="Palatino Linotype"/>
          <w:spacing w:val="-2"/>
          <w:sz w:val="20"/>
          <w:szCs w:val="20"/>
        </w:rPr>
        <w:t>corruzione;</w:t>
      </w:r>
    </w:p>
    <w:p w:rsidR="00093768" w:rsidRPr="001D08FC" w:rsidRDefault="00286B50">
      <w:pPr>
        <w:pStyle w:val="Paragrafoelenco"/>
        <w:numPr>
          <w:ilvl w:val="0"/>
          <w:numId w:val="10"/>
        </w:numPr>
        <w:tabs>
          <w:tab w:val="left" w:pos="1192"/>
        </w:tabs>
        <w:ind w:left="1192" w:hanging="359"/>
        <w:rPr>
          <w:rFonts w:ascii="Palatino Linotype" w:hAnsi="Palatino Linotype"/>
          <w:sz w:val="20"/>
          <w:szCs w:val="20"/>
        </w:rPr>
      </w:pPr>
      <w:r w:rsidRPr="001D08FC">
        <w:rPr>
          <w:rFonts w:ascii="Palatino Linotype" w:hAnsi="Palatino Linotype"/>
          <w:sz w:val="20"/>
          <w:szCs w:val="20"/>
        </w:rPr>
        <w:t>il</w:t>
      </w:r>
      <w:r w:rsidRPr="001D08FC">
        <w:rPr>
          <w:rFonts w:ascii="Palatino Linotype" w:hAnsi="Palatino Linotype"/>
          <w:spacing w:val="-2"/>
          <w:sz w:val="20"/>
          <w:szCs w:val="20"/>
        </w:rPr>
        <w:t xml:space="preserve"> </w:t>
      </w:r>
      <w:r w:rsidRPr="001D08FC">
        <w:rPr>
          <w:rFonts w:ascii="Palatino Linotype" w:hAnsi="Palatino Linotype"/>
          <w:sz w:val="20"/>
          <w:szCs w:val="20"/>
        </w:rPr>
        <w:t>rispetto</w:t>
      </w:r>
      <w:r w:rsidRPr="001D08FC">
        <w:rPr>
          <w:rFonts w:ascii="Palatino Linotype" w:hAnsi="Palatino Linotype"/>
          <w:spacing w:val="-1"/>
          <w:sz w:val="20"/>
          <w:szCs w:val="20"/>
        </w:rPr>
        <w:t xml:space="preserve"> </w:t>
      </w:r>
      <w:r w:rsidRPr="001D08FC">
        <w:rPr>
          <w:rFonts w:ascii="Palatino Linotype" w:hAnsi="Palatino Linotype"/>
          <w:sz w:val="20"/>
          <w:szCs w:val="20"/>
        </w:rPr>
        <w:t>dei</w:t>
      </w:r>
      <w:r w:rsidRPr="001D08FC">
        <w:rPr>
          <w:rFonts w:ascii="Palatino Linotype" w:hAnsi="Palatino Linotype"/>
          <w:spacing w:val="-1"/>
          <w:sz w:val="20"/>
          <w:szCs w:val="20"/>
        </w:rPr>
        <w:t xml:space="preserve"> </w:t>
      </w:r>
      <w:r w:rsidRPr="001D08FC">
        <w:rPr>
          <w:rFonts w:ascii="Palatino Linotype" w:hAnsi="Palatino Linotype"/>
          <w:sz w:val="20"/>
          <w:szCs w:val="20"/>
        </w:rPr>
        <w:t>doveri</w:t>
      </w:r>
      <w:r w:rsidRPr="001D08FC">
        <w:rPr>
          <w:rFonts w:ascii="Palatino Linotype" w:hAnsi="Palatino Linotype"/>
          <w:spacing w:val="-1"/>
          <w:sz w:val="20"/>
          <w:szCs w:val="20"/>
        </w:rPr>
        <w:t xml:space="preserve"> </w:t>
      </w:r>
      <w:r w:rsidRPr="001D08FC">
        <w:rPr>
          <w:rFonts w:ascii="Palatino Linotype" w:hAnsi="Palatino Linotype"/>
          <w:sz w:val="20"/>
          <w:szCs w:val="20"/>
        </w:rPr>
        <w:t>costituzionali</w:t>
      </w:r>
      <w:r w:rsidRPr="001D08FC">
        <w:rPr>
          <w:rFonts w:ascii="Palatino Linotype" w:hAnsi="Palatino Linotype"/>
          <w:spacing w:val="-2"/>
          <w:sz w:val="20"/>
          <w:szCs w:val="20"/>
        </w:rPr>
        <w:t xml:space="preserve"> </w:t>
      </w:r>
      <w:r w:rsidRPr="001D08FC">
        <w:rPr>
          <w:rFonts w:ascii="Palatino Linotype" w:hAnsi="Palatino Linotype"/>
          <w:sz w:val="20"/>
          <w:szCs w:val="20"/>
        </w:rPr>
        <w:t>di</w:t>
      </w:r>
      <w:r w:rsidRPr="001D08FC">
        <w:rPr>
          <w:rFonts w:ascii="Palatino Linotype" w:hAnsi="Palatino Linotype"/>
          <w:spacing w:val="-1"/>
          <w:sz w:val="20"/>
          <w:szCs w:val="20"/>
        </w:rPr>
        <w:t xml:space="preserve"> </w:t>
      </w:r>
      <w:r w:rsidRPr="001D08FC">
        <w:rPr>
          <w:rFonts w:ascii="Palatino Linotype" w:hAnsi="Palatino Linotype"/>
          <w:sz w:val="20"/>
          <w:szCs w:val="20"/>
        </w:rPr>
        <w:t>diligenza,</w:t>
      </w:r>
      <w:r w:rsidRPr="001D08FC">
        <w:rPr>
          <w:rFonts w:ascii="Palatino Linotype" w:hAnsi="Palatino Linotype"/>
          <w:spacing w:val="-1"/>
          <w:sz w:val="20"/>
          <w:szCs w:val="20"/>
        </w:rPr>
        <w:t xml:space="preserve"> </w:t>
      </w:r>
      <w:r w:rsidRPr="001D08FC">
        <w:rPr>
          <w:rFonts w:ascii="Palatino Linotype" w:hAnsi="Palatino Linotype"/>
          <w:sz w:val="20"/>
          <w:szCs w:val="20"/>
        </w:rPr>
        <w:t>lealtà,</w:t>
      </w:r>
      <w:r w:rsidRPr="001D08FC">
        <w:rPr>
          <w:rFonts w:ascii="Palatino Linotype" w:hAnsi="Palatino Linotype"/>
          <w:spacing w:val="-1"/>
          <w:sz w:val="20"/>
          <w:szCs w:val="20"/>
        </w:rPr>
        <w:t xml:space="preserve"> </w:t>
      </w:r>
      <w:r w:rsidRPr="001D08FC">
        <w:rPr>
          <w:rFonts w:ascii="Palatino Linotype" w:hAnsi="Palatino Linotype"/>
          <w:spacing w:val="-2"/>
          <w:sz w:val="20"/>
          <w:szCs w:val="20"/>
        </w:rPr>
        <w:t>imparzialità;</w:t>
      </w:r>
    </w:p>
    <w:p w:rsidR="00093768" w:rsidRPr="001D08FC" w:rsidRDefault="00286B50">
      <w:pPr>
        <w:pStyle w:val="Paragrafoelenco"/>
        <w:numPr>
          <w:ilvl w:val="0"/>
          <w:numId w:val="10"/>
        </w:numPr>
        <w:tabs>
          <w:tab w:val="left" w:pos="1192"/>
        </w:tabs>
        <w:ind w:left="1192" w:hanging="359"/>
        <w:rPr>
          <w:rFonts w:ascii="Palatino Linotype" w:hAnsi="Palatino Linotype"/>
          <w:sz w:val="20"/>
          <w:szCs w:val="20"/>
        </w:rPr>
      </w:pPr>
      <w:r w:rsidRPr="001D08FC">
        <w:rPr>
          <w:rFonts w:ascii="Palatino Linotype" w:hAnsi="Palatino Linotype"/>
          <w:sz w:val="20"/>
          <w:szCs w:val="20"/>
        </w:rPr>
        <w:t>un</w:t>
      </w:r>
      <w:r w:rsidRPr="001D08FC">
        <w:rPr>
          <w:rFonts w:ascii="Palatino Linotype" w:hAnsi="Palatino Linotype"/>
          <w:spacing w:val="-1"/>
          <w:sz w:val="20"/>
          <w:szCs w:val="20"/>
        </w:rPr>
        <w:t xml:space="preserve"> </w:t>
      </w:r>
      <w:r w:rsidRPr="001D08FC">
        <w:rPr>
          <w:rFonts w:ascii="Palatino Linotype" w:hAnsi="Palatino Linotype"/>
          <w:sz w:val="20"/>
          <w:szCs w:val="20"/>
        </w:rPr>
        <w:t>servizio</w:t>
      </w:r>
      <w:r w:rsidRPr="001D08FC">
        <w:rPr>
          <w:rFonts w:ascii="Palatino Linotype" w:hAnsi="Palatino Linotype"/>
          <w:spacing w:val="-2"/>
          <w:sz w:val="20"/>
          <w:szCs w:val="20"/>
        </w:rPr>
        <w:t xml:space="preserve"> </w:t>
      </w:r>
      <w:r w:rsidRPr="001D08FC">
        <w:rPr>
          <w:rFonts w:ascii="Palatino Linotype" w:hAnsi="Palatino Linotype"/>
          <w:sz w:val="20"/>
          <w:szCs w:val="20"/>
        </w:rPr>
        <w:t>alla</w:t>
      </w:r>
      <w:r w:rsidRPr="001D08FC">
        <w:rPr>
          <w:rFonts w:ascii="Palatino Linotype" w:hAnsi="Palatino Linotype"/>
          <w:spacing w:val="-1"/>
          <w:sz w:val="20"/>
          <w:szCs w:val="20"/>
        </w:rPr>
        <w:t xml:space="preserve"> </w:t>
      </w:r>
      <w:r w:rsidRPr="001D08FC">
        <w:rPr>
          <w:rFonts w:ascii="Palatino Linotype" w:hAnsi="Palatino Linotype"/>
          <w:sz w:val="20"/>
          <w:szCs w:val="20"/>
        </w:rPr>
        <w:t>cura</w:t>
      </w:r>
      <w:r w:rsidRPr="001D08FC">
        <w:rPr>
          <w:rFonts w:ascii="Palatino Linotype" w:hAnsi="Palatino Linotype"/>
          <w:spacing w:val="-2"/>
          <w:sz w:val="20"/>
          <w:szCs w:val="20"/>
        </w:rPr>
        <w:t xml:space="preserve"> </w:t>
      </w:r>
      <w:r w:rsidRPr="001D08FC">
        <w:rPr>
          <w:rFonts w:ascii="Palatino Linotype" w:hAnsi="Palatino Linotype"/>
          <w:sz w:val="20"/>
          <w:szCs w:val="20"/>
        </w:rPr>
        <w:t>dell’esclusivo</w:t>
      </w:r>
      <w:r w:rsidRPr="001D08FC">
        <w:rPr>
          <w:rFonts w:ascii="Palatino Linotype" w:hAnsi="Palatino Linotype"/>
          <w:spacing w:val="-1"/>
          <w:sz w:val="20"/>
          <w:szCs w:val="20"/>
        </w:rPr>
        <w:t xml:space="preserve"> </w:t>
      </w:r>
      <w:r w:rsidRPr="001D08FC">
        <w:rPr>
          <w:rFonts w:ascii="Palatino Linotype" w:hAnsi="Palatino Linotype"/>
          <w:sz w:val="20"/>
          <w:szCs w:val="20"/>
        </w:rPr>
        <w:t>interesse</w:t>
      </w:r>
      <w:r w:rsidRPr="001D08FC">
        <w:rPr>
          <w:rFonts w:ascii="Palatino Linotype" w:hAnsi="Palatino Linotype"/>
          <w:spacing w:val="-1"/>
          <w:sz w:val="20"/>
          <w:szCs w:val="20"/>
        </w:rPr>
        <w:t xml:space="preserve"> </w:t>
      </w:r>
      <w:r w:rsidRPr="001D08FC">
        <w:rPr>
          <w:rFonts w:ascii="Palatino Linotype" w:hAnsi="Palatino Linotype"/>
          <w:spacing w:val="-2"/>
          <w:sz w:val="20"/>
          <w:szCs w:val="20"/>
        </w:rPr>
        <w:t>pubblico.</w:t>
      </w:r>
    </w:p>
    <w:p w:rsidR="00093768" w:rsidRPr="001D08FC" w:rsidRDefault="00093768">
      <w:pPr>
        <w:pStyle w:val="Corpotesto"/>
        <w:ind w:left="0"/>
        <w:rPr>
          <w:rFonts w:ascii="Palatino Linotype" w:hAnsi="Palatino Linotype"/>
          <w:sz w:val="20"/>
          <w:szCs w:val="20"/>
        </w:rPr>
      </w:pP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ind w:right="112"/>
        <w:jc w:val="both"/>
        <w:rPr>
          <w:rFonts w:ascii="Palatino Linotype" w:hAnsi="Palatino Linotype"/>
          <w:sz w:val="20"/>
          <w:szCs w:val="20"/>
        </w:rPr>
      </w:pPr>
      <w:r w:rsidRPr="001D08FC">
        <w:rPr>
          <w:rFonts w:ascii="Palatino Linotype" w:hAnsi="Palatino Linotype"/>
          <w:sz w:val="20"/>
          <w:szCs w:val="20"/>
        </w:rPr>
        <w:t>Con tale</w:t>
      </w:r>
      <w:r w:rsidRPr="001D08FC">
        <w:rPr>
          <w:rFonts w:ascii="Palatino Linotype" w:hAnsi="Palatino Linotype"/>
          <w:spacing w:val="-1"/>
          <w:sz w:val="20"/>
          <w:szCs w:val="20"/>
        </w:rPr>
        <w:t xml:space="preserve"> </w:t>
      </w:r>
      <w:r w:rsidRPr="001D08FC">
        <w:rPr>
          <w:rFonts w:ascii="Palatino Linotype" w:hAnsi="Palatino Linotype"/>
          <w:sz w:val="20"/>
          <w:szCs w:val="20"/>
        </w:rPr>
        <w:t>patto i dipendenti si impegnano nei confronti degli utenti, consapevoli del ruolo</w:t>
      </w:r>
      <w:r w:rsidRPr="001D08FC">
        <w:rPr>
          <w:rFonts w:ascii="Palatino Linotype" w:hAnsi="Palatino Linotype"/>
          <w:spacing w:val="-1"/>
          <w:sz w:val="20"/>
          <w:szCs w:val="20"/>
        </w:rPr>
        <w:t xml:space="preserve"> </w:t>
      </w:r>
      <w:r w:rsidRPr="001D08FC">
        <w:rPr>
          <w:rFonts w:ascii="Palatino Linotype" w:hAnsi="Palatino Linotype"/>
          <w:sz w:val="20"/>
          <w:szCs w:val="20"/>
        </w:rPr>
        <w:t>rivestito, a qualsiasi livello organizzativo (dall’operaio al direttore), e del dovere di garantire serietà, onestà e trasparenz</w:t>
      </w:r>
      <w:r w:rsidRPr="001D08FC">
        <w:rPr>
          <w:rFonts w:ascii="Palatino Linotype" w:hAnsi="Palatino Linotype"/>
          <w:sz w:val="20"/>
          <w:szCs w:val="20"/>
        </w:rPr>
        <w:t>a nel proprio lavoro.</w:t>
      </w:r>
    </w:p>
    <w:p w:rsidR="00093768" w:rsidRPr="001D08FC" w:rsidRDefault="00093768">
      <w:pPr>
        <w:pStyle w:val="Corpotesto"/>
        <w:ind w:left="0"/>
        <w:rPr>
          <w:rFonts w:ascii="Palatino Linotype" w:hAnsi="Palatino Linotype"/>
          <w:sz w:val="20"/>
          <w:szCs w:val="20"/>
        </w:rPr>
      </w:pP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ind w:right="109"/>
        <w:jc w:val="both"/>
        <w:rPr>
          <w:rFonts w:ascii="Palatino Linotype" w:hAnsi="Palatino Linotype"/>
          <w:sz w:val="20"/>
          <w:szCs w:val="20"/>
        </w:rPr>
      </w:pPr>
      <w:r w:rsidRPr="001D08FC">
        <w:rPr>
          <w:rFonts w:ascii="Palatino Linotype" w:hAnsi="Palatino Linotype"/>
          <w:sz w:val="20"/>
          <w:szCs w:val="20"/>
        </w:rPr>
        <w:t>Il</w:t>
      </w:r>
      <w:r w:rsidRPr="001D08FC">
        <w:rPr>
          <w:rFonts w:ascii="Palatino Linotype" w:hAnsi="Palatino Linotype"/>
          <w:spacing w:val="-15"/>
          <w:sz w:val="20"/>
          <w:szCs w:val="20"/>
        </w:rPr>
        <w:t xml:space="preserve"> </w:t>
      </w:r>
      <w:r w:rsidRPr="001D08FC">
        <w:rPr>
          <w:rFonts w:ascii="Palatino Linotype" w:hAnsi="Palatino Linotype"/>
          <w:sz w:val="20"/>
          <w:szCs w:val="20"/>
        </w:rPr>
        <w:t>Codice</w:t>
      </w:r>
      <w:r w:rsidRPr="001D08FC">
        <w:rPr>
          <w:rFonts w:ascii="Palatino Linotype" w:hAnsi="Palatino Linotype"/>
          <w:spacing w:val="-15"/>
          <w:sz w:val="20"/>
          <w:szCs w:val="20"/>
        </w:rPr>
        <w:t xml:space="preserve"> </w:t>
      </w:r>
      <w:r w:rsidRPr="001D08FC">
        <w:rPr>
          <w:rFonts w:ascii="Palatino Linotype" w:hAnsi="Palatino Linotype"/>
          <w:sz w:val="20"/>
          <w:szCs w:val="20"/>
        </w:rPr>
        <w:t>si</w:t>
      </w:r>
      <w:r w:rsidRPr="001D08FC">
        <w:rPr>
          <w:rFonts w:ascii="Palatino Linotype" w:hAnsi="Palatino Linotype"/>
          <w:spacing w:val="-15"/>
          <w:sz w:val="20"/>
          <w:szCs w:val="20"/>
        </w:rPr>
        <w:t xml:space="preserve"> </w:t>
      </w:r>
      <w:r w:rsidRPr="001D08FC">
        <w:rPr>
          <w:rFonts w:ascii="Palatino Linotype" w:hAnsi="Palatino Linotype"/>
          <w:sz w:val="20"/>
          <w:szCs w:val="20"/>
        </w:rPr>
        <w:t>applica</w:t>
      </w:r>
      <w:r w:rsidRPr="001D08FC">
        <w:rPr>
          <w:rFonts w:ascii="Palatino Linotype" w:hAnsi="Palatino Linotype"/>
          <w:spacing w:val="-15"/>
          <w:sz w:val="20"/>
          <w:szCs w:val="20"/>
        </w:rPr>
        <w:t xml:space="preserve"> </w:t>
      </w:r>
      <w:r w:rsidRPr="001D08FC">
        <w:rPr>
          <w:rFonts w:ascii="Palatino Linotype" w:hAnsi="Palatino Linotype"/>
          <w:sz w:val="20"/>
          <w:szCs w:val="20"/>
        </w:rPr>
        <w:t>ai</w:t>
      </w:r>
      <w:r w:rsidRPr="001D08FC">
        <w:rPr>
          <w:rFonts w:ascii="Palatino Linotype" w:hAnsi="Palatino Linotype"/>
          <w:spacing w:val="-15"/>
          <w:sz w:val="20"/>
          <w:szCs w:val="20"/>
        </w:rPr>
        <w:t xml:space="preserve"> </w:t>
      </w:r>
      <w:r w:rsidRPr="001D08FC">
        <w:rPr>
          <w:rFonts w:ascii="Palatino Linotype" w:hAnsi="Palatino Linotype"/>
          <w:sz w:val="20"/>
          <w:szCs w:val="20"/>
        </w:rPr>
        <w:t>dipendenti</w:t>
      </w:r>
      <w:r w:rsidRPr="001D08FC">
        <w:rPr>
          <w:rFonts w:ascii="Palatino Linotype" w:hAnsi="Palatino Linotype"/>
          <w:spacing w:val="-15"/>
          <w:sz w:val="20"/>
          <w:szCs w:val="20"/>
        </w:rPr>
        <w:t xml:space="preserve"> </w:t>
      </w:r>
      <w:r w:rsidRPr="001D08FC">
        <w:rPr>
          <w:rFonts w:ascii="Palatino Linotype" w:hAnsi="Palatino Linotype"/>
          <w:sz w:val="20"/>
          <w:szCs w:val="20"/>
        </w:rPr>
        <w:t>e</w:t>
      </w:r>
      <w:r w:rsidRPr="001D08FC">
        <w:rPr>
          <w:rFonts w:ascii="Palatino Linotype" w:hAnsi="Palatino Linotype"/>
          <w:spacing w:val="-15"/>
          <w:sz w:val="20"/>
          <w:szCs w:val="20"/>
        </w:rPr>
        <w:t xml:space="preserve"> </w:t>
      </w:r>
      <w:r w:rsidRPr="001D08FC">
        <w:rPr>
          <w:rFonts w:ascii="Palatino Linotype" w:hAnsi="Palatino Linotype"/>
          <w:sz w:val="20"/>
          <w:szCs w:val="20"/>
        </w:rPr>
        <w:t>a</w:t>
      </w:r>
      <w:r w:rsidRPr="001D08FC">
        <w:rPr>
          <w:rFonts w:ascii="Palatino Linotype" w:hAnsi="Palatino Linotype"/>
          <w:spacing w:val="-15"/>
          <w:sz w:val="20"/>
          <w:szCs w:val="20"/>
        </w:rPr>
        <w:t xml:space="preserve"> </w:t>
      </w:r>
      <w:r w:rsidRPr="001D08FC">
        <w:rPr>
          <w:rFonts w:ascii="Palatino Linotype" w:hAnsi="Palatino Linotype"/>
          <w:sz w:val="20"/>
          <w:szCs w:val="20"/>
        </w:rPr>
        <w:t>tutti</w:t>
      </w:r>
      <w:r w:rsidRPr="001D08FC">
        <w:rPr>
          <w:rFonts w:ascii="Palatino Linotype" w:hAnsi="Palatino Linotype"/>
          <w:spacing w:val="-15"/>
          <w:sz w:val="20"/>
          <w:szCs w:val="20"/>
        </w:rPr>
        <w:t xml:space="preserve"> </w:t>
      </w:r>
      <w:r w:rsidRPr="001D08FC">
        <w:rPr>
          <w:rFonts w:ascii="Palatino Linotype" w:hAnsi="Palatino Linotype"/>
          <w:sz w:val="20"/>
          <w:szCs w:val="20"/>
        </w:rPr>
        <w:t>coloro</w:t>
      </w:r>
      <w:r w:rsidRPr="001D08FC">
        <w:rPr>
          <w:rFonts w:ascii="Palatino Linotype" w:hAnsi="Palatino Linotype"/>
          <w:spacing w:val="-15"/>
          <w:sz w:val="20"/>
          <w:szCs w:val="20"/>
        </w:rPr>
        <w:t xml:space="preserve"> </w:t>
      </w:r>
      <w:r w:rsidRPr="001D08FC">
        <w:rPr>
          <w:rFonts w:ascii="Palatino Linotype" w:hAnsi="Palatino Linotype"/>
          <w:sz w:val="20"/>
          <w:szCs w:val="20"/>
        </w:rPr>
        <w:t>che,</w:t>
      </w:r>
      <w:r w:rsidRPr="001D08FC">
        <w:rPr>
          <w:rFonts w:ascii="Palatino Linotype" w:hAnsi="Palatino Linotype"/>
          <w:spacing w:val="-15"/>
          <w:sz w:val="20"/>
          <w:szCs w:val="20"/>
        </w:rPr>
        <w:t xml:space="preserve"> </w:t>
      </w:r>
      <w:r w:rsidRPr="001D08FC">
        <w:rPr>
          <w:rFonts w:ascii="Palatino Linotype" w:hAnsi="Palatino Linotype"/>
          <w:sz w:val="20"/>
          <w:szCs w:val="20"/>
        </w:rPr>
        <w:t>a</w:t>
      </w:r>
      <w:r w:rsidRPr="001D08FC">
        <w:rPr>
          <w:rFonts w:ascii="Palatino Linotype" w:hAnsi="Palatino Linotype"/>
          <w:spacing w:val="-15"/>
          <w:sz w:val="20"/>
          <w:szCs w:val="20"/>
        </w:rPr>
        <w:t xml:space="preserve"> </w:t>
      </w:r>
      <w:r w:rsidRPr="001D08FC">
        <w:rPr>
          <w:rFonts w:ascii="Palatino Linotype" w:hAnsi="Palatino Linotype"/>
          <w:sz w:val="20"/>
          <w:szCs w:val="20"/>
        </w:rPr>
        <w:t>qualsiasi</w:t>
      </w:r>
      <w:r w:rsidRPr="001D08FC">
        <w:rPr>
          <w:rFonts w:ascii="Palatino Linotype" w:hAnsi="Palatino Linotype"/>
          <w:spacing w:val="-14"/>
          <w:sz w:val="20"/>
          <w:szCs w:val="20"/>
        </w:rPr>
        <w:t xml:space="preserve"> </w:t>
      </w:r>
      <w:r w:rsidRPr="001D08FC">
        <w:rPr>
          <w:rFonts w:ascii="Palatino Linotype" w:hAnsi="Palatino Linotype"/>
          <w:sz w:val="20"/>
          <w:szCs w:val="20"/>
        </w:rPr>
        <w:t>titolo,</w:t>
      </w:r>
      <w:r w:rsidRPr="001D08FC">
        <w:rPr>
          <w:rFonts w:ascii="Palatino Linotype" w:hAnsi="Palatino Linotype"/>
          <w:spacing w:val="-13"/>
          <w:sz w:val="20"/>
          <w:szCs w:val="20"/>
        </w:rPr>
        <w:t xml:space="preserve"> </w:t>
      </w:r>
      <w:r w:rsidRPr="001D08FC">
        <w:rPr>
          <w:rFonts w:ascii="Palatino Linotype" w:hAnsi="Palatino Linotype"/>
          <w:sz w:val="20"/>
          <w:szCs w:val="20"/>
        </w:rPr>
        <w:t>forniscono</w:t>
      </w:r>
      <w:r w:rsidRPr="001D08FC">
        <w:rPr>
          <w:rFonts w:ascii="Palatino Linotype" w:hAnsi="Palatino Linotype"/>
          <w:spacing w:val="-15"/>
          <w:sz w:val="20"/>
          <w:szCs w:val="20"/>
        </w:rPr>
        <w:t xml:space="preserve"> </w:t>
      </w:r>
      <w:r w:rsidRPr="001D08FC">
        <w:rPr>
          <w:rFonts w:ascii="Palatino Linotype" w:hAnsi="Palatino Linotype"/>
          <w:sz w:val="20"/>
          <w:szCs w:val="20"/>
        </w:rPr>
        <w:t>il</w:t>
      </w:r>
      <w:r w:rsidRPr="001D08FC">
        <w:rPr>
          <w:rFonts w:ascii="Palatino Linotype" w:hAnsi="Palatino Linotype"/>
          <w:spacing w:val="-15"/>
          <w:sz w:val="20"/>
          <w:szCs w:val="20"/>
        </w:rPr>
        <w:t xml:space="preserve"> </w:t>
      </w:r>
      <w:r w:rsidRPr="001D08FC">
        <w:rPr>
          <w:rFonts w:ascii="Palatino Linotype" w:hAnsi="Palatino Linotype"/>
          <w:sz w:val="20"/>
          <w:szCs w:val="20"/>
        </w:rPr>
        <w:t>proprio</w:t>
      </w:r>
      <w:r w:rsidRPr="001D08FC">
        <w:rPr>
          <w:rFonts w:ascii="Palatino Linotype" w:hAnsi="Palatino Linotype"/>
          <w:spacing w:val="-14"/>
          <w:sz w:val="20"/>
          <w:szCs w:val="20"/>
        </w:rPr>
        <w:t xml:space="preserve"> </w:t>
      </w:r>
      <w:r w:rsidRPr="001D08FC">
        <w:rPr>
          <w:rFonts w:ascii="Palatino Linotype" w:hAnsi="Palatino Linotype"/>
          <w:sz w:val="20"/>
          <w:szCs w:val="20"/>
        </w:rPr>
        <w:t>contributo allo</w:t>
      </w:r>
      <w:r w:rsidRPr="001D08FC">
        <w:rPr>
          <w:rFonts w:ascii="Palatino Linotype" w:hAnsi="Palatino Linotype"/>
          <w:spacing w:val="-13"/>
          <w:sz w:val="20"/>
          <w:szCs w:val="20"/>
        </w:rPr>
        <w:t xml:space="preserve"> </w:t>
      </w:r>
      <w:r w:rsidRPr="001D08FC">
        <w:rPr>
          <w:rFonts w:ascii="Palatino Linotype" w:hAnsi="Palatino Linotype"/>
          <w:sz w:val="20"/>
          <w:szCs w:val="20"/>
        </w:rPr>
        <w:t>svolgimento</w:t>
      </w:r>
      <w:r w:rsidRPr="001D08FC">
        <w:rPr>
          <w:rFonts w:ascii="Palatino Linotype" w:hAnsi="Palatino Linotype"/>
          <w:spacing w:val="-13"/>
          <w:sz w:val="20"/>
          <w:szCs w:val="20"/>
        </w:rPr>
        <w:t xml:space="preserve"> </w:t>
      </w:r>
      <w:r w:rsidRPr="001D08FC">
        <w:rPr>
          <w:rFonts w:ascii="Palatino Linotype" w:hAnsi="Palatino Linotype"/>
          <w:sz w:val="20"/>
          <w:szCs w:val="20"/>
        </w:rPr>
        <w:t>delle</w:t>
      </w:r>
      <w:r w:rsidRPr="001D08FC">
        <w:rPr>
          <w:rFonts w:ascii="Palatino Linotype" w:hAnsi="Palatino Linotype"/>
          <w:spacing w:val="-14"/>
          <w:sz w:val="20"/>
          <w:szCs w:val="20"/>
        </w:rPr>
        <w:t xml:space="preserve"> </w:t>
      </w:r>
      <w:r w:rsidRPr="001D08FC">
        <w:rPr>
          <w:rFonts w:ascii="Palatino Linotype" w:hAnsi="Palatino Linotype"/>
          <w:sz w:val="20"/>
          <w:szCs w:val="20"/>
        </w:rPr>
        <w:t>attività.</w:t>
      </w:r>
      <w:r w:rsidRPr="001D08FC">
        <w:rPr>
          <w:rFonts w:ascii="Palatino Linotype" w:hAnsi="Palatino Linotype"/>
          <w:spacing w:val="-14"/>
          <w:sz w:val="20"/>
          <w:szCs w:val="20"/>
        </w:rPr>
        <w:t xml:space="preserve"> </w:t>
      </w:r>
      <w:r w:rsidRPr="001D08FC">
        <w:rPr>
          <w:rFonts w:ascii="Palatino Linotype" w:hAnsi="Palatino Linotype"/>
          <w:sz w:val="20"/>
          <w:szCs w:val="20"/>
        </w:rPr>
        <w:t>Ogni</w:t>
      </w:r>
      <w:r w:rsidRPr="001D08FC">
        <w:rPr>
          <w:rFonts w:ascii="Palatino Linotype" w:hAnsi="Palatino Linotype"/>
          <w:spacing w:val="-13"/>
          <w:sz w:val="20"/>
          <w:szCs w:val="20"/>
        </w:rPr>
        <w:t xml:space="preserve"> </w:t>
      </w:r>
      <w:r w:rsidRPr="001D08FC">
        <w:rPr>
          <w:rFonts w:ascii="Palatino Linotype" w:hAnsi="Palatino Linotype"/>
          <w:sz w:val="20"/>
          <w:szCs w:val="20"/>
        </w:rPr>
        <w:t>principio</w:t>
      </w:r>
      <w:r w:rsidRPr="001D08FC">
        <w:rPr>
          <w:rFonts w:ascii="Palatino Linotype" w:hAnsi="Palatino Linotype"/>
          <w:spacing w:val="-13"/>
          <w:sz w:val="20"/>
          <w:szCs w:val="20"/>
        </w:rPr>
        <w:t xml:space="preserve"> </w:t>
      </w:r>
      <w:r w:rsidRPr="001D08FC">
        <w:rPr>
          <w:rFonts w:ascii="Palatino Linotype" w:hAnsi="Palatino Linotype"/>
          <w:sz w:val="20"/>
          <w:szCs w:val="20"/>
        </w:rPr>
        <w:t>fondamentale</w:t>
      </w:r>
      <w:r w:rsidRPr="001D08FC">
        <w:rPr>
          <w:rFonts w:ascii="Palatino Linotype" w:hAnsi="Palatino Linotype"/>
          <w:spacing w:val="-14"/>
          <w:sz w:val="20"/>
          <w:szCs w:val="20"/>
        </w:rPr>
        <w:t xml:space="preserve"> </w:t>
      </w:r>
      <w:r w:rsidRPr="001D08FC">
        <w:rPr>
          <w:rFonts w:ascii="Palatino Linotype" w:hAnsi="Palatino Linotype"/>
          <w:sz w:val="20"/>
          <w:szCs w:val="20"/>
        </w:rPr>
        <w:t>di</w:t>
      </w:r>
      <w:r w:rsidRPr="001D08FC">
        <w:rPr>
          <w:rFonts w:ascii="Palatino Linotype" w:hAnsi="Palatino Linotype"/>
          <w:spacing w:val="-13"/>
          <w:sz w:val="20"/>
          <w:szCs w:val="20"/>
        </w:rPr>
        <w:t xml:space="preserve"> </w:t>
      </w:r>
      <w:r w:rsidRPr="001D08FC">
        <w:rPr>
          <w:rFonts w:ascii="Palatino Linotype" w:hAnsi="Palatino Linotype"/>
          <w:sz w:val="20"/>
          <w:szCs w:val="20"/>
        </w:rPr>
        <w:t>comportamento</w:t>
      </w:r>
      <w:r w:rsidRPr="001D08FC">
        <w:rPr>
          <w:rFonts w:ascii="Palatino Linotype" w:hAnsi="Palatino Linotype"/>
          <w:spacing w:val="-13"/>
          <w:sz w:val="20"/>
          <w:szCs w:val="20"/>
        </w:rPr>
        <w:t xml:space="preserve"> </w:t>
      </w:r>
      <w:r w:rsidRPr="001D08FC">
        <w:rPr>
          <w:rFonts w:ascii="Palatino Linotype" w:hAnsi="Palatino Linotype"/>
          <w:sz w:val="20"/>
          <w:szCs w:val="20"/>
        </w:rPr>
        <w:t>etico</w:t>
      </w:r>
      <w:r w:rsidRPr="001D08FC">
        <w:rPr>
          <w:rFonts w:ascii="Palatino Linotype" w:hAnsi="Palatino Linotype"/>
          <w:spacing w:val="-13"/>
          <w:sz w:val="20"/>
          <w:szCs w:val="20"/>
        </w:rPr>
        <w:t xml:space="preserve"> </w:t>
      </w:r>
      <w:r w:rsidRPr="001D08FC">
        <w:rPr>
          <w:rFonts w:ascii="Palatino Linotype" w:hAnsi="Palatino Linotype"/>
          <w:sz w:val="20"/>
          <w:szCs w:val="20"/>
        </w:rPr>
        <w:t>ed</w:t>
      </w:r>
      <w:r w:rsidRPr="001D08FC">
        <w:rPr>
          <w:rFonts w:ascii="Palatino Linotype" w:hAnsi="Palatino Linotype"/>
          <w:spacing w:val="-13"/>
          <w:sz w:val="20"/>
          <w:szCs w:val="20"/>
        </w:rPr>
        <w:t xml:space="preserve"> </w:t>
      </w:r>
      <w:r w:rsidRPr="001D08FC">
        <w:rPr>
          <w:rFonts w:ascii="Palatino Linotype" w:hAnsi="Palatino Linotype"/>
          <w:sz w:val="20"/>
          <w:szCs w:val="20"/>
        </w:rPr>
        <w:t>organizzativo è essenziale per assi</w:t>
      </w:r>
      <w:r w:rsidRPr="001D08FC">
        <w:rPr>
          <w:rFonts w:ascii="Palatino Linotype" w:hAnsi="Palatino Linotype"/>
          <w:sz w:val="20"/>
          <w:szCs w:val="20"/>
        </w:rPr>
        <w:t>curare correttezza ed integrità dell’azione dell’Ente e deve essere applicato non solo</w:t>
      </w:r>
      <w:r w:rsidRPr="001D08FC">
        <w:rPr>
          <w:rFonts w:ascii="Palatino Linotype" w:hAnsi="Palatino Linotype"/>
          <w:spacing w:val="-2"/>
          <w:sz w:val="20"/>
          <w:szCs w:val="20"/>
        </w:rPr>
        <w:t xml:space="preserve"> </w:t>
      </w:r>
      <w:r w:rsidRPr="001D08FC">
        <w:rPr>
          <w:rFonts w:ascii="Palatino Linotype" w:hAnsi="Palatino Linotype"/>
          <w:sz w:val="20"/>
          <w:szCs w:val="20"/>
        </w:rPr>
        <w:t>da</w:t>
      </w:r>
      <w:r w:rsidRPr="001D08FC">
        <w:rPr>
          <w:rFonts w:ascii="Palatino Linotype" w:hAnsi="Palatino Linotype"/>
          <w:spacing w:val="-3"/>
          <w:sz w:val="20"/>
          <w:szCs w:val="20"/>
        </w:rPr>
        <w:t xml:space="preserve"> </w:t>
      </w:r>
      <w:r w:rsidRPr="001D08FC">
        <w:rPr>
          <w:rFonts w:ascii="Palatino Linotype" w:hAnsi="Palatino Linotype"/>
          <w:sz w:val="20"/>
          <w:szCs w:val="20"/>
        </w:rPr>
        <w:t>parte</w:t>
      </w:r>
      <w:r w:rsidRPr="001D08FC">
        <w:rPr>
          <w:rFonts w:ascii="Palatino Linotype" w:hAnsi="Palatino Linotype"/>
          <w:spacing w:val="-3"/>
          <w:sz w:val="20"/>
          <w:szCs w:val="20"/>
        </w:rPr>
        <w:t xml:space="preserve"> </w:t>
      </w:r>
      <w:r w:rsidRPr="001D08FC">
        <w:rPr>
          <w:rFonts w:ascii="Palatino Linotype" w:hAnsi="Palatino Linotype"/>
          <w:sz w:val="20"/>
          <w:szCs w:val="20"/>
        </w:rPr>
        <w:t>dei lavoratori</w:t>
      </w:r>
      <w:r w:rsidRPr="001D08FC">
        <w:rPr>
          <w:rFonts w:ascii="Palatino Linotype" w:hAnsi="Palatino Linotype"/>
          <w:spacing w:val="-2"/>
          <w:sz w:val="20"/>
          <w:szCs w:val="20"/>
        </w:rPr>
        <w:t xml:space="preserve"> </w:t>
      </w:r>
      <w:r w:rsidRPr="001D08FC">
        <w:rPr>
          <w:rFonts w:ascii="Palatino Linotype" w:hAnsi="Palatino Linotype"/>
          <w:sz w:val="20"/>
          <w:szCs w:val="20"/>
        </w:rPr>
        <w:t>comunali</w:t>
      </w:r>
      <w:r w:rsidRPr="001D08FC">
        <w:rPr>
          <w:rFonts w:ascii="Palatino Linotype" w:hAnsi="Palatino Linotype"/>
          <w:spacing w:val="-2"/>
          <w:sz w:val="20"/>
          <w:szCs w:val="20"/>
        </w:rPr>
        <w:t xml:space="preserve"> </w:t>
      </w:r>
      <w:r w:rsidRPr="001D08FC">
        <w:rPr>
          <w:rFonts w:ascii="Palatino Linotype" w:hAnsi="Palatino Linotype"/>
          <w:sz w:val="20"/>
          <w:szCs w:val="20"/>
        </w:rPr>
        <w:t>ma</w:t>
      </w:r>
      <w:r w:rsidRPr="001D08FC">
        <w:rPr>
          <w:rFonts w:ascii="Palatino Linotype" w:hAnsi="Palatino Linotype"/>
          <w:spacing w:val="-1"/>
          <w:sz w:val="20"/>
          <w:szCs w:val="20"/>
        </w:rPr>
        <w:t xml:space="preserve"> </w:t>
      </w:r>
      <w:r w:rsidRPr="001D08FC">
        <w:rPr>
          <w:rFonts w:ascii="Palatino Linotype" w:hAnsi="Palatino Linotype"/>
          <w:sz w:val="20"/>
          <w:szCs w:val="20"/>
        </w:rPr>
        <w:t>anche</w:t>
      </w:r>
      <w:r w:rsidRPr="001D08FC">
        <w:rPr>
          <w:rFonts w:ascii="Palatino Linotype" w:hAnsi="Palatino Linotype"/>
          <w:spacing w:val="-3"/>
          <w:sz w:val="20"/>
          <w:szCs w:val="20"/>
        </w:rPr>
        <w:t xml:space="preserve"> </w:t>
      </w:r>
      <w:r w:rsidRPr="001D08FC">
        <w:rPr>
          <w:rFonts w:ascii="Palatino Linotype" w:hAnsi="Palatino Linotype"/>
          <w:sz w:val="20"/>
          <w:szCs w:val="20"/>
        </w:rPr>
        <w:t>da parte</w:t>
      </w:r>
      <w:r w:rsidRPr="001D08FC">
        <w:rPr>
          <w:rFonts w:ascii="Palatino Linotype" w:hAnsi="Palatino Linotype"/>
          <w:spacing w:val="-4"/>
          <w:sz w:val="20"/>
          <w:szCs w:val="20"/>
        </w:rPr>
        <w:t xml:space="preserve"> </w:t>
      </w:r>
      <w:r w:rsidRPr="001D08FC">
        <w:rPr>
          <w:rFonts w:ascii="Palatino Linotype" w:hAnsi="Palatino Linotype"/>
          <w:sz w:val="20"/>
          <w:szCs w:val="20"/>
        </w:rPr>
        <w:t>di coloro</w:t>
      </w:r>
      <w:r w:rsidRPr="001D08FC">
        <w:rPr>
          <w:rFonts w:ascii="Palatino Linotype" w:hAnsi="Palatino Linotype"/>
          <w:spacing w:val="-1"/>
          <w:sz w:val="20"/>
          <w:szCs w:val="20"/>
        </w:rPr>
        <w:t xml:space="preserve"> </w:t>
      </w:r>
      <w:r w:rsidRPr="001D08FC">
        <w:rPr>
          <w:rFonts w:ascii="Palatino Linotype" w:hAnsi="Palatino Linotype"/>
          <w:sz w:val="20"/>
          <w:szCs w:val="20"/>
        </w:rPr>
        <w:t>che,</w:t>
      </w:r>
      <w:r w:rsidRPr="001D08FC">
        <w:rPr>
          <w:rFonts w:ascii="Palatino Linotype" w:hAnsi="Palatino Linotype"/>
          <w:spacing w:val="-2"/>
          <w:sz w:val="20"/>
          <w:szCs w:val="20"/>
        </w:rPr>
        <w:t xml:space="preserve"> </w:t>
      </w:r>
      <w:r w:rsidRPr="001D08FC">
        <w:rPr>
          <w:rFonts w:ascii="Palatino Linotype" w:hAnsi="Palatino Linotype"/>
          <w:sz w:val="20"/>
          <w:szCs w:val="20"/>
        </w:rPr>
        <w:t>sulla base</w:t>
      </w:r>
      <w:r w:rsidRPr="001D08FC">
        <w:rPr>
          <w:rFonts w:ascii="Palatino Linotype" w:hAnsi="Palatino Linotype"/>
          <w:spacing w:val="-3"/>
          <w:sz w:val="20"/>
          <w:szCs w:val="20"/>
        </w:rPr>
        <w:t xml:space="preserve"> </w:t>
      </w:r>
      <w:r w:rsidRPr="001D08FC">
        <w:rPr>
          <w:rFonts w:ascii="Palatino Linotype" w:hAnsi="Palatino Linotype"/>
          <w:sz w:val="20"/>
          <w:szCs w:val="20"/>
        </w:rPr>
        <w:t>di</w:t>
      </w:r>
      <w:r w:rsidRPr="001D08FC">
        <w:rPr>
          <w:rFonts w:ascii="Palatino Linotype" w:hAnsi="Palatino Linotype"/>
          <w:spacing w:val="-2"/>
          <w:sz w:val="20"/>
          <w:szCs w:val="20"/>
        </w:rPr>
        <w:t xml:space="preserve"> </w:t>
      </w:r>
      <w:r w:rsidRPr="001D08FC">
        <w:rPr>
          <w:rFonts w:ascii="Palatino Linotype" w:hAnsi="Palatino Linotype"/>
          <w:sz w:val="20"/>
          <w:szCs w:val="20"/>
        </w:rPr>
        <w:t>un contratto,</w:t>
      </w:r>
      <w:r w:rsidRPr="001D08FC">
        <w:rPr>
          <w:rFonts w:ascii="Palatino Linotype" w:hAnsi="Palatino Linotype"/>
          <w:spacing w:val="-2"/>
          <w:sz w:val="20"/>
          <w:szCs w:val="20"/>
        </w:rPr>
        <w:t xml:space="preserve"> </w:t>
      </w:r>
      <w:r w:rsidRPr="001D08FC">
        <w:rPr>
          <w:rFonts w:ascii="Palatino Linotype" w:hAnsi="Palatino Linotype"/>
          <w:sz w:val="20"/>
          <w:szCs w:val="20"/>
        </w:rPr>
        <w:t>una convenzione, un incarico, operino nell’ambito dei servizi comunali, ovvero eroghino servizi di competenza comunale alla comunità.</w:t>
      </w:r>
    </w:p>
    <w:p w:rsidR="00093768" w:rsidRPr="001D08FC" w:rsidRDefault="00093768">
      <w:pPr>
        <w:pStyle w:val="Corpotesto"/>
        <w:ind w:left="0"/>
        <w:rPr>
          <w:rFonts w:ascii="Palatino Linotype" w:hAnsi="Palatino Linotype"/>
          <w:sz w:val="20"/>
          <w:szCs w:val="20"/>
        </w:rPr>
      </w:pPr>
    </w:p>
    <w:p w:rsidR="00093768" w:rsidRPr="001D08FC" w:rsidRDefault="00093768">
      <w:pPr>
        <w:pStyle w:val="Corpotesto"/>
        <w:spacing w:before="82"/>
        <w:ind w:left="0"/>
        <w:rPr>
          <w:rFonts w:ascii="Palatino Linotype" w:hAnsi="Palatino Linotype"/>
          <w:sz w:val="20"/>
          <w:szCs w:val="20"/>
        </w:rPr>
      </w:pPr>
    </w:p>
    <w:p w:rsidR="00093768" w:rsidRPr="001D08FC" w:rsidRDefault="00286B50">
      <w:pPr>
        <w:pStyle w:val="Corpotesto"/>
        <w:spacing w:before="1" w:line="276" w:lineRule="auto"/>
        <w:ind w:right="107"/>
        <w:jc w:val="both"/>
        <w:rPr>
          <w:rFonts w:ascii="Palatino Linotype" w:hAnsi="Palatino Linotype"/>
          <w:sz w:val="20"/>
          <w:szCs w:val="20"/>
        </w:rPr>
      </w:pPr>
      <w:r w:rsidRPr="001D08FC">
        <w:rPr>
          <w:rFonts w:ascii="Palatino Linotype" w:hAnsi="Palatino Linotype"/>
          <w:sz w:val="20"/>
          <w:szCs w:val="20"/>
        </w:rPr>
        <w:t>Il</w:t>
      </w:r>
      <w:r w:rsidRPr="001D08FC">
        <w:rPr>
          <w:rFonts w:ascii="Palatino Linotype" w:hAnsi="Palatino Linotype"/>
          <w:spacing w:val="-2"/>
          <w:sz w:val="20"/>
          <w:szCs w:val="20"/>
        </w:rPr>
        <w:t xml:space="preserve"> </w:t>
      </w:r>
      <w:r w:rsidRPr="001D08FC">
        <w:rPr>
          <w:rFonts w:ascii="Palatino Linotype" w:hAnsi="Palatino Linotype"/>
          <w:sz w:val="20"/>
          <w:szCs w:val="20"/>
        </w:rPr>
        <w:t>Comune</w:t>
      </w:r>
      <w:r w:rsidRPr="001D08FC">
        <w:rPr>
          <w:rFonts w:ascii="Palatino Linotype" w:hAnsi="Palatino Linotype"/>
          <w:spacing w:val="-2"/>
          <w:sz w:val="20"/>
          <w:szCs w:val="20"/>
        </w:rPr>
        <w:t xml:space="preserve"> </w:t>
      </w:r>
      <w:r w:rsidRPr="001D08FC">
        <w:rPr>
          <w:rFonts w:ascii="Palatino Linotype" w:hAnsi="Palatino Linotype"/>
          <w:sz w:val="20"/>
          <w:szCs w:val="20"/>
        </w:rPr>
        <w:t>tutela</w:t>
      </w:r>
      <w:r w:rsidRPr="001D08FC">
        <w:rPr>
          <w:rFonts w:ascii="Palatino Linotype" w:hAnsi="Palatino Linotype"/>
          <w:spacing w:val="-3"/>
          <w:sz w:val="20"/>
          <w:szCs w:val="20"/>
        </w:rPr>
        <w:t xml:space="preserve"> </w:t>
      </w:r>
      <w:r w:rsidRPr="001D08FC">
        <w:rPr>
          <w:rFonts w:ascii="Palatino Linotype" w:hAnsi="Palatino Linotype"/>
          <w:sz w:val="20"/>
          <w:szCs w:val="20"/>
        </w:rPr>
        <w:t>i</w:t>
      </w:r>
      <w:r w:rsidRPr="001D08FC">
        <w:rPr>
          <w:rFonts w:ascii="Palatino Linotype" w:hAnsi="Palatino Linotype"/>
          <w:spacing w:val="-2"/>
          <w:sz w:val="20"/>
          <w:szCs w:val="20"/>
        </w:rPr>
        <w:t xml:space="preserve"> </w:t>
      </w:r>
      <w:r w:rsidRPr="001D08FC">
        <w:rPr>
          <w:rFonts w:ascii="Palatino Linotype" w:hAnsi="Palatino Linotype"/>
          <w:sz w:val="20"/>
          <w:szCs w:val="20"/>
        </w:rPr>
        <w:t>lavoratori</w:t>
      </w:r>
      <w:r w:rsidRPr="001D08FC">
        <w:rPr>
          <w:rFonts w:ascii="Palatino Linotype" w:hAnsi="Palatino Linotype"/>
          <w:spacing w:val="-2"/>
          <w:sz w:val="20"/>
          <w:szCs w:val="20"/>
        </w:rPr>
        <w:t xml:space="preserve"> </w:t>
      </w:r>
      <w:r w:rsidRPr="001D08FC">
        <w:rPr>
          <w:rFonts w:ascii="Palatino Linotype" w:hAnsi="Palatino Linotype"/>
          <w:sz w:val="20"/>
          <w:szCs w:val="20"/>
        </w:rPr>
        <w:t>da</w:t>
      </w:r>
      <w:r w:rsidRPr="001D08FC">
        <w:rPr>
          <w:rFonts w:ascii="Palatino Linotype" w:hAnsi="Palatino Linotype"/>
          <w:spacing w:val="-1"/>
          <w:sz w:val="20"/>
          <w:szCs w:val="20"/>
        </w:rPr>
        <w:t xml:space="preserve"> </w:t>
      </w:r>
      <w:r w:rsidRPr="001D08FC">
        <w:rPr>
          <w:rFonts w:ascii="Palatino Linotype" w:hAnsi="Palatino Linotype"/>
          <w:sz w:val="20"/>
          <w:szCs w:val="20"/>
        </w:rPr>
        <w:t>qualsiasi</w:t>
      </w:r>
      <w:r w:rsidRPr="001D08FC">
        <w:rPr>
          <w:rFonts w:ascii="Palatino Linotype" w:hAnsi="Palatino Linotype"/>
          <w:spacing w:val="-2"/>
          <w:sz w:val="20"/>
          <w:szCs w:val="20"/>
        </w:rPr>
        <w:t xml:space="preserve"> </w:t>
      </w:r>
      <w:r w:rsidRPr="001D08FC">
        <w:rPr>
          <w:rFonts w:ascii="Palatino Linotype" w:hAnsi="Palatino Linotype"/>
          <w:sz w:val="20"/>
          <w:szCs w:val="20"/>
        </w:rPr>
        <w:t>atto,</w:t>
      </w:r>
      <w:r w:rsidRPr="001D08FC">
        <w:rPr>
          <w:rFonts w:ascii="Palatino Linotype" w:hAnsi="Palatino Linotype"/>
          <w:spacing w:val="-2"/>
          <w:sz w:val="20"/>
          <w:szCs w:val="20"/>
        </w:rPr>
        <w:t xml:space="preserve"> </w:t>
      </w:r>
      <w:r w:rsidRPr="001D08FC">
        <w:rPr>
          <w:rFonts w:ascii="Palatino Linotype" w:hAnsi="Palatino Linotype"/>
          <w:sz w:val="20"/>
          <w:szCs w:val="20"/>
        </w:rPr>
        <w:t>comportamento</w:t>
      </w:r>
      <w:r w:rsidRPr="001D08FC">
        <w:rPr>
          <w:rFonts w:ascii="Palatino Linotype" w:hAnsi="Palatino Linotype"/>
          <w:spacing w:val="-2"/>
          <w:sz w:val="20"/>
          <w:szCs w:val="20"/>
        </w:rPr>
        <w:t xml:space="preserve"> </w:t>
      </w:r>
      <w:r w:rsidRPr="001D08FC">
        <w:rPr>
          <w:rFonts w:ascii="Palatino Linotype" w:hAnsi="Palatino Linotype"/>
          <w:sz w:val="20"/>
          <w:szCs w:val="20"/>
        </w:rPr>
        <w:t>o</w:t>
      </w:r>
      <w:r w:rsidRPr="001D08FC">
        <w:rPr>
          <w:rFonts w:ascii="Palatino Linotype" w:hAnsi="Palatino Linotype"/>
          <w:spacing w:val="-2"/>
          <w:sz w:val="20"/>
          <w:szCs w:val="20"/>
        </w:rPr>
        <w:t xml:space="preserve"> </w:t>
      </w:r>
      <w:r w:rsidRPr="001D08FC">
        <w:rPr>
          <w:rFonts w:ascii="Palatino Linotype" w:hAnsi="Palatino Linotype"/>
          <w:sz w:val="20"/>
          <w:szCs w:val="20"/>
        </w:rPr>
        <w:t>fattore</w:t>
      </w:r>
      <w:r w:rsidRPr="001D08FC">
        <w:rPr>
          <w:rFonts w:ascii="Palatino Linotype" w:hAnsi="Palatino Linotype"/>
          <w:spacing w:val="-3"/>
          <w:sz w:val="20"/>
          <w:szCs w:val="20"/>
        </w:rPr>
        <w:t xml:space="preserve"> </w:t>
      </w:r>
      <w:r w:rsidRPr="001D08FC">
        <w:rPr>
          <w:rFonts w:ascii="Palatino Linotype" w:hAnsi="Palatino Linotype"/>
          <w:sz w:val="20"/>
          <w:szCs w:val="20"/>
        </w:rPr>
        <w:t>che</w:t>
      </w:r>
      <w:r w:rsidRPr="001D08FC">
        <w:rPr>
          <w:rFonts w:ascii="Palatino Linotype" w:hAnsi="Palatino Linotype"/>
          <w:spacing w:val="-3"/>
          <w:sz w:val="20"/>
          <w:szCs w:val="20"/>
        </w:rPr>
        <w:t xml:space="preserve"> </w:t>
      </w:r>
      <w:r w:rsidRPr="001D08FC">
        <w:rPr>
          <w:rFonts w:ascii="Palatino Linotype" w:hAnsi="Palatino Linotype"/>
          <w:sz w:val="20"/>
          <w:szCs w:val="20"/>
        </w:rPr>
        <w:t>possa</w:t>
      </w:r>
      <w:r w:rsidRPr="001D08FC">
        <w:rPr>
          <w:rFonts w:ascii="Palatino Linotype" w:hAnsi="Palatino Linotype"/>
          <w:spacing w:val="-2"/>
          <w:sz w:val="20"/>
          <w:szCs w:val="20"/>
        </w:rPr>
        <w:t xml:space="preserve"> </w:t>
      </w:r>
      <w:r w:rsidRPr="001D08FC">
        <w:rPr>
          <w:rFonts w:ascii="Palatino Linotype" w:hAnsi="Palatino Linotype"/>
          <w:sz w:val="20"/>
          <w:szCs w:val="20"/>
        </w:rPr>
        <w:t>produrre, anche</w:t>
      </w:r>
      <w:r w:rsidRPr="001D08FC">
        <w:rPr>
          <w:rFonts w:ascii="Palatino Linotype" w:hAnsi="Palatino Linotype"/>
          <w:spacing w:val="-3"/>
          <w:sz w:val="20"/>
          <w:szCs w:val="20"/>
        </w:rPr>
        <w:t xml:space="preserve"> </w:t>
      </w:r>
      <w:r w:rsidRPr="001D08FC">
        <w:rPr>
          <w:rFonts w:ascii="Palatino Linotype" w:hAnsi="Palatino Linotype"/>
          <w:sz w:val="20"/>
          <w:szCs w:val="20"/>
        </w:rPr>
        <w:t xml:space="preserve">in via indiretta, un </w:t>
      </w:r>
      <w:r w:rsidRPr="001D08FC">
        <w:rPr>
          <w:rFonts w:ascii="Palatino Linotype" w:hAnsi="Palatino Linotype"/>
          <w:sz w:val="20"/>
          <w:szCs w:val="20"/>
        </w:rPr>
        <w:t>effetto pregiudizievole o discriminatorio, individuando e prevenendo - attraverso l’analisi organizzativa, la formazione e l’informazione dei lavoratori - situazioni che possano in qualche</w:t>
      </w:r>
      <w:r w:rsidRPr="001D08FC">
        <w:rPr>
          <w:rFonts w:ascii="Palatino Linotype" w:hAnsi="Palatino Linotype"/>
          <w:spacing w:val="-5"/>
          <w:sz w:val="20"/>
          <w:szCs w:val="20"/>
        </w:rPr>
        <w:t xml:space="preserve"> </w:t>
      </w:r>
      <w:r w:rsidRPr="001D08FC">
        <w:rPr>
          <w:rFonts w:ascii="Palatino Linotype" w:hAnsi="Palatino Linotype"/>
          <w:sz w:val="20"/>
          <w:szCs w:val="20"/>
        </w:rPr>
        <w:t>modo</w:t>
      </w:r>
      <w:r w:rsidRPr="001D08FC">
        <w:rPr>
          <w:rFonts w:ascii="Palatino Linotype" w:hAnsi="Palatino Linotype"/>
          <w:spacing w:val="-4"/>
          <w:sz w:val="20"/>
          <w:szCs w:val="20"/>
        </w:rPr>
        <w:t xml:space="preserve"> </w:t>
      </w:r>
      <w:r w:rsidRPr="001D08FC">
        <w:rPr>
          <w:rFonts w:ascii="Palatino Linotype" w:hAnsi="Palatino Linotype"/>
          <w:sz w:val="20"/>
          <w:szCs w:val="20"/>
        </w:rPr>
        <w:t>favorire</w:t>
      </w:r>
      <w:r w:rsidRPr="001D08FC">
        <w:rPr>
          <w:rFonts w:ascii="Palatino Linotype" w:hAnsi="Palatino Linotype"/>
          <w:spacing w:val="-5"/>
          <w:sz w:val="20"/>
          <w:szCs w:val="20"/>
        </w:rPr>
        <w:t xml:space="preserve"> </w:t>
      </w:r>
      <w:r w:rsidRPr="001D08FC">
        <w:rPr>
          <w:rFonts w:ascii="Palatino Linotype" w:hAnsi="Palatino Linotype"/>
          <w:sz w:val="20"/>
          <w:szCs w:val="20"/>
        </w:rPr>
        <w:t>l’insorgere</w:t>
      </w:r>
      <w:r w:rsidRPr="001D08FC">
        <w:rPr>
          <w:rFonts w:ascii="Palatino Linotype" w:hAnsi="Palatino Linotype"/>
          <w:spacing w:val="-5"/>
          <w:sz w:val="20"/>
          <w:szCs w:val="20"/>
        </w:rPr>
        <w:t xml:space="preserve"> </w:t>
      </w:r>
      <w:r w:rsidRPr="001D08FC">
        <w:rPr>
          <w:rFonts w:ascii="Palatino Linotype" w:hAnsi="Palatino Linotype"/>
          <w:sz w:val="20"/>
          <w:szCs w:val="20"/>
        </w:rPr>
        <w:t>di:</w:t>
      </w:r>
      <w:r w:rsidRPr="001D08FC">
        <w:rPr>
          <w:rFonts w:ascii="Palatino Linotype" w:hAnsi="Palatino Linotype"/>
          <w:spacing w:val="-4"/>
          <w:sz w:val="20"/>
          <w:szCs w:val="20"/>
        </w:rPr>
        <w:t xml:space="preserve"> </w:t>
      </w:r>
      <w:r w:rsidRPr="001D08FC">
        <w:rPr>
          <w:rFonts w:ascii="Palatino Linotype" w:hAnsi="Palatino Linotype"/>
          <w:sz w:val="20"/>
          <w:szCs w:val="20"/>
        </w:rPr>
        <w:t>conflitti,</w:t>
      </w:r>
      <w:r w:rsidRPr="001D08FC">
        <w:rPr>
          <w:rFonts w:ascii="Palatino Linotype" w:hAnsi="Palatino Linotype"/>
          <w:spacing w:val="-4"/>
          <w:sz w:val="20"/>
          <w:szCs w:val="20"/>
        </w:rPr>
        <w:t xml:space="preserve"> </w:t>
      </w:r>
      <w:r w:rsidRPr="001D08FC">
        <w:rPr>
          <w:rFonts w:ascii="Palatino Linotype" w:hAnsi="Palatino Linotype"/>
          <w:sz w:val="20"/>
          <w:szCs w:val="20"/>
        </w:rPr>
        <w:t>disagio</w:t>
      </w:r>
      <w:r w:rsidRPr="001D08FC">
        <w:rPr>
          <w:rFonts w:ascii="Palatino Linotype" w:hAnsi="Palatino Linotype"/>
          <w:spacing w:val="-4"/>
          <w:sz w:val="20"/>
          <w:szCs w:val="20"/>
        </w:rPr>
        <w:t xml:space="preserve"> </w:t>
      </w:r>
      <w:r w:rsidRPr="001D08FC">
        <w:rPr>
          <w:rFonts w:ascii="Palatino Linotype" w:hAnsi="Palatino Linotype"/>
          <w:sz w:val="20"/>
          <w:szCs w:val="20"/>
        </w:rPr>
        <w:t>psicologico,</w:t>
      </w:r>
      <w:r w:rsidRPr="001D08FC">
        <w:rPr>
          <w:rFonts w:ascii="Palatino Linotype" w:hAnsi="Palatino Linotype"/>
          <w:spacing w:val="-3"/>
          <w:sz w:val="20"/>
          <w:szCs w:val="20"/>
        </w:rPr>
        <w:t xml:space="preserve"> </w:t>
      </w:r>
      <w:r w:rsidRPr="001D08FC">
        <w:rPr>
          <w:rFonts w:ascii="Palatino Linotype" w:hAnsi="Palatino Linotype"/>
          <w:i/>
          <w:sz w:val="20"/>
          <w:szCs w:val="20"/>
        </w:rPr>
        <w:t>mobbi</w:t>
      </w:r>
      <w:r w:rsidRPr="001D08FC">
        <w:rPr>
          <w:rFonts w:ascii="Palatino Linotype" w:hAnsi="Palatino Linotype"/>
          <w:i/>
          <w:sz w:val="20"/>
          <w:szCs w:val="20"/>
        </w:rPr>
        <w:t>ng</w:t>
      </w:r>
      <w:r w:rsidRPr="001D08FC">
        <w:rPr>
          <w:rFonts w:ascii="Palatino Linotype" w:hAnsi="Palatino Linotype"/>
          <w:sz w:val="20"/>
          <w:szCs w:val="20"/>
        </w:rPr>
        <w:t>,</w:t>
      </w:r>
      <w:r w:rsidRPr="001D08FC">
        <w:rPr>
          <w:rFonts w:ascii="Palatino Linotype" w:hAnsi="Palatino Linotype"/>
          <w:spacing w:val="-4"/>
          <w:sz w:val="20"/>
          <w:szCs w:val="20"/>
        </w:rPr>
        <w:t xml:space="preserve"> </w:t>
      </w:r>
      <w:r w:rsidRPr="001D08FC">
        <w:rPr>
          <w:rFonts w:ascii="Palatino Linotype" w:hAnsi="Palatino Linotype"/>
          <w:sz w:val="20"/>
          <w:szCs w:val="20"/>
        </w:rPr>
        <w:t>discriminazioni,</w:t>
      </w:r>
      <w:r w:rsidRPr="001D08FC">
        <w:rPr>
          <w:rFonts w:ascii="Palatino Linotype" w:hAnsi="Palatino Linotype"/>
          <w:spacing w:val="-4"/>
          <w:sz w:val="20"/>
          <w:szCs w:val="20"/>
        </w:rPr>
        <w:t xml:space="preserve"> </w:t>
      </w:r>
      <w:r w:rsidRPr="001D08FC">
        <w:rPr>
          <w:rFonts w:ascii="Palatino Linotype" w:hAnsi="Palatino Linotype"/>
          <w:sz w:val="20"/>
          <w:szCs w:val="20"/>
        </w:rPr>
        <w:t>abusi, altri gravi fenomeni patologici.</w:t>
      </w:r>
    </w:p>
    <w:p w:rsidR="00093768" w:rsidRPr="001D08FC" w:rsidRDefault="00286B50">
      <w:pPr>
        <w:pStyle w:val="Corpotesto"/>
        <w:spacing w:line="276" w:lineRule="auto"/>
        <w:ind w:right="119"/>
        <w:jc w:val="both"/>
        <w:rPr>
          <w:rFonts w:ascii="Palatino Linotype" w:hAnsi="Palatino Linotype"/>
          <w:sz w:val="20"/>
          <w:szCs w:val="20"/>
        </w:rPr>
      </w:pPr>
      <w:r w:rsidRPr="001D08FC">
        <w:rPr>
          <w:rFonts w:ascii="Palatino Linotype" w:hAnsi="Palatino Linotype"/>
          <w:sz w:val="20"/>
          <w:szCs w:val="20"/>
        </w:rPr>
        <w:t>Il Comune si impegna a garantire e a contrastare ogni forma di discriminazione connessa a comportamenti molesti e lesivi della dignità personale nei luoghi di lavoro e a garantire a tutti un ambi</w:t>
      </w:r>
      <w:r w:rsidRPr="001D08FC">
        <w:rPr>
          <w:rFonts w:ascii="Palatino Linotype" w:hAnsi="Palatino Linotype"/>
          <w:sz w:val="20"/>
          <w:szCs w:val="20"/>
        </w:rPr>
        <w:t>ente di lavoro sicuro, sereno e favorevole alle relazioni interpersonali.</w:t>
      </w:r>
    </w:p>
    <w:p w:rsidR="00093768" w:rsidRPr="001D08FC" w:rsidRDefault="00093768">
      <w:pPr>
        <w:spacing w:line="276" w:lineRule="auto"/>
        <w:jc w:val="both"/>
        <w:rPr>
          <w:rFonts w:ascii="Palatino Linotype" w:hAnsi="Palatino Linotype"/>
          <w:sz w:val="20"/>
          <w:szCs w:val="20"/>
        </w:rPr>
        <w:sectPr w:rsidR="00093768" w:rsidRPr="001D08FC">
          <w:footerReference w:type="default" r:id="rId7"/>
          <w:type w:val="continuous"/>
          <w:pgSz w:w="11910" w:h="16840"/>
          <w:pgMar w:top="1320" w:right="1020" w:bottom="280" w:left="1020" w:header="720" w:footer="720" w:gutter="0"/>
          <w:cols w:space="720"/>
        </w:sectPr>
      </w:pPr>
    </w:p>
    <w:p w:rsidR="00093768" w:rsidRPr="001D08FC" w:rsidRDefault="00286B50">
      <w:pPr>
        <w:spacing w:before="80"/>
        <w:ind w:left="113"/>
        <w:jc w:val="both"/>
        <w:rPr>
          <w:rFonts w:ascii="Palatino Linotype" w:hAnsi="Palatino Linotype"/>
          <w:b/>
          <w:sz w:val="20"/>
          <w:szCs w:val="20"/>
        </w:rPr>
      </w:pPr>
      <w:r w:rsidRPr="001D08FC">
        <w:rPr>
          <w:rFonts w:ascii="Palatino Linotype" w:hAnsi="Palatino Linotype"/>
          <w:b/>
          <w:sz w:val="20"/>
          <w:szCs w:val="20"/>
        </w:rPr>
        <w:lastRenderedPageBreak/>
        <w:t>STANDARD</w:t>
      </w:r>
      <w:r w:rsidRPr="001D08FC">
        <w:rPr>
          <w:rFonts w:ascii="Palatino Linotype" w:hAnsi="Palatino Linotype"/>
          <w:b/>
          <w:spacing w:val="-8"/>
          <w:sz w:val="20"/>
          <w:szCs w:val="20"/>
        </w:rPr>
        <w:t xml:space="preserve"> </w:t>
      </w:r>
      <w:r w:rsidRPr="001D08FC">
        <w:rPr>
          <w:rFonts w:ascii="Palatino Linotype" w:hAnsi="Palatino Linotype"/>
          <w:b/>
          <w:sz w:val="20"/>
          <w:szCs w:val="20"/>
        </w:rPr>
        <w:t>DI</w:t>
      </w:r>
      <w:r w:rsidRPr="001D08FC">
        <w:rPr>
          <w:rFonts w:ascii="Palatino Linotype" w:hAnsi="Palatino Linotype"/>
          <w:b/>
          <w:spacing w:val="-6"/>
          <w:sz w:val="20"/>
          <w:szCs w:val="20"/>
        </w:rPr>
        <w:t xml:space="preserve"> </w:t>
      </w:r>
      <w:r w:rsidRPr="001D08FC">
        <w:rPr>
          <w:rFonts w:ascii="Palatino Linotype" w:hAnsi="Palatino Linotype"/>
          <w:b/>
          <w:spacing w:val="-2"/>
          <w:sz w:val="20"/>
          <w:szCs w:val="20"/>
        </w:rPr>
        <w:t>COMPORTAMENTO</w:t>
      </w:r>
    </w:p>
    <w:p w:rsidR="00093768" w:rsidRPr="001D08FC" w:rsidRDefault="00093768">
      <w:pPr>
        <w:pStyle w:val="Corpotesto"/>
        <w:spacing w:before="68"/>
        <w:ind w:left="0"/>
        <w:rPr>
          <w:rFonts w:ascii="Palatino Linotype" w:hAnsi="Palatino Linotype"/>
          <w:b/>
          <w:sz w:val="20"/>
          <w:szCs w:val="20"/>
        </w:rPr>
      </w:pPr>
    </w:p>
    <w:p w:rsidR="00093768" w:rsidRPr="001D08FC" w:rsidRDefault="00286B50">
      <w:pPr>
        <w:pStyle w:val="Corpotesto"/>
        <w:ind w:right="111"/>
        <w:jc w:val="both"/>
        <w:rPr>
          <w:rFonts w:ascii="Palatino Linotype" w:hAnsi="Palatino Linotype"/>
          <w:sz w:val="20"/>
          <w:szCs w:val="20"/>
        </w:rPr>
      </w:pPr>
      <w:r w:rsidRPr="001D08FC">
        <w:rPr>
          <w:rFonts w:ascii="Palatino Linotype" w:hAnsi="Palatino Linotype"/>
          <w:sz w:val="20"/>
          <w:szCs w:val="20"/>
        </w:rPr>
        <w:t>I</w:t>
      </w:r>
      <w:r w:rsidRPr="001D08FC">
        <w:rPr>
          <w:rFonts w:ascii="Palatino Linotype" w:hAnsi="Palatino Linotype"/>
          <w:spacing w:val="-4"/>
          <w:sz w:val="20"/>
          <w:szCs w:val="20"/>
        </w:rPr>
        <w:t xml:space="preserve"> </w:t>
      </w:r>
      <w:r w:rsidRPr="001D08FC">
        <w:rPr>
          <w:rFonts w:ascii="Palatino Linotype" w:hAnsi="Palatino Linotype"/>
          <w:sz w:val="20"/>
          <w:szCs w:val="20"/>
        </w:rPr>
        <w:t>dipendenti</w:t>
      </w:r>
      <w:r w:rsidRPr="001D08FC">
        <w:rPr>
          <w:rFonts w:ascii="Palatino Linotype" w:hAnsi="Palatino Linotype"/>
          <w:spacing w:val="-3"/>
          <w:sz w:val="20"/>
          <w:szCs w:val="20"/>
        </w:rPr>
        <w:t xml:space="preserve"> </w:t>
      </w:r>
      <w:r w:rsidRPr="001D08FC">
        <w:rPr>
          <w:rFonts w:ascii="Palatino Linotype" w:hAnsi="Palatino Linotype"/>
          <w:sz w:val="20"/>
          <w:szCs w:val="20"/>
        </w:rPr>
        <w:t>del</w:t>
      </w:r>
      <w:r w:rsidRPr="001D08FC">
        <w:rPr>
          <w:rFonts w:ascii="Palatino Linotype" w:hAnsi="Palatino Linotype"/>
          <w:spacing w:val="-3"/>
          <w:sz w:val="20"/>
          <w:szCs w:val="20"/>
        </w:rPr>
        <w:t xml:space="preserve"> </w:t>
      </w:r>
      <w:r w:rsidRPr="001D08FC">
        <w:rPr>
          <w:rFonts w:ascii="Palatino Linotype" w:hAnsi="Palatino Linotype"/>
          <w:sz w:val="20"/>
          <w:szCs w:val="20"/>
        </w:rPr>
        <w:t>Comune di</w:t>
      </w:r>
      <w:r w:rsidRPr="001D08FC">
        <w:rPr>
          <w:rFonts w:ascii="Palatino Linotype" w:hAnsi="Palatino Linotype"/>
          <w:spacing w:val="-3"/>
          <w:sz w:val="20"/>
          <w:szCs w:val="20"/>
        </w:rPr>
        <w:t xml:space="preserve"> </w:t>
      </w:r>
      <w:r w:rsidR="001D08FC" w:rsidRPr="001D08FC">
        <w:rPr>
          <w:rFonts w:ascii="Palatino Linotype" w:hAnsi="Palatino Linotype"/>
          <w:sz w:val="20"/>
          <w:szCs w:val="20"/>
        </w:rPr>
        <w:t>Paternopoli</w:t>
      </w:r>
      <w:r w:rsidRPr="001D08FC">
        <w:rPr>
          <w:rFonts w:ascii="Palatino Linotype" w:hAnsi="Palatino Linotype"/>
          <w:spacing w:val="-2"/>
          <w:sz w:val="20"/>
          <w:szCs w:val="20"/>
        </w:rPr>
        <w:t xml:space="preserve"> </w:t>
      </w:r>
      <w:r w:rsidRPr="001D08FC">
        <w:rPr>
          <w:rFonts w:ascii="Palatino Linotype" w:hAnsi="Palatino Linotype"/>
          <w:sz w:val="20"/>
          <w:szCs w:val="20"/>
        </w:rPr>
        <w:t>mettono</w:t>
      </w:r>
      <w:r w:rsidRPr="001D08FC">
        <w:rPr>
          <w:rFonts w:ascii="Palatino Linotype" w:hAnsi="Palatino Linotype"/>
          <w:spacing w:val="-2"/>
          <w:sz w:val="20"/>
          <w:szCs w:val="20"/>
        </w:rPr>
        <w:t xml:space="preserve"> </w:t>
      </w:r>
      <w:r w:rsidRPr="001D08FC">
        <w:rPr>
          <w:rFonts w:ascii="Palatino Linotype" w:hAnsi="Palatino Linotype"/>
          <w:sz w:val="20"/>
          <w:szCs w:val="20"/>
        </w:rPr>
        <w:t>in</w:t>
      </w:r>
      <w:r w:rsidRPr="001D08FC">
        <w:rPr>
          <w:rFonts w:ascii="Palatino Linotype" w:hAnsi="Palatino Linotype"/>
          <w:spacing w:val="-3"/>
          <w:sz w:val="20"/>
          <w:szCs w:val="20"/>
        </w:rPr>
        <w:t xml:space="preserve"> </w:t>
      </w:r>
      <w:r w:rsidRPr="001D08FC">
        <w:rPr>
          <w:rFonts w:ascii="Palatino Linotype" w:hAnsi="Palatino Linotype"/>
          <w:sz w:val="20"/>
          <w:szCs w:val="20"/>
        </w:rPr>
        <w:t>pratica,</w:t>
      </w:r>
      <w:r w:rsidRPr="001D08FC">
        <w:rPr>
          <w:rFonts w:ascii="Palatino Linotype" w:hAnsi="Palatino Linotype"/>
          <w:spacing w:val="-3"/>
          <w:sz w:val="20"/>
          <w:szCs w:val="20"/>
        </w:rPr>
        <w:t xml:space="preserve"> </w:t>
      </w:r>
      <w:r w:rsidRPr="001D08FC">
        <w:rPr>
          <w:rFonts w:ascii="Palatino Linotype" w:hAnsi="Palatino Linotype"/>
          <w:sz w:val="20"/>
          <w:szCs w:val="20"/>
        </w:rPr>
        <w:t>quotidianamente,</w:t>
      </w:r>
      <w:r w:rsidRPr="001D08FC">
        <w:rPr>
          <w:rFonts w:ascii="Palatino Linotype" w:hAnsi="Palatino Linotype"/>
          <w:spacing w:val="-1"/>
          <w:sz w:val="20"/>
          <w:szCs w:val="20"/>
        </w:rPr>
        <w:t xml:space="preserve"> </w:t>
      </w:r>
      <w:r w:rsidRPr="001D08FC">
        <w:rPr>
          <w:rFonts w:ascii="Palatino Linotype" w:hAnsi="Palatino Linotype"/>
          <w:sz w:val="20"/>
          <w:szCs w:val="20"/>
        </w:rPr>
        <w:t>modelli</w:t>
      </w:r>
      <w:r w:rsidRPr="001D08FC">
        <w:rPr>
          <w:rFonts w:ascii="Palatino Linotype" w:hAnsi="Palatino Linotype"/>
          <w:spacing w:val="-2"/>
          <w:sz w:val="20"/>
          <w:szCs w:val="20"/>
        </w:rPr>
        <w:t xml:space="preserve"> </w:t>
      </w:r>
      <w:r w:rsidRPr="001D08FC">
        <w:rPr>
          <w:rFonts w:ascii="Palatino Linotype" w:hAnsi="Palatino Linotype"/>
          <w:sz w:val="20"/>
          <w:szCs w:val="20"/>
        </w:rPr>
        <w:t>di</w:t>
      </w:r>
      <w:r w:rsidRPr="001D08FC">
        <w:rPr>
          <w:rFonts w:ascii="Palatino Linotype" w:hAnsi="Palatino Linotype"/>
          <w:spacing w:val="-3"/>
          <w:sz w:val="20"/>
          <w:szCs w:val="20"/>
        </w:rPr>
        <w:t xml:space="preserve"> </w:t>
      </w:r>
      <w:r w:rsidRPr="001D08FC">
        <w:rPr>
          <w:rFonts w:ascii="Palatino Linotype" w:hAnsi="Palatino Linotype"/>
          <w:sz w:val="20"/>
          <w:szCs w:val="20"/>
        </w:rPr>
        <w:t>comportamento volti a garantire una condotta che si traduca in comportamenti organizzativi ed azioni positive coerenti con i valori e principi etici di seguito declinati.</w:t>
      </w:r>
      <w:r w:rsidRPr="001D08FC">
        <w:rPr>
          <w:rFonts w:ascii="Palatino Linotype" w:hAnsi="Palatino Linotype"/>
          <w:spacing w:val="40"/>
          <w:sz w:val="20"/>
          <w:szCs w:val="20"/>
        </w:rPr>
        <w:t xml:space="preserve"> </w:t>
      </w:r>
      <w:r w:rsidRPr="001D08FC">
        <w:rPr>
          <w:rFonts w:ascii="Palatino Linotype" w:hAnsi="Palatino Linotype"/>
          <w:sz w:val="20"/>
          <w:szCs w:val="20"/>
        </w:rPr>
        <w:t>A tal fine assicurano:</w:t>
      </w: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ind w:right="116"/>
        <w:jc w:val="both"/>
        <w:rPr>
          <w:rFonts w:ascii="Palatino Linotype" w:hAnsi="Palatino Linotype"/>
          <w:sz w:val="20"/>
          <w:szCs w:val="20"/>
        </w:rPr>
      </w:pPr>
      <w:r w:rsidRPr="001D08FC">
        <w:rPr>
          <w:rFonts w:ascii="Palatino Linotype" w:hAnsi="Palatino Linotype"/>
          <w:b/>
          <w:i/>
          <w:sz w:val="20"/>
          <w:szCs w:val="20"/>
        </w:rPr>
        <w:t>ASCOLTO</w:t>
      </w:r>
      <w:r w:rsidRPr="001D08FC">
        <w:rPr>
          <w:rFonts w:ascii="Palatino Linotype" w:hAnsi="Palatino Linotype"/>
          <w:i/>
          <w:sz w:val="20"/>
          <w:szCs w:val="20"/>
        </w:rPr>
        <w:t xml:space="preserve"> </w:t>
      </w:r>
      <w:r w:rsidRPr="001D08FC">
        <w:rPr>
          <w:rFonts w:ascii="Palatino Linotype" w:hAnsi="Palatino Linotype"/>
          <w:sz w:val="20"/>
          <w:szCs w:val="20"/>
        </w:rPr>
        <w:t xml:space="preserve">– esprimere un atteggiamento positivo nel costruire un dialogo attivo ed attento alle esigenze e alle richieste/domande dei cittadini con cui ogni giorno condividono momenti di vita </w:t>
      </w:r>
      <w:r w:rsidRPr="001D08FC">
        <w:rPr>
          <w:rFonts w:ascii="Palatino Linotype" w:hAnsi="Palatino Linotype"/>
          <w:spacing w:val="-2"/>
          <w:sz w:val="20"/>
          <w:szCs w:val="20"/>
        </w:rPr>
        <w:t>lavorativa.</w:t>
      </w:r>
    </w:p>
    <w:p w:rsidR="00093768" w:rsidRPr="001D08FC" w:rsidRDefault="00286B50">
      <w:pPr>
        <w:pStyle w:val="Corpotesto"/>
        <w:jc w:val="both"/>
        <w:rPr>
          <w:rFonts w:ascii="Palatino Linotype" w:hAnsi="Palatino Linotype"/>
          <w:sz w:val="20"/>
          <w:szCs w:val="20"/>
        </w:rPr>
      </w:pPr>
      <w:r w:rsidRPr="001D08FC">
        <w:rPr>
          <w:rFonts w:ascii="Palatino Linotype" w:hAnsi="Palatino Linotype"/>
          <w:sz w:val="20"/>
          <w:szCs w:val="20"/>
        </w:rPr>
        <w:t>In</w:t>
      </w:r>
      <w:r w:rsidRPr="001D08FC">
        <w:rPr>
          <w:rFonts w:ascii="Palatino Linotype" w:hAnsi="Palatino Linotype"/>
          <w:spacing w:val="-1"/>
          <w:sz w:val="20"/>
          <w:szCs w:val="20"/>
        </w:rPr>
        <w:t xml:space="preserve"> </w:t>
      </w:r>
      <w:r w:rsidRPr="001D08FC">
        <w:rPr>
          <w:rFonts w:ascii="Palatino Linotype" w:hAnsi="Palatino Linotype"/>
          <w:sz w:val="20"/>
          <w:szCs w:val="20"/>
        </w:rPr>
        <w:t>particolare,</w:t>
      </w:r>
      <w:r w:rsidRPr="001D08FC">
        <w:rPr>
          <w:rFonts w:ascii="Palatino Linotype" w:hAnsi="Palatino Linotype"/>
          <w:spacing w:val="-1"/>
          <w:sz w:val="20"/>
          <w:szCs w:val="20"/>
        </w:rPr>
        <w:t xml:space="preserve"> </w:t>
      </w:r>
      <w:r w:rsidRPr="001D08FC">
        <w:rPr>
          <w:rFonts w:ascii="Palatino Linotype" w:hAnsi="Palatino Linotype"/>
          <w:sz w:val="20"/>
          <w:szCs w:val="20"/>
        </w:rPr>
        <w:t>nel</w:t>
      </w:r>
      <w:r w:rsidRPr="001D08FC">
        <w:rPr>
          <w:rFonts w:ascii="Palatino Linotype" w:hAnsi="Palatino Linotype"/>
          <w:spacing w:val="-1"/>
          <w:sz w:val="20"/>
          <w:szCs w:val="20"/>
        </w:rPr>
        <w:t xml:space="preserve"> </w:t>
      </w:r>
      <w:r w:rsidRPr="001D08FC">
        <w:rPr>
          <w:rFonts w:ascii="Palatino Linotype" w:hAnsi="Palatino Linotype"/>
          <w:sz w:val="20"/>
          <w:szCs w:val="20"/>
        </w:rPr>
        <w:t>loro</w:t>
      </w:r>
      <w:r w:rsidRPr="001D08FC">
        <w:rPr>
          <w:rFonts w:ascii="Palatino Linotype" w:hAnsi="Palatino Linotype"/>
          <w:spacing w:val="-1"/>
          <w:sz w:val="20"/>
          <w:szCs w:val="20"/>
        </w:rPr>
        <w:t xml:space="preserve"> </w:t>
      </w:r>
      <w:r w:rsidRPr="001D08FC">
        <w:rPr>
          <w:rFonts w:ascii="Palatino Linotype" w:hAnsi="Palatino Linotype"/>
          <w:sz w:val="20"/>
          <w:szCs w:val="20"/>
        </w:rPr>
        <w:t>modo</w:t>
      </w:r>
      <w:r w:rsidRPr="001D08FC">
        <w:rPr>
          <w:rFonts w:ascii="Palatino Linotype" w:hAnsi="Palatino Linotype"/>
          <w:spacing w:val="-2"/>
          <w:sz w:val="20"/>
          <w:szCs w:val="20"/>
        </w:rPr>
        <w:t xml:space="preserve"> </w:t>
      </w:r>
      <w:r w:rsidRPr="001D08FC">
        <w:rPr>
          <w:rFonts w:ascii="Palatino Linotype" w:hAnsi="Palatino Linotype"/>
          <w:sz w:val="20"/>
          <w:szCs w:val="20"/>
        </w:rPr>
        <w:t>di</w:t>
      </w:r>
      <w:r w:rsidRPr="001D08FC">
        <w:rPr>
          <w:rFonts w:ascii="Palatino Linotype" w:hAnsi="Palatino Linotype"/>
          <w:spacing w:val="-1"/>
          <w:sz w:val="20"/>
          <w:szCs w:val="20"/>
        </w:rPr>
        <w:t xml:space="preserve"> </w:t>
      </w:r>
      <w:r w:rsidRPr="001D08FC">
        <w:rPr>
          <w:rFonts w:ascii="Palatino Linotype" w:hAnsi="Palatino Linotype"/>
          <w:sz w:val="20"/>
          <w:szCs w:val="20"/>
        </w:rPr>
        <w:t>agire</w:t>
      </w:r>
      <w:r w:rsidRPr="001D08FC">
        <w:rPr>
          <w:rFonts w:ascii="Palatino Linotype" w:hAnsi="Palatino Linotype"/>
          <w:spacing w:val="-1"/>
          <w:sz w:val="20"/>
          <w:szCs w:val="20"/>
        </w:rPr>
        <w:t xml:space="preserve"> </w:t>
      </w:r>
      <w:r w:rsidRPr="001D08FC">
        <w:rPr>
          <w:rFonts w:ascii="Palatino Linotype" w:hAnsi="Palatino Linotype"/>
          <w:sz w:val="20"/>
          <w:szCs w:val="20"/>
        </w:rPr>
        <w:t>cercano</w:t>
      </w:r>
      <w:r w:rsidRPr="001D08FC">
        <w:rPr>
          <w:rFonts w:ascii="Palatino Linotype" w:hAnsi="Palatino Linotype"/>
          <w:spacing w:val="-1"/>
          <w:sz w:val="20"/>
          <w:szCs w:val="20"/>
        </w:rPr>
        <w:t xml:space="preserve"> </w:t>
      </w:r>
      <w:r w:rsidRPr="001D08FC">
        <w:rPr>
          <w:rFonts w:ascii="Palatino Linotype" w:hAnsi="Palatino Linotype"/>
          <w:spacing w:val="-5"/>
          <w:sz w:val="20"/>
          <w:szCs w:val="20"/>
        </w:rPr>
        <w:t>di:</w:t>
      </w:r>
    </w:p>
    <w:p w:rsidR="00093768" w:rsidRPr="001D08FC" w:rsidRDefault="00286B50">
      <w:pPr>
        <w:pStyle w:val="Paragrafoelenco"/>
        <w:numPr>
          <w:ilvl w:val="0"/>
          <w:numId w:val="9"/>
        </w:numPr>
        <w:tabs>
          <w:tab w:val="left" w:pos="819"/>
          <w:tab w:val="left" w:pos="821"/>
        </w:tabs>
        <w:spacing w:before="1"/>
        <w:ind w:right="118"/>
        <w:jc w:val="both"/>
        <w:rPr>
          <w:rFonts w:ascii="Palatino Linotype" w:hAnsi="Palatino Linotype"/>
          <w:sz w:val="20"/>
          <w:szCs w:val="20"/>
        </w:rPr>
      </w:pPr>
      <w:r w:rsidRPr="001D08FC">
        <w:rPr>
          <w:rFonts w:ascii="Palatino Linotype" w:hAnsi="Palatino Linotype"/>
          <w:sz w:val="20"/>
          <w:szCs w:val="20"/>
        </w:rPr>
        <w:t>esprimere r</w:t>
      </w:r>
      <w:r w:rsidRPr="001D08FC">
        <w:rPr>
          <w:rFonts w:ascii="Palatino Linotype" w:hAnsi="Palatino Linotype"/>
          <w:sz w:val="20"/>
          <w:szCs w:val="20"/>
        </w:rPr>
        <w:t>ispetto, disponibilità e apertura verso gli altri tenendo conto delle esigenze della comunità stessa;</w:t>
      </w:r>
    </w:p>
    <w:p w:rsidR="00093768" w:rsidRPr="001D08FC" w:rsidRDefault="00286B50">
      <w:pPr>
        <w:pStyle w:val="Paragrafoelenco"/>
        <w:numPr>
          <w:ilvl w:val="0"/>
          <w:numId w:val="9"/>
        </w:numPr>
        <w:tabs>
          <w:tab w:val="left" w:pos="821"/>
        </w:tabs>
        <w:ind w:hanging="295"/>
        <w:jc w:val="both"/>
        <w:rPr>
          <w:rFonts w:ascii="Palatino Linotype" w:hAnsi="Palatino Linotype"/>
          <w:sz w:val="20"/>
          <w:szCs w:val="20"/>
        </w:rPr>
      </w:pPr>
      <w:r w:rsidRPr="001D08FC">
        <w:rPr>
          <w:rFonts w:ascii="Palatino Linotype" w:hAnsi="Palatino Linotype"/>
          <w:sz w:val="20"/>
          <w:szCs w:val="20"/>
        </w:rPr>
        <w:t>ascoltare</w:t>
      </w:r>
      <w:r w:rsidRPr="001D08FC">
        <w:rPr>
          <w:rFonts w:ascii="Palatino Linotype" w:hAnsi="Palatino Linotype"/>
          <w:spacing w:val="-2"/>
          <w:sz w:val="20"/>
          <w:szCs w:val="20"/>
        </w:rPr>
        <w:t xml:space="preserve"> </w:t>
      </w:r>
      <w:r w:rsidRPr="001D08FC">
        <w:rPr>
          <w:rFonts w:ascii="Palatino Linotype" w:hAnsi="Palatino Linotype"/>
          <w:sz w:val="20"/>
          <w:szCs w:val="20"/>
        </w:rPr>
        <w:t>con</w:t>
      </w:r>
      <w:r w:rsidRPr="001D08FC">
        <w:rPr>
          <w:rFonts w:ascii="Palatino Linotype" w:hAnsi="Palatino Linotype"/>
          <w:spacing w:val="-1"/>
          <w:sz w:val="20"/>
          <w:szCs w:val="20"/>
        </w:rPr>
        <w:t xml:space="preserve"> </w:t>
      </w:r>
      <w:r w:rsidRPr="001D08FC">
        <w:rPr>
          <w:rFonts w:ascii="Palatino Linotype" w:hAnsi="Palatino Linotype"/>
          <w:sz w:val="20"/>
          <w:szCs w:val="20"/>
        </w:rPr>
        <w:t>atteggiamento</w:t>
      </w:r>
      <w:r w:rsidRPr="001D08FC">
        <w:rPr>
          <w:rFonts w:ascii="Palatino Linotype" w:hAnsi="Palatino Linotype"/>
          <w:spacing w:val="-1"/>
          <w:sz w:val="20"/>
          <w:szCs w:val="20"/>
        </w:rPr>
        <w:t xml:space="preserve"> </w:t>
      </w:r>
      <w:r w:rsidRPr="001D08FC">
        <w:rPr>
          <w:rFonts w:ascii="Palatino Linotype" w:hAnsi="Palatino Linotype"/>
          <w:sz w:val="20"/>
          <w:szCs w:val="20"/>
        </w:rPr>
        <w:t>positivo</w:t>
      </w:r>
      <w:r w:rsidRPr="001D08FC">
        <w:rPr>
          <w:rFonts w:ascii="Palatino Linotype" w:hAnsi="Palatino Linotype"/>
          <w:spacing w:val="-1"/>
          <w:sz w:val="20"/>
          <w:szCs w:val="20"/>
        </w:rPr>
        <w:t xml:space="preserve"> </w:t>
      </w:r>
      <w:r w:rsidRPr="001D08FC">
        <w:rPr>
          <w:rFonts w:ascii="Palatino Linotype" w:hAnsi="Palatino Linotype"/>
          <w:sz w:val="20"/>
          <w:szCs w:val="20"/>
        </w:rPr>
        <w:t>e</w:t>
      </w:r>
      <w:r w:rsidRPr="001D08FC">
        <w:rPr>
          <w:rFonts w:ascii="Palatino Linotype" w:hAnsi="Palatino Linotype"/>
          <w:spacing w:val="-1"/>
          <w:sz w:val="20"/>
          <w:szCs w:val="20"/>
        </w:rPr>
        <w:t xml:space="preserve"> </w:t>
      </w:r>
      <w:r w:rsidRPr="001D08FC">
        <w:rPr>
          <w:rFonts w:ascii="Palatino Linotype" w:hAnsi="Palatino Linotype"/>
          <w:sz w:val="20"/>
          <w:szCs w:val="20"/>
        </w:rPr>
        <w:t>senza</w:t>
      </w:r>
      <w:r w:rsidRPr="001D08FC">
        <w:rPr>
          <w:rFonts w:ascii="Palatino Linotype" w:hAnsi="Palatino Linotype"/>
          <w:spacing w:val="-2"/>
          <w:sz w:val="20"/>
          <w:szCs w:val="20"/>
        </w:rPr>
        <w:t xml:space="preserve"> riserve;</w:t>
      </w:r>
    </w:p>
    <w:p w:rsidR="00093768" w:rsidRPr="001D08FC" w:rsidRDefault="00286B50">
      <w:pPr>
        <w:pStyle w:val="Paragrafoelenco"/>
        <w:numPr>
          <w:ilvl w:val="0"/>
          <w:numId w:val="9"/>
        </w:numPr>
        <w:tabs>
          <w:tab w:val="left" w:pos="819"/>
          <w:tab w:val="left" w:pos="821"/>
        </w:tabs>
        <w:ind w:right="118"/>
        <w:jc w:val="both"/>
        <w:rPr>
          <w:rFonts w:ascii="Palatino Linotype" w:hAnsi="Palatino Linotype"/>
          <w:sz w:val="20"/>
          <w:szCs w:val="20"/>
        </w:rPr>
      </w:pPr>
      <w:r w:rsidRPr="001D08FC">
        <w:rPr>
          <w:rFonts w:ascii="Palatino Linotype" w:hAnsi="Palatino Linotype"/>
          <w:sz w:val="20"/>
          <w:szCs w:val="20"/>
        </w:rPr>
        <w:t>favorire la costruzione di un ambiente di lavoro orientato all’ascolto attivo e alla comunicazione e</w:t>
      </w:r>
      <w:r w:rsidRPr="001D08FC">
        <w:rPr>
          <w:rFonts w:ascii="Palatino Linotype" w:hAnsi="Palatino Linotype"/>
          <w:sz w:val="20"/>
          <w:szCs w:val="20"/>
        </w:rPr>
        <w:t>fficace con le altre persone;</w:t>
      </w:r>
    </w:p>
    <w:p w:rsidR="00093768" w:rsidRPr="001D08FC" w:rsidRDefault="00286B50">
      <w:pPr>
        <w:pStyle w:val="Paragrafoelenco"/>
        <w:numPr>
          <w:ilvl w:val="0"/>
          <w:numId w:val="9"/>
        </w:numPr>
        <w:tabs>
          <w:tab w:val="left" w:pos="821"/>
        </w:tabs>
        <w:ind w:right="115"/>
        <w:jc w:val="both"/>
        <w:rPr>
          <w:rFonts w:ascii="Palatino Linotype" w:hAnsi="Palatino Linotype"/>
          <w:sz w:val="20"/>
          <w:szCs w:val="20"/>
        </w:rPr>
      </w:pPr>
      <w:r w:rsidRPr="001D08FC">
        <w:rPr>
          <w:rFonts w:ascii="Palatino Linotype" w:hAnsi="Palatino Linotype"/>
          <w:sz w:val="20"/>
          <w:szCs w:val="20"/>
        </w:rPr>
        <w:t>accettare i reclami e le critiche da parte degli utenti con serietà e considerarle, qualora costruttive, come opportunità di miglioramento.</w:t>
      </w: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ind w:right="112"/>
        <w:jc w:val="both"/>
        <w:rPr>
          <w:rFonts w:ascii="Palatino Linotype" w:hAnsi="Palatino Linotype"/>
          <w:sz w:val="20"/>
          <w:szCs w:val="20"/>
        </w:rPr>
      </w:pPr>
      <w:r w:rsidRPr="001D08FC">
        <w:rPr>
          <w:rFonts w:ascii="Palatino Linotype" w:hAnsi="Palatino Linotype"/>
          <w:b/>
          <w:i/>
          <w:sz w:val="20"/>
          <w:szCs w:val="20"/>
        </w:rPr>
        <w:t>TRASPARENZA E CORRETTEZZA</w:t>
      </w:r>
      <w:r w:rsidRPr="001D08FC">
        <w:rPr>
          <w:rFonts w:ascii="Palatino Linotype" w:hAnsi="Palatino Linotype"/>
          <w:i/>
          <w:sz w:val="20"/>
          <w:szCs w:val="20"/>
        </w:rPr>
        <w:t xml:space="preserve"> </w:t>
      </w:r>
      <w:r w:rsidRPr="001D08FC">
        <w:rPr>
          <w:rFonts w:ascii="Palatino Linotype" w:hAnsi="Palatino Linotype"/>
          <w:sz w:val="20"/>
          <w:szCs w:val="20"/>
        </w:rPr>
        <w:t>– garantire una comunicazione chiara, con un linguaggio sem</w:t>
      </w:r>
      <w:r w:rsidRPr="001D08FC">
        <w:rPr>
          <w:rFonts w:ascii="Palatino Linotype" w:hAnsi="Palatino Linotype"/>
          <w:sz w:val="20"/>
          <w:szCs w:val="20"/>
        </w:rPr>
        <w:t>plice, comprensibile a tutti i cittadini, rendendo anche disponibili dati, informazioni e materiali prodotti; agire con onestà e coerenza, garantendo accessibilità ad azioni, percorsi e risultati, nonché evitando comportamenti che possano recare un danno d</w:t>
      </w:r>
      <w:r w:rsidRPr="001D08FC">
        <w:rPr>
          <w:rFonts w:ascii="Palatino Linotype" w:hAnsi="Palatino Linotype"/>
          <w:sz w:val="20"/>
          <w:szCs w:val="20"/>
        </w:rPr>
        <w:t>i immagine al Comune.</w:t>
      </w:r>
    </w:p>
    <w:p w:rsidR="00093768" w:rsidRPr="001D08FC" w:rsidRDefault="00286B50">
      <w:pPr>
        <w:pStyle w:val="Corpotesto"/>
        <w:jc w:val="both"/>
        <w:rPr>
          <w:rFonts w:ascii="Palatino Linotype" w:hAnsi="Palatino Linotype"/>
          <w:sz w:val="20"/>
          <w:szCs w:val="20"/>
        </w:rPr>
      </w:pPr>
      <w:r w:rsidRPr="001D08FC">
        <w:rPr>
          <w:rFonts w:ascii="Palatino Linotype" w:hAnsi="Palatino Linotype"/>
          <w:sz w:val="20"/>
          <w:szCs w:val="20"/>
        </w:rPr>
        <w:t>I</w:t>
      </w:r>
      <w:r w:rsidRPr="001D08FC">
        <w:rPr>
          <w:rFonts w:ascii="Palatino Linotype" w:hAnsi="Palatino Linotype"/>
          <w:spacing w:val="-4"/>
          <w:sz w:val="20"/>
          <w:szCs w:val="20"/>
        </w:rPr>
        <w:t xml:space="preserve"> </w:t>
      </w:r>
      <w:r w:rsidRPr="001D08FC">
        <w:rPr>
          <w:rFonts w:ascii="Palatino Linotype" w:hAnsi="Palatino Linotype"/>
          <w:sz w:val="20"/>
          <w:szCs w:val="20"/>
        </w:rPr>
        <w:t xml:space="preserve">dipendenti si impegnano </w:t>
      </w:r>
      <w:r w:rsidRPr="001D08FC">
        <w:rPr>
          <w:rFonts w:ascii="Palatino Linotype" w:hAnsi="Palatino Linotype"/>
          <w:spacing w:val="-5"/>
          <w:sz w:val="20"/>
          <w:szCs w:val="20"/>
        </w:rPr>
        <w:t>a:</w:t>
      </w:r>
    </w:p>
    <w:p w:rsidR="00093768" w:rsidRPr="001D08FC" w:rsidRDefault="00286B50">
      <w:pPr>
        <w:pStyle w:val="Paragrafoelenco"/>
        <w:numPr>
          <w:ilvl w:val="0"/>
          <w:numId w:val="8"/>
        </w:numPr>
        <w:tabs>
          <w:tab w:val="left" w:pos="832"/>
        </w:tabs>
        <w:ind w:left="832" w:hanging="359"/>
        <w:jc w:val="both"/>
        <w:rPr>
          <w:rFonts w:ascii="Palatino Linotype" w:hAnsi="Palatino Linotype"/>
          <w:sz w:val="20"/>
          <w:szCs w:val="20"/>
        </w:rPr>
      </w:pPr>
      <w:r w:rsidRPr="001D08FC">
        <w:rPr>
          <w:rFonts w:ascii="Palatino Linotype" w:hAnsi="Palatino Linotype"/>
          <w:sz w:val="20"/>
          <w:szCs w:val="20"/>
        </w:rPr>
        <w:t>comunicare</w:t>
      </w:r>
      <w:r w:rsidRPr="001D08FC">
        <w:rPr>
          <w:rFonts w:ascii="Palatino Linotype" w:hAnsi="Palatino Linotype"/>
          <w:spacing w:val="-3"/>
          <w:sz w:val="20"/>
          <w:szCs w:val="20"/>
        </w:rPr>
        <w:t xml:space="preserve"> </w:t>
      </w:r>
      <w:r w:rsidRPr="001D08FC">
        <w:rPr>
          <w:rFonts w:ascii="Palatino Linotype" w:hAnsi="Palatino Linotype"/>
          <w:sz w:val="20"/>
          <w:szCs w:val="20"/>
        </w:rPr>
        <w:t>con</w:t>
      </w:r>
      <w:r w:rsidRPr="001D08FC">
        <w:rPr>
          <w:rFonts w:ascii="Palatino Linotype" w:hAnsi="Palatino Linotype"/>
          <w:spacing w:val="-1"/>
          <w:sz w:val="20"/>
          <w:szCs w:val="20"/>
        </w:rPr>
        <w:t xml:space="preserve"> </w:t>
      </w:r>
      <w:r w:rsidRPr="001D08FC">
        <w:rPr>
          <w:rFonts w:ascii="Palatino Linotype" w:hAnsi="Palatino Linotype"/>
          <w:sz w:val="20"/>
          <w:szCs w:val="20"/>
        </w:rPr>
        <w:t>chiarezza</w:t>
      </w:r>
      <w:r w:rsidRPr="001D08FC">
        <w:rPr>
          <w:rFonts w:ascii="Palatino Linotype" w:hAnsi="Palatino Linotype"/>
          <w:spacing w:val="-2"/>
          <w:sz w:val="20"/>
          <w:szCs w:val="20"/>
        </w:rPr>
        <w:t xml:space="preserve"> </w:t>
      </w:r>
      <w:r w:rsidRPr="001D08FC">
        <w:rPr>
          <w:rFonts w:ascii="Palatino Linotype" w:hAnsi="Palatino Linotype"/>
          <w:sz w:val="20"/>
          <w:szCs w:val="20"/>
        </w:rPr>
        <w:t>le decisioni</w:t>
      </w:r>
      <w:r w:rsidRPr="001D08FC">
        <w:rPr>
          <w:rFonts w:ascii="Palatino Linotype" w:hAnsi="Palatino Linotype"/>
          <w:spacing w:val="-1"/>
          <w:sz w:val="20"/>
          <w:szCs w:val="20"/>
        </w:rPr>
        <w:t xml:space="preserve"> </w:t>
      </w:r>
      <w:r w:rsidRPr="001D08FC">
        <w:rPr>
          <w:rFonts w:ascii="Palatino Linotype" w:hAnsi="Palatino Linotype"/>
          <w:sz w:val="20"/>
          <w:szCs w:val="20"/>
        </w:rPr>
        <w:t>e</w:t>
      </w:r>
      <w:r w:rsidRPr="001D08FC">
        <w:rPr>
          <w:rFonts w:ascii="Palatino Linotype" w:hAnsi="Palatino Linotype"/>
          <w:spacing w:val="-1"/>
          <w:sz w:val="20"/>
          <w:szCs w:val="20"/>
        </w:rPr>
        <w:t xml:space="preserve"> </w:t>
      </w:r>
      <w:r w:rsidRPr="001D08FC">
        <w:rPr>
          <w:rFonts w:ascii="Palatino Linotype" w:hAnsi="Palatino Linotype"/>
          <w:sz w:val="20"/>
          <w:szCs w:val="20"/>
        </w:rPr>
        <w:t>le</w:t>
      </w:r>
      <w:r w:rsidRPr="001D08FC">
        <w:rPr>
          <w:rFonts w:ascii="Palatino Linotype" w:hAnsi="Palatino Linotype"/>
          <w:spacing w:val="-1"/>
          <w:sz w:val="20"/>
          <w:szCs w:val="20"/>
        </w:rPr>
        <w:t xml:space="preserve"> </w:t>
      </w:r>
      <w:r w:rsidRPr="001D08FC">
        <w:rPr>
          <w:rFonts w:ascii="Palatino Linotype" w:hAnsi="Palatino Linotype"/>
          <w:sz w:val="20"/>
          <w:szCs w:val="20"/>
        </w:rPr>
        <w:t>motivazioni</w:t>
      </w:r>
      <w:r w:rsidRPr="001D08FC">
        <w:rPr>
          <w:rFonts w:ascii="Palatino Linotype" w:hAnsi="Palatino Linotype"/>
          <w:spacing w:val="-1"/>
          <w:sz w:val="20"/>
          <w:szCs w:val="20"/>
        </w:rPr>
        <w:t xml:space="preserve"> </w:t>
      </w:r>
      <w:r w:rsidRPr="001D08FC">
        <w:rPr>
          <w:rFonts w:ascii="Palatino Linotype" w:hAnsi="Palatino Linotype"/>
          <w:sz w:val="20"/>
          <w:szCs w:val="20"/>
        </w:rPr>
        <w:t>che</w:t>
      </w:r>
      <w:r w:rsidRPr="001D08FC">
        <w:rPr>
          <w:rFonts w:ascii="Palatino Linotype" w:hAnsi="Palatino Linotype"/>
          <w:spacing w:val="-2"/>
          <w:sz w:val="20"/>
          <w:szCs w:val="20"/>
        </w:rPr>
        <w:t xml:space="preserve"> </w:t>
      </w:r>
      <w:r w:rsidRPr="001D08FC">
        <w:rPr>
          <w:rFonts w:ascii="Palatino Linotype" w:hAnsi="Palatino Linotype"/>
          <w:sz w:val="20"/>
          <w:szCs w:val="20"/>
        </w:rPr>
        <w:t>stanno</w:t>
      </w:r>
      <w:r w:rsidRPr="001D08FC">
        <w:rPr>
          <w:rFonts w:ascii="Palatino Linotype" w:hAnsi="Palatino Linotype"/>
          <w:spacing w:val="-1"/>
          <w:sz w:val="20"/>
          <w:szCs w:val="20"/>
        </w:rPr>
        <w:t xml:space="preserve"> </w:t>
      </w:r>
      <w:r w:rsidRPr="001D08FC">
        <w:rPr>
          <w:rFonts w:ascii="Palatino Linotype" w:hAnsi="Palatino Linotype"/>
          <w:sz w:val="20"/>
          <w:szCs w:val="20"/>
        </w:rPr>
        <w:t>alla</w:t>
      </w:r>
      <w:r w:rsidRPr="001D08FC">
        <w:rPr>
          <w:rFonts w:ascii="Palatino Linotype" w:hAnsi="Palatino Linotype"/>
          <w:spacing w:val="-1"/>
          <w:sz w:val="20"/>
          <w:szCs w:val="20"/>
        </w:rPr>
        <w:t xml:space="preserve"> </w:t>
      </w:r>
      <w:r w:rsidRPr="001D08FC">
        <w:rPr>
          <w:rFonts w:ascii="Palatino Linotype" w:hAnsi="Palatino Linotype"/>
          <w:sz w:val="20"/>
          <w:szCs w:val="20"/>
        </w:rPr>
        <w:t>base delle</w:t>
      </w:r>
      <w:r w:rsidRPr="001D08FC">
        <w:rPr>
          <w:rFonts w:ascii="Palatino Linotype" w:hAnsi="Palatino Linotype"/>
          <w:spacing w:val="-2"/>
          <w:sz w:val="20"/>
          <w:szCs w:val="20"/>
        </w:rPr>
        <w:t xml:space="preserve"> </w:t>
      </w:r>
      <w:r w:rsidRPr="001D08FC">
        <w:rPr>
          <w:rFonts w:ascii="Palatino Linotype" w:hAnsi="Palatino Linotype"/>
          <w:sz w:val="20"/>
          <w:szCs w:val="20"/>
        </w:rPr>
        <w:t xml:space="preserve">loro </w:t>
      </w:r>
      <w:r w:rsidRPr="001D08FC">
        <w:rPr>
          <w:rFonts w:ascii="Palatino Linotype" w:hAnsi="Palatino Linotype"/>
          <w:spacing w:val="-2"/>
          <w:sz w:val="20"/>
          <w:szCs w:val="20"/>
        </w:rPr>
        <w:t>azioni;</w:t>
      </w:r>
    </w:p>
    <w:p w:rsidR="00093768" w:rsidRPr="001D08FC" w:rsidRDefault="00286B50">
      <w:pPr>
        <w:pStyle w:val="Paragrafoelenco"/>
        <w:numPr>
          <w:ilvl w:val="0"/>
          <w:numId w:val="8"/>
        </w:numPr>
        <w:tabs>
          <w:tab w:val="left" w:pos="833"/>
        </w:tabs>
        <w:ind w:right="114"/>
        <w:jc w:val="both"/>
        <w:rPr>
          <w:rFonts w:ascii="Palatino Linotype" w:hAnsi="Palatino Linotype"/>
          <w:sz w:val="20"/>
          <w:szCs w:val="20"/>
        </w:rPr>
      </w:pPr>
      <w:r w:rsidRPr="001D08FC">
        <w:rPr>
          <w:rFonts w:ascii="Palatino Linotype" w:hAnsi="Palatino Linotype"/>
          <w:sz w:val="20"/>
          <w:szCs w:val="20"/>
        </w:rPr>
        <w:t>dare</w:t>
      </w:r>
      <w:r w:rsidRPr="001D08FC">
        <w:rPr>
          <w:rFonts w:ascii="Palatino Linotype" w:hAnsi="Palatino Linotype"/>
          <w:spacing w:val="-10"/>
          <w:sz w:val="20"/>
          <w:szCs w:val="20"/>
        </w:rPr>
        <w:t xml:space="preserve"> </w:t>
      </w:r>
      <w:r w:rsidRPr="001D08FC">
        <w:rPr>
          <w:rFonts w:ascii="Palatino Linotype" w:hAnsi="Palatino Linotype"/>
          <w:sz w:val="20"/>
          <w:szCs w:val="20"/>
        </w:rPr>
        <w:t>massima</w:t>
      </w:r>
      <w:r w:rsidRPr="001D08FC">
        <w:rPr>
          <w:rFonts w:ascii="Palatino Linotype" w:hAnsi="Palatino Linotype"/>
          <w:spacing w:val="-9"/>
          <w:sz w:val="20"/>
          <w:szCs w:val="20"/>
        </w:rPr>
        <w:t xml:space="preserve"> </w:t>
      </w:r>
      <w:r w:rsidRPr="001D08FC">
        <w:rPr>
          <w:rFonts w:ascii="Palatino Linotype" w:hAnsi="Palatino Linotype"/>
          <w:sz w:val="20"/>
          <w:szCs w:val="20"/>
        </w:rPr>
        <w:t>visibilità</w:t>
      </w:r>
      <w:r w:rsidRPr="001D08FC">
        <w:rPr>
          <w:rFonts w:ascii="Palatino Linotype" w:hAnsi="Palatino Linotype"/>
          <w:spacing w:val="-9"/>
          <w:sz w:val="20"/>
          <w:szCs w:val="20"/>
        </w:rPr>
        <w:t xml:space="preserve"> </w:t>
      </w:r>
      <w:r w:rsidRPr="001D08FC">
        <w:rPr>
          <w:rFonts w:ascii="Palatino Linotype" w:hAnsi="Palatino Linotype"/>
          <w:sz w:val="20"/>
          <w:szCs w:val="20"/>
        </w:rPr>
        <w:t>e</w:t>
      </w:r>
      <w:r w:rsidRPr="001D08FC">
        <w:rPr>
          <w:rFonts w:ascii="Palatino Linotype" w:hAnsi="Palatino Linotype"/>
          <w:spacing w:val="-5"/>
          <w:sz w:val="20"/>
          <w:szCs w:val="20"/>
        </w:rPr>
        <w:t xml:space="preserve"> </w:t>
      </w:r>
      <w:r w:rsidRPr="001D08FC">
        <w:rPr>
          <w:rFonts w:ascii="Palatino Linotype" w:hAnsi="Palatino Linotype"/>
          <w:sz w:val="20"/>
          <w:szCs w:val="20"/>
        </w:rPr>
        <w:t>disponibilità</w:t>
      </w:r>
      <w:r w:rsidRPr="001D08FC">
        <w:rPr>
          <w:rFonts w:ascii="Palatino Linotype" w:hAnsi="Palatino Linotype"/>
          <w:spacing w:val="-9"/>
          <w:sz w:val="20"/>
          <w:szCs w:val="20"/>
        </w:rPr>
        <w:t xml:space="preserve"> </w:t>
      </w:r>
      <w:r w:rsidRPr="001D08FC">
        <w:rPr>
          <w:rFonts w:ascii="Palatino Linotype" w:hAnsi="Palatino Linotype"/>
          <w:sz w:val="20"/>
          <w:szCs w:val="20"/>
        </w:rPr>
        <w:t>a</w:t>
      </w:r>
      <w:r w:rsidRPr="001D08FC">
        <w:rPr>
          <w:rFonts w:ascii="Palatino Linotype" w:hAnsi="Palatino Linotype"/>
          <w:spacing w:val="-8"/>
          <w:sz w:val="20"/>
          <w:szCs w:val="20"/>
        </w:rPr>
        <w:t xml:space="preserve"> </w:t>
      </w:r>
      <w:r w:rsidRPr="001D08FC">
        <w:rPr>
          <w:rFonts w:ascii="Palatino Linotype" w:hAnsi="Palatino Linotype"/>
          <w:sz w:val="20"/>
          <w:szCs w:val="20"/>
        </w:rPr>
        <w:t>dati,</w:t>
      </w:r>
      <w:r w:rsidRPr="001D08FC">
        <w:rPr>
          <w:rFonts w:ascii="Palatino Linotype" w:hAnsi="Palatino Linotype"/>
          <w:spacing w:val="-8"/>
          <w:sz w:val="20"/>
          <w:szCs w:val="20"/>
        </w:rPr>
        <w:t xml:space="preserve"> </w:t>
      </w:r>
      <w:r w:rsidRPr="001D08FC">
        <w:rPr>
          <w:rFonts w:ascii="Palatino Linotype" w:hAnsi="Palatino Linotype"/>
          <w:sz w:val="20"/>
          <w:szCs w:val="20"/>
        </w:rPr>
        <w:t>informazioni</w:t>
      </w:r>
      <w:r w:rsidRPr="001D08FC">
        <w:rPr>
          <w:rFonts w:ascii="Palatino Linotype" w:hAnsi="Palatino Linotype"/>
          <w:spacing w:val="-8"/>
          <w:sz w:val="20"/>
          <w:szCs w:val="20"/>
        </w:rPr>
        <w:t xml:space="preserve"> </w:t>
      </w:r>
      <w:r w:rsidRPr="001D08FC">
        <w:rPr>
          <w:rFonts w:ascii="Palatino Linotype" w:hAnsi="Palatino Linotype"/>
          <w:sz w:val="20"/>
          <w:szCs w:val="20"/>
        </w:rPr>
        <w:t>e</w:t>
      </w:r>
      <w:r w:rsidRPr="001D08FC">
        <w:rPr>
          <w:rFonts w:ascii="Palatino Linotype" w:hAnsi="Palatino Linotype"/>
          <w:spacing w:val="-9"/>
          <w:sz w:val="20"/>
          <w:szCs w:val="20"/>
        </w:rPr>
        <w:t xml:space="preserve"> </w:t>
      </w:r>
      <w:r w:rsidRPr="001D08FC">
        <w:rPr>
          <w:rFonts w:ascii="Palatino Linotype" w:hAnsi="Palatino Linotype"/>
          <w:sz w:val="20"/>
          <w:szCs w:val="20"/>
        </w:rPr>
        <w:t>materiali</w:t>
      </w:r>
      <w:r w:rsidRPr="001D08FC">
        <w:rPr>
          <w:rFonts w:ascii="Palatino Linotype" w:hAnsi="Palatino Linotype"/>
          <w:spacing w:val="-8"/>
          <w:sz w:val="20"/>
          <w:szCs w:val="20"/>
        </w:rPr>
        <w:t xml:space="preserve"> </w:t>
      </w:r>
      <w:r w:rsidRPr="001D08FC">
        <w:rPr>
          <w:rFonts w:ascii="Palatino Linotype" w:hAnsi="Palatino Linotype"/>
          <w:sz w:val="20"/>
          <w:szCs w:val="20"/>
        </w:rPr>
        <w:t>prodotti,</w:t>
      </w:r>
      <w:r w:rsidRPr="001D08FC">
        <w:rPr>
          <w:rFonts w:ascii="Palatino Linotype" w:hAnsi="Palatino Linotype"/>
          <w:spacing w:val="-8"/>
          <w:sz w:val="20"/>
          <w:szCs w:val="20"/>
        </w:rPr>
        <w:t xml:space="preserve"> </w:t>
      </w:r>
      <w:r w:rsidRPr="001D08FC">
        <w:rPr>
          <w:rFonts w:ascii="Palatino Linotype" w:hAnsi="Palatino Linotype"/>
          <w:sz w:val="20"/>
          <w:szCs w:val="20"/>
        </w:rPr>
        <w:t>utilizzando</w:t>
      </w:r>
      <w:r w:rsidRPr="001D08FC">
        <w:rPr>
          <w:rFonts w:ascii="Palatino Linotype" w:hAnsi="Palatino Linotype"/>
          <w:spacing w:val="-8"/>
          <w:sz w:val="20"/>
          <w:szCs w:val="20"/>
        </w:rPr>
        <w:t xml:space="preserve"> </w:t>
      </w:r>
      <w:r w:rsidRPr="001D08FC">
        <w:rPr>
          <w:rFonts w:ascii="Palatino Linotype" w:hAnsi="Palatino Linotype"/>
          <w:sz w:val="20"/>
          <w:szCs w:val="20"/>
        </w:rPr>
        <w:t>un linguaggio semplice e privo di tecnicismi;</w:t>
      </w:r>
    </w:p>
    <w:p w:rsidR="00093768" w:rsidRPr="001D08FC" w:rsidRDefault="00286B50">
      <w:pPr>
        <w:pStyle w:val="Paragrafoelenco"/>
        <w:numPr>
          <w:ilvl w:val="0"/>
          <w:numId w:val="8"/>
        </w:numPr>
        <w:tabs>
          <w:tab w:val="left" w:pos="833"/>
        </w:tabs>
        <w:ind w:right="116"/>
        <w:jc w:val="both"/>
        <w:rPr>
          <w:rFonts w:ascii="Palatino Linotype" w:hAnsi="Palatino Linotype"/>
          <w:sz w:val="20"/>
          <w:szCs w:val="20"/>
        </w:rPr>
      </w:pPr>
      <w:r w:rsidRPr="001D08FC">
        <w:rPr>
          <w:rFonts w:ascii="Palatino Linotype" w:hAnsi="Palatino Linotype"/>
          <w:sz w:val="20"/>
          <w:szCs w:val="20"/>
        </w:rPr>
        <w:t>evitare</w:t>
      </w:r>
      <w:r w:rsidRPr="001D08FC">
        <w:rPr>
          <w:rFonts w:ascii="Palatino Linotype" w:hAnsi="Palatino Linotype"/>
          <w:spacing w:val="-1"/>
          <w:sz w:val="20"/>
          <w:szCs w:val="20"/>
        </w:rPr>
        <w:t xml:space="preserve"> </w:t>
      </w:r>
      <w:r w:rsidRPr="001D08FC">
        <w:rPr>
          <w:rFonts w:ascii="Palatino Linotype" w:hAnsi="Palatino Linotype"/>
          <w:sz w:val="20"/>
          <w:szCs w:val="20"/>
        </w:rPr>
        <w:t>comportamenti che possano recare</w:t>
      </w:r>
      <w:r w:rsidRPr="001D08FC">
        <w:rPr>
          <w:rFonts w:ascii="Palatino Linotype" w:hAnsi="Palatino Linotype"/>
          <w:spacing w:val="-1"/>
          <w:sz w:val="20"/>
          <w:szCs w:val="20"/>
        </w:rPr>
        <w:t xml:space="preserve"> </w:t>
      </w:r>
      <w:r w:rsidRPr="001D08FC">
        <w:rPr>
          <w:rFonts w:ascii="Palatino Linotype" w:hAnsi="Palatino Linotype"/>
          <w:sz w:val="20"/>
          <w:szCs w:val="20"/>
        </w:rPr>
        <w:t>danno all’Ente e alla sua immagine e che possano essere in conflitto con il proprio ruolo;</w:t>
      </w:r>
    </w:p>
    <w:p w:rsidR="00093768" w:rsidRPr="001D08FC" w:rsidRDefault="00286B50">
      <w:pPr>
        <w:pStyle w:val="Paragrafoelenco"/>
        <w:numPr>
          <w:ilvl w:val="0"/>
          <w:numId w:val="8"/>
        </w:numPr>
        <w:tabs>
          <w:tab w:val="left" w:pos="833"/>
        </w:tabs>
        <w:ind w:right="115"/>
        <w:jc w:val="both"/>
        <w:rPr>
          <w:rFonts w:ascii="Palatino Linotype" w:hAnsi="Palatino Linotype"/>
          <w:sz w:val="20"/>
          <w:szCs w:val="20"/>
        </w:rPr>
      </w:pPr>
      <w:r w:rsidRPr="001D08FC">
        <w:rPr>
          <w:rFonts w:ascii="Palatino Linotype" w:hAnsi="Palatino Linotype"/>
          <w:sz w:val="20"/>
          <w:szCs w:val="20"/>
        </w:rPr>
        <w:t>assicurare che la condotta privata non confligga con l’integrità del servizio e la capacità di eseguire i propri doveri;</w:t>
      </w:r>
    </w:p>
    <w:p w:rsidR="00093768" w:rsidRPr="001D08FC" w:rsidRDefault="00286B50">
      <w:pPr>
        <w:pStyle w:val="Paragrafoelenco"/>
        <w:numPr>
          <w:ilvl w:val="0"/>
          <w:numId w:val="8"/>
        </w:numPr>
        <w:tabs>
          <w:tab w:val="left" w:pos="833"/>
        </w:tabs>
        <w:spacing w:before="1"/>
        <w:ind w:right="110"/>
        <w:jc w:val="both"/>
        <w:rPr>
          <w:rFonts w:ascii="Palatino Linotype" w:hAnsi="Palatino Linotype"/>
          <w:sz w:val="20"/>
          <w:szCs w:val="20"/>
        </w:rPr>
      </w:pPr>
      <w:r w:rsidRPr="001D08FC">
        <w:rPr>
          <w:rFonts w:ascii="Palatino Linotype" w:hAnsi="Palatino Linotype"/>
          <w:sz w:val="20"/>
          <w:szCs w:val="20"/>
        </w:rPr>
        <w:t>rendere pubblici, chiari e manifesti i risultati del proprio lavoro e le modalità adottate per realizzarlo, rendendo disponibili, press</w:t>
      </w:r>
      <w:r w:rsidRPr="001D08FC">
        <w:rPr>
          <w:rFonts w:ascii="Palatino Linotype" w:hAnsi="Palatino Linotype"/>
          <w:sz w:val="20"/>
          <w:szCs w:val="20"/>
        </w:rPr>
        <w:t>o i punti di contatto con il cittadino, tutte le informazioni relative alla modulistica, ai procedimenti ed ai tempi di conclusione, anche attraverso la pubblicazione sul sito istituzionale dell’Ente;</w:t>
      </w:r>
    </w:p>
    <w:p w:rsidR="00093768" w:rsidRPr="001D08FC" w:rsidRDefault="00286B50">
      <w:pPr>
        <w:pStyle w:val="Paragrafoelenco"/>
        <w:numPr>
          <w:ilvl w:val="0"/>
          <w:numId w:val="8"/>
        </w:numPr>
        <w:tabs>
          <w:tab w:val="left" w:pos="831"/>
          <w:tab w:val="left" w:pos="833"/>
        </w:tabs>
        <w:ind w:right="109"/>
        <w:jc w:val="both"/>
        <w:rPr>
          <w:rFonts w:ascii="Palatino Linotype" w:hAnsi="Palatino Linotype"/>
          <w:sz w:val="20"/>
          <w:szCs w:val="20"/>
        </w:rPr>
      </w:pPr>
      <w:r w:rsidRPr="001D08FC">
        <w:rPr>
          <w:rFonts w:ascii="Palatino Linotype" w:hAnsi="Palatino Linotype"/>
          <w:sz w:val="20"/>
          <w:szCs w:val="20"/>
        </w:rPr>
        <w:t>comunicare i nominativi, gli orari ed i recapiti di ser</w:t>
      </w:r>
      <w:r w:rsidRPr="001D08FC">
        <w:rPr>
          <w:rFonts w:ascii="Palatino Linotype" w:hAnsi="Palatino Linotype"/>
          <w:sz w:val="20"/>
          <w:szCs w:val="20"/>
        </w:rPr>
        <w:t xml:space="preserve">vizio dei dipendenti responsabili dei </w:t>
      </w:r>
      <w:r w:rsidRPr="001D08FC">
        <w:rPr>
          <w:rFonts w:ascii="Palatino Linotype" w:hAnsi="Palatino Linotype"/>
          <w:spacing w:val="-2"/>
          <w:sz w:val="20"/>
          <w:szCs w:val="20"/>
        </w:rPr>
        <w:t>procedimenti.</w:t>
      </w: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ind w:right="111"/>
        <w:jc w:val="both"/>
        <w:rPr>
          <w:rFonts w:ascii="Palatino Linotype" w:hAnsi="Palatino Linotype"/>
          <w:sz w:val="20"/>
          <w:szCs w:val="20"/>
        </w:rPr>
      </w:pPr>
      <w:r w:rsidRPr="001D08FC">
        <w:rPr>
          <w:rFonts w:ascii="Palatino Linotype" w:hAnsi="Palatino Linotype"/>
          <w:b/>
          <w:i/>
          <w:sz w:val="20"/>
          <w:szCs w:val="20"/>
        </w:rPr>
        <w:t>RESPONSABILITA’</w:t>
      </w:r>
      <w:r w:rsidRPr="001D08FC">
        <w:rPr>
          <w:rFonts w:ascii="Palatino Linotype" w:hAnsi="Palatino Linotype"/>
          <w:i/>
          <w:sz w:val="20"/>
          <w:szCs w:val="20"/>
        </w:rPr>
        <w:t xml:space="preserve"> </w:t>
      </w:r>
      <w:r w:rsidRPr="001D08FC">
        <w:rPr>
          <w:rFonts w:ascii="Palatino Linotype" w:hAnsi="Palatino Linotype"/>
          <w:sz w:val="20"/>
          <w:szCs w:val="20"/>
        </w:rPr>
        <w:t>– nella consapevolezza dei propri doveri e delle conseguenze dei propri comportamenti, agire avendo ciascuno interesse verso il lavoro che quotidianamente svolge, proponendo soluzioni all</w:t>
      </w:r>
      <w:r w:rsidRPr="001D08FC">
        <w:rPr>
          <w:rFonts w:ascii="Palatino Linotype" w:hAnsi="Palatino Linotype"/>
          <w:sz w:val="20"/>
          <w:szCs w:val="20"/>
        </w:rPr>
        <w:t>e possibili criticità al fine di generare valore per la collettività.</w:t>
      </w:r>
    </w:p>
    <w:p w:rsidR="00093768" w:rsidRPr="001D08FC" w:rsidRDefault="00286B50">
      <w:pPr>
        <w:pStyle w:val="Corpotesto"/>
        <w:jc w:val="both"/>
        <w:rPr>
          <w:rFonts w:ascii="Palatino Linotype" w:hAnsi="Palatino Linotype"/>
          <w:sz w:val="20"/>
          <w:szCs w:val="20"/>
        </w:rPr>
      </w:pPr>
      <w:r w:rsidRPr="001D08FC">
        <w:rPr>
          <w:rFonts w:ascii="Palatino Linotype" w:hAnsi="Palatino Linotype"/>
          <w:sz w:val="20"/>
          <w:szCs w:val="20"/>
        </w:rPr>
        <w:t>Il</w:t>
      </w:r>
      <w:r w:rsidRPr="001D08FC">
        <w:rPr>
          <w:rFonts w:ascii="Palatino Linotype" w:hAnsi="Palatino Linotype"/>
          <w:spacing w:val="-2"/>
          <w:sz w:val="20"/>
          <w:szCs w:val="20"/>
        </w:rPr>
        <w:t xml:space="preserve"> </w:t>
      </w:r>
      <w:r w:rsidRPr="001D08FC">
        <w:rPr>
          <w:rFonts w:ascii="Palatino Linotype" w:hAnsi="Palatino Linotype"/>
          <w:sz w:val="20"/>
          <w:szCs w:val="20"/>
        </w:rPr>
        <w:t>senso</w:t>
      </w:r>
      <w:r w:rsidRPr="001D08FC">
        <w:rPr>
          <w:rFonts w:ascii="Palatino Linotype" w:hAnsi="Palatino Linotype"/>
          <w:spacing w:val="-1"/>
          <w:sz w:val="20"/>
          <w:szCs w:val="20"/>
        </w:rPr>
        <w:t xml:space="preserve"> </w:t>
      </w:r>
      <w:r w:rsidRPr="001D08FC">
        <w:rPr>
          <w:rFonts w:ascii="Palatino Linotype" w:hAnsi="Palatino Linotype"/>
          <w:sz w:val="20"/>
          <w:szCs w:val="20"/>
        </w:rPr>
        <w:t>di</w:t>
      </w:r>
      <w:r w:rsidRPr="001D08FC">
        <w:rPr>
          <w:rFonts w:ascii="Palatino Linotype" w:hAnsi="Palatino Linotype"/>
          <w:spacing w:val="-1"/>
          <w:sz w:val="20"/>
          <w:szCs w:val="20"/>
        </w:rPr>
        <w:t xml:space="preserve"> </w:t>
      </w:r>
      <w:r w:rsidRPr="001D08FC">
        <w:rPr>
          <w:rFonts w:ascii="Palatino Linotype" w:hAnsi="Palatino Linotype"/>
          <w:sz w:val="20"/>
          <w:szCs w:val="20"/>
        </w:rPr>
        <w:t>responsabilità di</w:t>
      </w:r>
      <w:r w:rsidRPr="001D08FC">
        <w:rPr>
          <w:rFonts w:ascii="Palatino Linotype" w:hAnsi="Palatino Linotype"/>
          <w:spacing w:val="-1"/>
          <w:sz w:val="20"/>
          <w:szCs w:val="20"/>
        </w:rPr>
        <w:t xml:space="preserve"> </w:t>
      </w:r>
      <w:r w:rsidRPr="001D08FC">
        <w:rPr>
          <w:rFonts w:ascii="Palatino Linotype" w:hAnsi="Palatino Linotype"/>
          <w:sz w:val="20"/>
          <w:szCs w:val="20"/>
        </w:rPr>
        <w:t>ciascun</w:t>
      </w:r>
      <w:r w:rsidRPr="001D08FC">
        <w:rPr>
          <w:rFonts w:ascii="Palatino Linotype" w:hAnsi="Palatino Linotype"/>
          <w:spacing w:val="-1"/>
          <w:sz w:val="20"/>
          <w:szCs w:val="20"/>
        </w:rPr>
        <w:t xml:space="preserve"> </w:t>
      </w:r>
      <w:r w:rsidRPr="001D08FC">
        <w:rPr>
          <w:rFonts w:ascii="Palatino Linotype" w:hAnsi="Palatino Linotype"/>
          <w:sz w:val="20"/>
          <w:szCs w:val="20"/>
        </w:rPr>
        <w:t xml:space="preserve">dipendente </w:t>
      </w:r>
      <w:r w:rsidRPr="001D08FC">
        <w:rPr>
          <w:rFonts w:ascii="Palatino Linotype" w:hAnsi="Palatino Linotype"/>
          <w:spacing w:val="-2"/>
          <w:sz w:val="20"/>
          <w:szCs w:val="20"/>
        </w:rPr>
        <w:t>consiste:</w:t>
      </w:r>
    </w:p>
    <w:p w:rsidR="00093768" w:rsidRPr="001D08FC" w:rsidRDefault="00286B50">
      <w:pPr>
        <w:pStyle w:val="Paragrafoelenco"/>
        <w:numPr>
          <w:ilvl w:val="0"/>
          <w:numId w:val="7"/>
        </w:numPr>
        <w:tabs>
          <w:tab w:val="left" w:pos="900"/>
        </w:tabs>
        <w:ind w:right="118"/>
        <w:rPr>
          <w:rFonts w:ascii="Palatino Linotype" w:hAnsi="Palatino Linotype"/>
          <w:sz w:val="20"/>
          <w:szCs w:val="20"/>
        </w:rPr>
      </w:pPr>
      <w:r w:rsidRPr="001D08FC">
        <w:rPr>
          <w:rFonts w:ascii="Palatino Linotype" w:hAnsi="Palatino Linotype"/>
          <w:sz w:val="20"/>
          <w:szCs w:val="20"/>
        </w:rPr>
        <w:t>nell’adempiere ai propri doveri, nel rispetto delle norme, nella consapevolezza del proprio ruolo e secondo criteri di equità;</w:t>
      </w:r>
    </w:p>
    <w:p w:rsidR="00093768" w:rsidRPr="001D08FC" w:rsidRDefault="00286B50">
      <w:pPr>
        <w:pStyle w:val="Paragrafoelenco"/>
        <w:numPr>
          <w:ilvl w:val="0"/>
          <w:numId w:val="7"/>
        </w:numPr>
        <w:tabs>
          <w:tab w:val="left" w:pos="900"/>
        </w:tabs>
        <w:ind w:right="115"/>
        <w:rPr>
          <w:rFonts w:ascii="Palatino Linotype" w:hAnsi="Palatino Linotype"/>
          <w:sz w:val="20"/>
          <w:szCs w:val="20"/>
        </w:rPr>
      </w:pPr>
      <w:r w:rsidRPr="001D08FC">
        <w:rPr>
          <w:rFonts w:ascii="Palatino Linotype" w:hAnsi="Palatino Linotype"/>
          <w:sz w:val="20"/>
          <w:szCs w:val="20"/>
        </w:rPr>
        <w:t>nel</w:t>
      </w:r>
      <w:r w:rsidRPr="001D08FC">
        <w:rPr>
          <w:rFonts w:ascii="Palatino Linotype" w:hAnsi="Palatino Linotype"/>
          <w:spacing w:val="40"/>
          <w:sz w:val="20"/>
          <w:szCs w:val="20"/>
        </w:rPr>
        <w:t xml:space="preserve"> </w:t>
      </w:r>
      <w:r w:rsidRPr="001D08FC">
        <w:rPr>
          <w:rFonts w:ascii="Palatino Linotype" w:hAnsi="Palatino Linotype"/>
          <w:sz w:val="20"/>
          <w:szCs w:val="20"/>
        </w:rPr>
        <w:t>garantire</w:t>
      </w:r>
      <w:r w:rsidRPr="001D08FC">
        <w:rPr>
          <w:rFonts w:ascii="Palatino Linotype" w:hAnsi="Palatino Linotype"/>
          <w:spacing w:val="38"/>
          <w:sz w:val="20"/>
          <w:szCs w:val="20"/>
        </w:rPr>
        <w:t xml:space="preserve"> </w:t>
      </w:r>
      <w:r w:rsidRPr="001D08FC">
        <w:rPr>
          <w:rFonts w:ascii="Palatino Linotype" w:hAnsi="Palatino Linotype"/>
          <w:sz w:val="20"/>
          <w:szCs w:val="20"/>
        </w:rPr>
        <w:t>la</w:t>
      </w:r>
      <w:r w:rsidRPr="001D08FC">
        <w:rPr>
          <w:rFonts w:ascii="Palatino Linotype" w:hAnsi="Palatino Linotype"/>
          <w:spacing w:val="40"/>
          <w:sz w:val="20"/>
          <w:szCs w:val="20"/>
        </w:rPr>
        <w:t xml:space="preserve"> </w:t>
      </w:r>
      <w:r w:rsidRPr="001D08FC">
        <w:rPr>
          <w:rFonts w:ascii="Palatino Linotype" w:hAnsi="Palatino Linotype"/>
          <w:sz w:val="20"/>
          <w:szCs w:val="20"/>
        </w:rPr>
        <w:t>raccolta</w:t>
      </w:r>
      <w:r w:rsidRPr="001D08FC">
        <w:rPr>
          <w:rFonts w:ascii="Palatino Linotype" w:hAnsi="Palatino Linotype"/>
          <w:spacing w:val="40"/>
          <w:sz w:val="20"/>
          <w:szCs w:val="20"/>
        </w:rPr>
        <w:t xml:space="preserve"> </w:t>
      </w:r>
      <w:r w:rsidRPr="001D08FC">
        <w:rPr>
          <w:rFonts w:ascii="Palatino Linotype" w:hAnsi="Palatino Linotype"/>
          <w:sz w:val="20"/>
          <w:szCs w:val="20"/>
        </w:rPr>
        <w:t>e</w:t>
      </w:r>
      <w:r w:rsidRPr="001D08FC">
        <w:rPr>
          <w:rFonts w:ascii="Palatino Linotype" w:hAnsi="Palatino Linotype"/>
          <w:spacing w:val="39"/>
          <w:sz w:val="20"/>
          <w:szCs w:val="20"/>
        </w:rPr>
        <w:t xml:space="preserve"> </w:t>
      </w:r>
      <w:r w:rsidRPr="001D08FC">
        <w:rPr>
          <w:rFonts w:ascii="Palatino Linotype" w:hAnsi="Palatino Linotype"/>
          <w:sz w:val="20"/>
          <w:szCs w:val="20"/>
        </w:rPr>
        <w:t>conservazione</w:t>
      </w:r>
      <w:r w:rsidRPr="001D08FC">
        <w:rPr>
          <w:rFonts w:ascii="Palatino Linotype" w:hAnsi="Palatino Linotype"/>
          <w:spacing w:val="39"/>
          <w:sz w:val="20"/>
          <w:szCs w:val="20"/>
        </w:rPr>
        <w:t xml:space="preserve"> </w:t>
      </w:r>
      <w:r w:rsidRPr="001D08FC">
        <w:rPr>
          <w:rFonts w:ascii="Palatino Linotype" w:hAnsi="Palatino Linotype"/>
          <w:sz w:val="20"/>
          <w:szCs w:val="20"/>
        </w:rPr>
        <w:t>dei</w:t>
      </w:r>
      <w:r w:rsidRPr="001D08FC">
        <w:rPr>
          <w:rFonts w:ascii="Palatino Linotype" w:hAnsi="Palatino Linotype"/>
          <w:spacing w:val="40"/>
          <w:sz w:val="20"/>
          <w:szCs w:val="20"/>
        </w:rPr>
        <w:t xml:space="preserve"> </w:t>
      </w:r>
      <w:r w:rsidRPr="001D08FC">
        <w:rPr>
          <w:rFonts w:ascii="Palatino Linotype" w:hAnsi="Palatino Linotype"/>
          <w:sz w:val="20"/>
          <w:szCs w:val="20"/>
        </w:rPr>
        <w:t>dati</w:t>
      </w:r>
      <w:r w:rsidRPr="001D08FC">
        <w:rPr>
          <w:rFonts w:ascii="Palatino Linotype" w:hAnsi="Palatino Linotype"/>
          <w:spacing w:val="40"/>
          <w:sz w:val="20"/>
          <w:szCs w:val="20"/>
        </w:rPr>
        <w:t xml:space="preserve"> </w:t>
      </w:r>
      <w:r w:rsidRPr="001D08FC">
        <w:rPr>
          <w:rFonts w:ascii="Palatino Linotype" w:hAnsi="Palatino Linotype"/>
          <w:sz w:val="20"/>
          <w:szCs w:val="20"/>
        </w:rPr>
        <w:t>personali</w:t>
      </w:r>
      <w:r w:rsidRPr="001D08FC">
        <w:rPr>
          <w:rFonts w:ascii="Palatino Linotype" w:hAnsi="Palatino Linotype"/>
          <w:spacing w:val="40"/>
          <w:sz w:val="20"/>
          <w:szCs w:val="20"/>
        </w:rPr>
        <w:t xml:space="preserve"> </w:t>
      </w:r>
      <w:r w:rsidRPr="001D08FC">
        <w:rPr>
          <w:rFonts w:ascii="Palatino Linotype" w:hAnsi="Palatino Linotype"/>
          <w:sz w:val="20"/>
          <w:szCs w:val="20"/>
        </w:rPr>
        <w:t>in</w:t>
      </w:r>
      <w:r w:rsidRPr="001D08FC">
        <w:rPr>
          <w:rFonts w:ascii="Palatino Linotype" w:hAnsi="Palatino Linotype"/>
          <w:spacing w:val="40"/>
          <w:sz w:val="20"/>
          <w:szCs w:val="20"/>
        </w:rPr>
        <w:t xml:space="preserve"> </w:t>
      </w:r>
      <w:r w:rsidRPr="001D08FC">
        <w:rPr>
          <w:rFonts w:ascii="Palatino Linotype" w:hAnsi="Palatino Linotype"/>
          <w:sz w:val="20"/>
          <w:szCs w:val="20"/>
        </w:rPr>
        <w:t>modo</w:t>
      </w:r>
      <w:r w:rsidRPr="001D08FC">
        <w:rPr>
          <w:rFonts w:ascii="Palatino Linotype" w:hAnsi="Palatino Linotype"/>
          <w:spacing w:val="40"/>
          <w:sz w:val="20"/>
          <w:szCs w:val="20"/>
        </w:rPr>
        <w:t xml:space="preserve"> </w:t>
      </w:r>
      <w:r w:rsidRPr="001D08FC">
        <w:rPr>
          <w:rFonts w:ascii="Palatino Linotype" w:hAnsi="Palatino Linotype"/>
          <w:sz w:val="20"/>
          <w:szCs w:val="20"/>
        </w:rPr>
        <w:t>sicuro,</w:t>
      </w:r>
      <w:r w:rsidRPr="001D08FC">
        <w:rPr>
          <w:rFonts w:ascii="Palatino Linotype" w:hAnsi="Palatino Linotype"/>
          <w:spacing w:val="39"/>
          <w:sz w:val="20"/>
          <w:szCs w:val="20"/>
        </w:rPr>
        <w:t xml:space="preserve"> </w:t>
      </w:r>
      <w:r w:rsidRPr="001D08FC">
        <w:rPr>
          <w:rFonts w:ascii="Palatino Linotype" w:hAnsi="Palatino Linotype"/>
          <w:sz w:val="20"/>
          <w:szCs w:val="20"/>
        </w:rPr>
        <w:t xml:space="preserve">limitandone l’accesso a chi vi ha diritto, secondo la normativa sulla </w:t>
      </w:r>
      <w:r w:rsidRPr="001D08FC">
        <w:rPr>
          <w:rFonts w:ascii="Palatino Linotype" w:hAnsi="Palatino Linotype"/>
          <w:i/>
          <w:sz w:val="20"/>
          <w:szCs w:val="20"/>
        </w:rPr>
        <w:t>privacy</w:t>
      </w:r>
      <w:r w:rsidRPr="001D08FC">
        <w:rPr>
          <w:rFonts w:ascii="Palatino Linotype" w:hAnsi="Palatino Linotype"/>
          <w:sz w:val="20"/>
          <w:szCs w:val="20"/>
        </w:rPr>
        <w:t>;</w:t>
      </w:r>
    </w:p>
    <w:p w:rsidR="00093768" w:rsidRPr="001D08FC" w:rsidRDefault="00286B50">
      <w:pPr>
        <w:pStyle w:val="Paragrafoelenco"/>
        <w:numPr>
          <w:ilvl w:val="0"/>
          <w:numId w:val="7"/>
        </w:numPr>
        <w:tabs>
          <w:tab w:val="left" w:pos="899"/>
        </w:tabs>
        <w:spacing w:before="1"/>
        <w:ind w:left="899" w:hanging="359"/>
        <w:rPr>
          <w:rFonts w:ascii="Palatino Linotype" w:hAnsi="Palatino Linotype"/>
          <w:sz w:val="20"/>
          <w:szCs w:val="20"/>
        </w:rPr>
      </w:pPr>
      <w:r w:rsidRPr="001D08FC">
        <w:rPr>
          <w:rFonts w:ascii="Palatino Linotype" w:hAnsi="Palatino Linotype"/>
          <w:sz w:val="20"/>
          <w:szCs w:val="20"/>
        </w:rPr>
        <w:t>nel</w:t>
      </w:r>
      <w:r w:rsidRPr="001D08FC">
        <w:rPr>
          <w:rFonts w:ascii="Palatino Linotype" w:hAnsi="Palatino Linotype"/>
          <w:spacing w:val="-4"/>
          <w:sz w:val="20"/>
          <w:szCs w:val="20"/>
        </w:rPr>
        <w:t xml:space="preserve"> </w:t>
      </w:r>
      <w:r w:rsidRPr="001D08FC">
        <w:rPr>
          <w:rFonts w:ascii="Palatino Linotype" w:hAnsi="Palatino Linotype"/>
          <w:sz w:val="20"/>
          <w:szCs w:val="20"/>
        </w:rPr>
        <w:t>conoscere</w:t>
      </w:r>
      <w:r w:rsidRPr="001D08FC">
        <w:rPr>
          <w:rFonts w:ascii="Palatino Linotype" w:hAnsi="Palatino Linotype"/>
          <w:spacing w:val="-3"/>
          <w:sz w:val="20"/>
          <w:szCs w:val="20"/>
        </w:rPr>
        <w:t xml:space="preserve"> </w:t>
      </w:r>
      <w:r w:rsidRPr="001D08FC">
        <w:rPr>
          <w:rFonts w:ascii="Palatino Linotype" w:hAnsi="Palatino Linotype"/>
          <w:sz w:val="20"/>
          <w:szCs w:val="20"/>
        </w:rPr>
        <w:t>e rispettare</w:t>
      </w:r>
      <w:r w:rsidRPr="001D08FC">
        <w:rPr>
          <w:rFonts w:ascii="Palatino Linotype" w:hAnsi="Palatino Linotype"/>
          <w:spacing w:val="-1"/>
          <w:sz w:val="20"/>
          <w:szCs w:val="20"/>
        </w:rPr>
        <w:t xml:space="preserve"> </w:t>
      </w:r>
      <w:r w:rsidRPr="001D08FC">
        <w:rPr>
          <w:rFonts w:ascii="Palatino Linotype" w:hAnsi="Palatino Linotype"/>
          <w:sz w:val="20"/>
          <w:szCs w:val="20"/>
        </w:rPr>
        <w:t>le</w:t>
      </w:r>
      <w:r w:rsidRPr="001D08FC">
        <w:rPr>
          <w:rFonts w:ascii="Palatino Linotype" w:hAnsi="Palatino Linotype"/>
          <w:spacing w:val="-1"/>
          <w:sz w:val="20"/>
          <w:szCs w:val="20"/>
        </w:rPr>
        <w:t xml:space="preserve"> </w:t>
      </w:r>
      <w:r w:rsidRPr="001D08FC">
        <w:rPr>
          <w:rFonts w:ascii="Palatino Linotype" w:hAnsi="Palatino Linotype"/>
          <w:sz w:val="20"/>
          <w:szCs w:val="20"/>
        </w:rPr>
        <w:t>norme</w:t>
      </w:r>
      <w:r w:rsidRPr="001D08FC">
        <w:rPr>
          <w:rFonts w:ascii="Palatino Linotype" w:hAnsi="Palatino Linotype"/>
          <w:spacing w:val="-1"/>
          <w:sz w:val="20"/>
          <w:szCs w:val="20"/>
        </w:rPr>
        <w:t xml:space="preserve"> </w:t>
      </w:r>
      <w:r w:rsidRPr="001D08FC">
        <w:rPr>
          <w:rFonts w:ascii="Palatino Linotype" w:hAnsi="Palatino Linotype"/>
          <w:sz w:val="20"/>
          <w:szCs w:val="20"/>
        </w:rPr>
        <w:t>vigenti</w:t>
      </w:r>
      <w:r w:rsidRPr="001D08FC">
        <w:rPr>
          <w:rFonts w:ascii="Palatino Linotype" w:hAnsi="Palatino Linotype"/>
          <w:spacing w:val="-1"/>
          <w:sz w:val="20"/>
          <w:szCs w:val="20"/>
        </w:rPr>
        <w:t xml:space="preserve"> </w:t>
      </w:r>
      <w:r w:rsidRPr="001D08FC">
        <w:rPr>
          <w:rFonts w:ascii="Palatino Linotype" w:hAnsi="Palatino Linotype"/>
          <w:sz w:val="20"/>
          <w:szCs w:val="20"/>
        </w:rPr>
        <w:t>che riguardano</w:t>
      </w:r>
      <w:r w:rsidRPr="001D08FC">
        <w:rPr>
          <w:rFonts w:ascii="Palatino Linotype" w:hAnsi="Palatino Linotype"/>
          <w:spacing w:val="-1"/>
          <w:sz w:val="20"/>
          <w:szCs w:val="20"/>
        </w:rPr>
        <w:t xml:space="preserve"> </w:t>
      </w:r>
      <w:r w:rsidRPr="001D08FC">
        <w:rPr>
          <w:rFonts w:ascii="Palatino Linotype" w:hAnsi="Palatino Linotype"/>
          <w:sz w:val="20"/>
          <w:szCs w:val="20"/>
        </w:rPr>
        <w:t>la</w:t>
      </w:r>
      <w:r w:rsidRPr="001D08FC">
        <w:rPr>
          <w:rFonts w:ascii="Palatino Linotype" w:hAnsi="Palatino Linotype"/>
          <w:spacing w:val="-1"/>
          <w:sz w:val="20"/>
          <w:szCs w:val="20"/>
        </w:rPr>
        <w:t xml:space="preserve"> </w:t>
      </w:r>
      <w:r w:rsidRPr="001D08FC">
        <w:rPr>
          <w:rFonts w:ascii="Palatino Linotype" w:hAnsi="Palatino Linotype"/>
          <w:sz w:val="20"/>
          <w:szCs w:val="20"/>
        </w:rPr>
        <w:t>Pubblica</w:t>
      </w:r>
      <w:r w:rsidRPr="001D08FC">
        <w:rPr>
          <w:rFonts w:ascii="Palatino Linotype" w:hAnsi="Palatino Linotype"/>
          <w:spacing w:val="-3"/>
          <w:sz w:val="20"/>
          <w:szCs w:val="20"/>
        </w:rPr>
        <w:t xml:space="preserve"> </w:t>
      </w:r>
      <w:r w:rsidRPr="001D08FC">
        <w:rPr>
          <w:rFonts w:ascii="Palatino Linotype" w:hAnsi="Palatino Linotype"/>
          <w:spacing w:val="-2"/>
          <w:sz w:val="20"/>
          <w:szCs w:val="20"/>
        </w:rPr>
        <w:t>Amministrazione;</w:t>
      </w:r>
    </w:p>
    <w:p w:rsidR="00093768" w:rsidRPr="001D08FC" w:rsidRDefault="00286B50">
      <w:pPr>
        <w:pStyle w:val="Paragrafoelenco"/>
        <w:numPr>
          <w:ilvl w:val="0"/>
          <w:numId w:val="7"/>
        </w:numPr>
        <w:tabs>
          <w:tab w:val="left" w:pos="900"/>
        </w:tabs>
        <w:ind w:right="113"/>
        <w:rPr>
          <w:rFonts w:ascii="Palatino Linotype" w:hAnsi="Palatino Linotype"/>
          <w:sz w:val="20"/>
          <w:szCs w:val="20"/>
        </w:rPr>
      </w:pPr>
      <w:r w:rsidRPr="001D08FC">
        <w:rPr>
          <w:rFonts w:ascii="Palatino Linotype" w:hAnsi="Palatino Linotype"/>
          <w:sz w:val="20"/>
          <w:szCs w:val="20"/>
        </w:rPr>
        <w:t>nel</w:t>
      </w:r>
      <w:r w:rsidRPr="001D08FC">
        <w:rPr>
          <w:rFonts w:ascii="Palatino Linotype" w:hAnsi="Palatino Linotype"/>
          <w:spacing w:val="-1"/>
          <w:sz w:val="20"/>
          <w:szCs w:val="20"/>
        </w:rPr>
        <w:t xml:space="preserve"> </w:t>
      </w:r>
      <w:r w:rsidRPr="001D08FC">
        <w:rPr>
          <w:rFonts w:ascii="Palatino Linotype" w:hAnsi="Palatino Linotype"/>
          <w:sz w:val="20"/>
          <w:szCs w:val="20"/>
        </w:rPr>
        <w:t>prestare</w:t>
      </w:r>
      <w:r w:rsidRPr="001D08FC">
        <w:rPr>
          <w:rFonts w:ascii="Palatino Linotype" w:hAnsi="Palatino Linotype"/>
          <w:spacing w:val="-2"/>
          <w:sz w:val="20"/>
          <w:szCs w:val="20"/>
        </w:rPr>
        <w:t xml:space="preserve"> </w:t>
      </w:r>
      <w:r w:rsidRPr="001D08FC">
        <w:rPr>
          <w:rFonts w:ascii="Palatino Linotype" w:hAnsi="Palatino Linotype"/>
          <w:sz w:val="20"/>
          <w:szCs w:val="20"/>
        </w:rPr>
        <w:t>attenzione,</w:t>
      </w:r>
      <w:r w:rsidRPr="001D08FC">
        <w:rPr>
          <w:rFonts w:ascii="Palatino Linotype" w:hAnsi="Palatino Linotype"/>
          <w:spacing w:val="-2"/>
          <w:sz w:val="20"/>
          <w:szCs w:val="20"/>
        </w:rPr>
        <w:t xml:space="preserve"> </w:t>
      </w:r>
      <w:r w:rsidRPr="001D08FC">
        <w:rPr>
          <w:rFonts w:ascii="Palatino Linotype" w:hAnsi="Palatino Linotype"/>
          <w:sz w:val="20"/>
          <w:szCs w:val="20"/>
        </w:rPr>
        <w:t>per</w:t>
      </w:r>
      <w:r w:rsidRPr="001D08FC">
        <w:rPr>
          <w:rFonts w:ascii="Palatino Linotype" w:hAnsi="Palatino Linotype"/>
          <w:spacing w:val="-2"/>
          <w:sz w:val="20"/>
          <w:szCs w:val="20"/>
        </w:rPr>
        <w:t xml:space="preserve"> </w:t>
      </w:r>
      <w:r w:rsidRPr="001D08FC">
        <w:rPr>
          <w:rFonts w:ascii="Palatino Linotype" w:hAnsi="Palatino Linotype"/>
          <w:sz w:val="20"/>
          <w:szCs w:val="20"/>
        </w:rPr>
        <w:t>quanto</w:t>
      </w:r>
      <w:r w:rsidRPr="001D08FC">
        <w:rPr>
          <w:rFonts w:ascii="Palatino Linotype" w:hAnsi="Palatino Linotype"/>
          <w:spacing w:val="-1"/>
          <w:sz w:val="20"/>
          <w:szCs w:val="20"/>
        </w:rPr>
        <w:t xml:space="preserve"> </w:t>
      </w:r>
      <w:r w:rsidRPr="001D08FC">
        <w:rPr>
          <w:rFonts w:ascii="Palatino Linotype" w:hAnsi="Palatino Linotype"/>
          <w:sz w:val="20"/>
          <w:szCs w:val="20"/>
        </w:rPr>
        <w:t>riguarda</w:t>
      </w:r>
      <w:r w:rsidRPr="001D08FC">
        <w:rPr>
          <w:rFonts w:ascii="Palatino Linotype" w:hAnsi="Palatino Linotype"/>
          <w:spacing w:val="-3"/>
          <w:sz w:val="20"/>
          <w:szCs w:val="20"/>
        </w:rPr>
        <w:t xml:space="preserve"> </w:t>
      </w:r>
      <w:r w:rsidRPr="001D08FC">
        <w:rPr>
          <w:rFonts w:ascii="Palatino Linotype" w:hAnsi="Palatino Linotype"/>
          <w:sz w:val="20"/>
          <w:szCs w:val="20"/>
        </w:rPr>
        <w:t>l’organizzazione</w:t>
      </w:r>
      <w:r w:rsidRPr="001D08FC">
        <w:rPr>
          <w:rFonts w:ascii="Palatino Linotype" w:hAnsi="Palatino Linotype"/>
          <w:spacing w:val="-2"/>
          <w:sz w:val="20"/>
          <w:szCs w:val="20"/>
        </w:rPr>
        <w:t xml:space="preserve"> </w:t>
      </w:r>
      <w:r w:rsidRPr="001D08FC">
        <w:rPr>
          <w:rFonts w:ascii="Palatino Linotype" w:hAnsi="Palatino Linotype"/>
          <w:sz w:val="20"/>
          <w:szCs w:val="20"/>
        </w:rPr>
        <w:t>di</w:t>
      </w:r>
      <w:r w:rsidRPr="001D08FC">
        <w:rPr>
          <w:rFonts w:ascii="Palatino Linotype" w:hAnsi="Palatino Linotype"/>
          <w:spacing w:val="-3"/>
          <w:sz w:val="20"/>
          <w:szCs w:val="20"/>
        </w:rPr>
        <w:t xml:space="preserve"> </w:t>
      </w:r>
      <w:r w:rsidRPr="001D08FC">
        <w:rPr>
          <w:rFonts w:ascii="Palatino Linotype" w:hAnsi="Palatino Linotype"/>
          <w:sz w:val="20"/>
          <w:szCs w:val="20"/>
        </w:rPr>
        <w:t>spazi</w:t>
      </w:r>
      <w:r w:rsidRPr="001D08FC">
        <w:rPr>
          <w:rFonts w:ascii="Palatino Linotype" w:hAnsi="Palatino Linotype"/>
          <w:spacing w:val="-3"/>
          <w:sz w:val="20"/>
          <w:szCs w:val="20"/>
        </w:rPr>
        <w:t xml:space="preserve"> </w:t>
      </w:r>
      <w:r w:rsidRPr="001D08FC">
        <w:rPr>
          <w:rFonts w:ascii="Palatino Linotype" w:hAnsi="Palatino Linotype"/>
          <w:sz w:val="20"/>
          <w:szCs w:val="20"/>
        </w:rPr>
        <w:t>e</w:t>
      </w:r>
      <w:r w:rsidRPr="001D08FC">
        <w:rPr>
          <w:rFonts w:ascii="Palatino Linotype" w:hAnsi="Palatino Linotype"/>
          <w:spacing w:val="-2"/>
          <w:sz w:val="20"/>
          <w:szCs w:val="20"/>
        </w:rPr>
        <w:t xml:space="preserve"> </w:t>
      </w:r>
      <w:r w:rsidRPr="001D08FC">
        <w:rPr>
          <w:rFonts w:ascii="Palatino Linotype" w:hAnsi="Palatino Linotype"/>
          <w:sz w:val="20"/>
          <w:szCs w:val="20"/>
        </w:rPr>
        <w:t>di</w:t>
      </w:r>
      <w:r w:rsidRPr="001D08FC">
        <w:rPr>
          <w:rFonts w:ascii="Palatino Linotype" w:hAnsi="Palatino Linotype"/>
          <w:spacing w:val="-1"/>
          <w:sz w:val="20"/>
          <w:szCs w:val="20"/>
        </w:rPr>
        <w:t xml:space="preserve"> </w:t>
      </w:r>
      <w:r w:rsidRPr="001D08FC">
        <w:rPr>
          <w:rFonts w:ascii="Palatino Linotype" w:hAnsi="Palatino Linotype"/>
          <w:sz w:val="20"/>
          <w:szCs w:val="20"/>
        </w:rPr>
        <w:t>attività</w:t>
      </w:r>
      <w:r w:rsidRPr="001D08FC">
        <w:rPr>
          <w:rFonts w:ascii="Palatino Linotype" w:hAnsi="Palatino Linotype"/>
          <w:spacing w:val="-2"/>
          <w:sz w:val="20"/>
          <w:szCs w:val="20"/>
        </w:rPr>
        <w:t xml:space="preserve"> </w:t>
      </w:r>
      <w:r w:rsidRPr="001D08FC">
        <w:rPr>
          <w:rFonts w:ascii="Palatino Linotype" w:hAnsi="Palatino Linotype"/>
          <w:sz w:val="20"/>
          <w:szCs w:val="20"/>
        </w:rPr>
        <w:t>lavorative, alla sicurezza propria, dei colleghi e degli utenti.</w:t>
      </w:r>
    </w:p>
    <w:p w:rsidR="00093768" w:rsidRPr="001D08FC" w:rsidRDefault="00093768">
      <w:pPr>
        <w:rPr>
          <w:rFonts w:ascii="Palatino Linotype" w:hAnsi="Palatino Linotype"/>
          <w:sz w:val="20"/>
          <w:szCs w:val="20"/>
        </w:rPr>
        <w:sectPr w:rsidR="00093768" w:rsidRPr="001D08FC">
          <w:pgSz w:w="11910" w:h="16840"/>
          <w:pgMar w:top="1640" w:right="1020" w:bottom="280" w:left="1020" w:header="720" w:footer="720" w:gutter="0"/>
          <w:cols w:space="720"/>
        </w:sectPr>
      </w:pPr>
    </w:p>
    <w:p w:rsidR="00093768" w:rsidRPr="001D08FC" w:rsidRDefault="00286B50">
      <w:pPr>
        <w:pStyle w:val="Corpotesto"/>
        <w:spacing w:before="77"/>
        <w:ind w:right="113"/>
        <w:jc w:val="both"/>
        <w:rPr>
          <w:rFonts w:ascii="Palatino Linotype" w:hAnsi="Palatino Linotype"/>
          <w:sz w:val="20"/>
          <w:szCs w:val="20"/>
        </w:rPr>
      </w:pPr>
      <w:r w:rsidRPr="001D08FC">
        <w:rPr>
          <w:rFonts w:ascii="Palatino Linotype" w:hAnsi="Palatino Linotype"/>
          <w:b/>
          <w:i/>
          <w:sz w:val="20"/>
          <w:szCs w:val="20"/>
        </w:rPr>
        <w:lastRenderedPageBreak/>
        <w:t>ORIENTAMENTO AL SERVIZIO</w:t>
      </w:r>
      <w:r w:rsidRPr="001D08FC">
        <w:rPr>
          <w:rFonts w:ascii="Palatino Linotype" w:hAnsi="Palatino Linotype"/>
          <w:i/>
          <w:sz w:val="20"/>
          <w:szCs w:val="20"/>
        </w:rPr>
        <w:t xml:space="preserve"> </w:t>
      </w:r>
      <w:r w:rsidRPr="001D08FC">
        <w:rPr>
          <w:rFonts w:ascii="Palatino Linotype" w:hAnsi="Palatino Linotype"/>
          <w:sz w:val="20"/>
          <w:szCs w:val="20"/>
        </w:rPr>
        <w:t>– garantire attenzione, nel proprio ambiente lavorativo e nell’espletare i prop</w:t>
      </w:r>
      <w:r w:rsidRPr="001D08FC">
        <w:rPr>
          <w:rFonts w:ascii="Palatino Linotype" w:hAnsi="Palatino Linotype"/>
          <w:sz w:val="20"/>
          <w:szCs w:val="20"/>
        </w:rPr>
        <w:t>ri compiti, alle esigenze dei cittadini e della collettività, migliorando il servizio reso e assicurando una qualità corrispondente al livello di soddisfazione del singolo individuo.</w:t>
      </w:r>
    </w:p>
    <w:p w:rsidR="00093768" w:rsidRPr="001D08FC" w:rsidRDefault="00286B50">
      <w:pPr>
        <w:pStyle w:val="Corpotesto"/>
        <w:ind w:right="113"/>
        <w:jc w:val="both"/>
        <w:rPr>
          <w:rFonts w:ascii="Palatino Linotype" w:hAnsi="Palatino Linotype"/>
          <w:sz w:val="20"/>
          <w:szCs w:val="20"/>
        </w:rPr>
      </w:pPr>
      <w:r w:rsidRPr="001D08FC">
        <w:rPr>
          <w:rFonts w:ascii="Palatino Linotype" w:hAnsi="Palatino Linotype"/>
          <w:sz w:val="20"/>
          <w:szCs w:val="20"/>
        </w:rPr>
        <w:t>I dipendenti cercano, quotidianamente, di fornire adeguati livelli di servizi impegnandosi, nei limiti delle proprie possibilità, a:</w:t>
      </w:r>
    </w:p>
    <w:p w:rsidR="00093768" w:rsidRPr="001D08FC" w:rsidRDefault="00286B50">
      <w:pPr>
        <w:pStyle w:val="Paragrafoelenco"/>
        <w:numPr>
          <w:ilvl w:val="0"/>
          <w:numId w:val="6"/>
        </w:numPr>
        <w:tabs>
          <w:tab w:val="left" w:pos="833"/>
        </w:tabs>
        <w:ind w:right="109"/>
        <w:rPr>
          <w:rFonts w:ascii="Palatino Linotype" w:hAnsi="Palatino Linotype"/>
          <w:sz w:val="20"/>
          <w:szCs w:val="20"/>
        </w:rPr>
      </w:pPr>
      <w:r w:rsidRPr="001D08FC">
        <w:rPr>
          <w:rFonts w:ascii="Palatino Linotype" w:hAnsi="Palatino Linotype"/>
          <w:sz w:val="20"/>
          <w:szCs w:val="20"/>
        </w:rPr>
        <w:t>garantire</w:t>
      </w:r>
      <w:r w:rsidRPr="001D08FC">
        <w:rPr>
          <w:rFonts w:ascii="Palatino Linotype" w:hAnsi="Palatino Linotype"/>
          <w:spacing w:val="80"/>
          <w:sz w:val="20"/>
          <w:szCs w:val="20"/>
        </w:rPr>
        <w:t xml:space="preserve"> </w:t>
      </w:r>
      <w:r w:rsidRPr="001D08FC">
        <w:rPr>
          <w:rFonts w:ascii="Palatino Linotype" w:hAnsi="Palatino Linotype"/>
          <w:sz w:val="20"/>
          <w:szCs w:val="20"/>
        </w:rPr>
        <w:t>gli</w:t>
      </w:r>
      <w:r w:rsidRPr="001D08FC">
        <w:rPr>
          <w:rFonts w:ascii="Palatino Linotype" w:hAnsi="Palatino Linotype"/>
          <w:spacing w:val="80"/>
          <w:sz w:val="20"/>
          <w:szCs w:val="20"/>
        </w:rPr>
        <w:t xml:space="preserve"> </w:t>
      </w:r>
      <w:r w:rsidRPr="001D08FC">
        <w:rPr>
          <w:rFonts w:ascii="Palatino Linotype" w:hAnsi="Palatino Linotype"/>
          <w:sz w:val="20"/>
          <w:szCs w:val="20"/>
        </w:rPr>
        <w:t>standard</w:t>
      </w:r>
      <w:r w:rsidRPr="001D08FC">
        <w:rPr>
          <w:rFonts w:ascii="Palatino Linotype" w:hAnsi="Palatino Linotype"/>
          <w:spacing w:val="80"/>
          <w:sz w:val="20"/>
          <w:szCs w:val="20"/>
        </w:rPr>
        <w:t xml:space="preserve"> </w:t>
      </w:r>
      <w:r w:rsidRPr="001D08FC">
        <w:rPr>
          <w:rFonts w:ascii="Palatino Linotype" w:hAnsi="Palatino Linotype"/>
          <w:sz w:val="20"/>
          <w:szCs w:val="20"/>
        </w:rPr>
        <w:t>qualitativi</w:t>
      </w:r>
      <w:r w:rsidRPr="001D08FC">
        <w:rPr>
          <w:rFonts w:ascii="Palatino Linotype" w:hAnsi="Palatino Linotype"/>
          <w:spacing w:val="80"/>
          <w:sz w:val="20"/>
          <w:szCs w:val="20"/>
        </w:rPr>
        <w:t xml:space="preserve"> </w:t>
      </w:r>
      <w:r w:rsidRPr="001D08FC">
        <w:rPr>
          <w:rFonts w:ascii="Palatino Linotype" w:hAnsi="Palatino Linotype"/>
          <w:sz w:val="20"/>
          <w:szCs w:val="20"/>
        </w:rPr>
        <w:t>di</w:t>
      </w:r>
      <w:r w:rsidRPr="001D08FC">
        <w:rPr>
          <w:rFonts w:ascii="Palatino Linotype" w:hAnsi="Palatino Linotype"/>
          <w:spacing w:val="80"/>
          <w:sz w:val="20"/>
          <w:szCs w:val="20"/>
        </w:rPr>
        <w:t xml:space="preserve"> </w:t>
      </w:r>
      <w:r w:rsidRPr="001D08FC">
        <w:rPr>
          <w:rFonts w:ascii="Palatino Linotype" w:hAnsi="Palatino Linotype"/>
          <w:sz w:val="20"/>
          <w:szCs w:val="20"/>
        </w:rPr>
        <w:t>servizi</w:t>
      </w:r>
      <w:r w:rsidRPr="001D08FC">
        <w:rPr>
          <w:rFonts w:ascii="Palatino Linotype" w:hAnsi="Palatino Linotype"/>
          <w:spacing w:val="80"/>
          <w:sz w:val="20"/>
          <w:szCs w:val="20"/>
        </w:rPr>
        <w:t xml:space="preserve"> </w:t>
      </w:r>
      <w:r w:rsidRPr="001D08FC">
        <w:rPr>
          <w:rFonts w:ascii="Palatino Linotype" w:hAnsi="Palatino Linotype"/>
          <w:sz w:val="20"/>
          <w:szCs w:val="20"/>
        </w:rPr>
        <w:t>e</w:t>
      </w:r>
      <w:r w:rsidRPr="001D08FC">
        <w:rPr>
          <w:rFonts w:ascii="Palatino Linotype" w:hAnsi="Palatino Linotype"/>
          <w:spacing w:val="80"/>
          <w:sz w:val="20"/>
          <w:szCs w:val="20"/>
        </w:rPr>
        <w:t xml:space="preserve"> </w:t>
      </w:r>
      <w:r w:rsidRPr="001D08FC">
        <w:rPr>
          <w:rFonts w:ascii="Palatino Linotype" w:hAnsi="Palatino Linotype"/>
          <w:sz w:val="20"/>
          <w:szCs w:val="20"/>
        </w:rPr>
        <w:t>attività</w:t>
      </w:r>
      <w:r w:rsidRPr="001D08FC">
        <w:rPr>
          <w:rFonts w:ascii="Palatino Linotype" w:hAnsi="Palatino Linotype"/>
          <w:spacing w:val="80"/>
          <w:sz w:val="20"/>
          <w:szCs w:val="20"/>
        </w:rPr>
        <w:t xml:space="preserve"> </w:t>
      </w:r>
      <w:r w:rsidRPr="001D08FC">
        <w:rPr>
          <w:rFonts w:ascii="Palatino Linotype" w:hAnsi="Palatino Linotype"/>
          <w:sz w:val="20"/>
          <w:szCs w:val="20"/>
        </w:rPr>
        <w:t>individuali</w:t>
      </w:r>
      <w:r w:rsidRPr="001D08FC">
        <w:rPr>
          <w:rFonts w:ascii="Palatino Linotype" w:hAnsi="Palatino Linotype"/>
          <w:spacing w:val="80"/>
          <w:sz w:val="20"/>
          <w:szCs w:val="20"/>
        </w:rPr>
        <w:t xml:space="preserve"> </w:t>
      </w:r>
      <w:r w:rsidRPr="001D08FC">
        <w:rPr>
          <w:rFonts w:ascii="Palatino Linotype" w:hAnsi="Palatino Linotype"/>
          <w:sz w:val="20"/>
          <w:szCs w:val="20"/>
        </w:rPr>
        <w:t>degli</w:t>
      </w:r>
      <w:r w:rsidRPr="001D08FC">
        <w:rPr>
          <w:rFonts w:ascii="Palatino Linotype" w:hAnsi="Palatino Linotype"/>
          <w:spacing w:val="80"/>
          <w:sz w:val="20"/>
          <w:szCs w:val="20"/>
        </w:rPr>
        <w:t xml:space="preserve"> </w:t>
      </w:r>
      <w:r w:rsidRPr="001D08FC">
        <w:rPr>
          <w:rFonts w:ascii="Palatino Linotype" w:hAnsi="Palatino Linotype"/>
          <w:sz w:val="20"/>
          <w:szCs w:val="20"/>
        </w:rPr>
        <w:t>strumenti</w:t>
      </w:r>
      <w:r w:rsidRPr="001D08FC">
        <w:rPr>
          <w:rFonts w:ascii="Palatino Linotype" w:hAnsi="Palatino Linotype"/>
          <w:spacing w:val="80"/>
          <w:sz w:val="20"/>
          <w:szCs w:val="20"/>
        </w:rPr>
        <w:t xml:space="preserve"> </w:t>
      </w:r>
      <w:r w:rsidRPr="001D08FC">
        <w:rPr>
          <w:rFonts w:ascii="Palatino Linotype" w:hAnsi="Palatino Linotype"/>
          <w:sz w:val="20"/>
          <w:szCs w:val="20"/>
        </w:rPr>
        <w:t>di</w:t>
      </w:r>
      <w:r w:rsidRPr="001D08FC">
        <w:rPr>
          <w:rFonts w:ascii="Palatino Linotype" w:hAnsi="Palatino Linotype"/>
          <w:spacing w:val="80"/>
          <w:sz w:val="20"/>
          <w:szCs w:val="20"/>
        </w:rPr>
        <w:t xml:space="preserve"> </w:t>
      </w:r>
      <w:r w:rsidRPr="001D08FC">
        <w:rPr>
          <w:rFonts w:ascii="Palatino Linotype" w:hAnsi="Palatino Linotype"/>
          <w:spacing w:val="-2"/>
          <w:sz w:val="20"/>
          <w:szCs w:val="20"/>
        </w:rPr>
        <w:t>programmazione;</w:t>
      </w:r>
    </w:p>
    <w:p w:rsidR="00093768" w:rsidRPr="001D08FC" w:rsidRDefault="00286B50">
      <w:pPr>
        <w:pStyle w:val="Paragrafoelenco"/>
        <w:numPr>
          <w:ilvl w:val="0"/>
          <w:numId w:val="6"/>
        </w:numPr>
        <w:tabs>
          <w:tab w:val="left" w:pos="833"/>
        </w:tabs>
        <w:ind w:right="121"/>
        <w:rPr>
          <w:rFonts w:ascii="Palatino Linotype" w:hAnsi="Palatino Linotype"/>
          <w:sz w:val="20"/>
          <w:szCs w:val="20"/>
        </w:rPr>
      </w:pPr>
      <w:r w:rsidRPr="001D08FC">
        <w:rPr>
          <w:rFonts w:ascii="Palatino Linotype" w:hAnsi="Palatino Linotype"/>
          <w:sz w:val="20"/>
          <w:szCs w:val="20"/>
        </w:rPr>
        <w:t>rispettare ed appli</w:t>
      </w:r>
      <w:r w:rsidRPr="001D08FC">
        <w:rPr>
          <w:rFonts w:ascii="Palatino Linotype" w:hAnsi="Palatino Linotype"/>
          <w:sz w:val="20"/>
          <w:szCs w:val="20"/>
        </w:rPr>
        <w:t>care le decisioni sovra ordinate e svolgere il lavoro nel rispetto dei tempi previsti dalle norme per la durata dei procedimenti e dei processi amministrativi;</w:t>
      </w:r>
    </w:p>
    <w:p w:rsidR="00093768" w:rsidRPr="001D08FC" w:rsidRDefault="00286B50">
      <w:pPr>
        <w:pStyle w:val="Paragrafoelenco"/>
        <w:numPr>
          <w:ilvl w:val="0"/>
          <w:numId w:val="6"/>
        </w:numPr>
        <w:tabs>
          <w:tab w:val="left" w:pos="833"/>
        </w:tabs>
        <w:ind w:right="115"/>
        <w:rPr>
          <w:rFonts w:ascii="Palatino Linotype" w:hAnsi="Palatino Linotype"/>
          <w:sz w:val="20"/>
          <w:szCs w:val="20"/>
        </w:rPr>
      </w:pPr>
      <w:r w:rsidRPr="001D08FC">
        <w:rPr>
          <w:rFonts w:ascii="Palatino Linotype" w:hAnsi="Palatino Linotype"/>
          <w:sz w:val="20"/>
          <w:szCs w:val="20"/>
        </w:rPr>
        <w:t>definire</w:t>
      </w:r>
      <w:r w:rsidRPr="001D08FC">
        <w:rPr>
          <w:rFonts w:ascii="Palatino Linotype" w:hAnsi="Palatino Linotype"/>
          <w:spacing w:val="72"/>
          <w:sz w:val="20"/>
          <w:szCs w:val="20"/>
        </w:rPr>
        <w:t xml:space="preserve"> </w:t>
      </w:r>
      <w:r w:rsidRPr="001D08FC">
        <w:rPr>
          <w:rFonts w:ascii="Palatino Linotype" w:hAnsi="Palatino Linotype"/>
          <w:sz w:val="20"/>
          <w:szCs w:val="20"/>
        </w:rPr>
        <w:t>modalità</w:t>
      </w:r>
      <w:r w:rsidRPr="001D08FC">
        <w:rPr>
          <w:rFonts w:ascii="Palatino Linotype" w:hAnsi="Palatino Linotype"/>
          <w:spacing w:val="74"/>
          <w:sz w:val="20"/>
          <w:szCs w:val="20"/>
        </w:rPr>
        <w:t xml:space="preserve"> </w:t>
      </w:r>
      <w:r w:rsidRPr="001D08FC">
        <w:rPr>
          <w:rFonts w:ascii="Palatino Linotype" w:hAnsi="Palatino Linotype"/>
          <w:sz w:val="20"/>
          <w:szCs w:val="20"/>
        </w:rPr>
        <w:t>e</w:t>
      </w:r>
      <w:r w:rsidRPr="001D08FC">
        <w:rPr>
          <w:rFonts w:ascii="Palatino Linotype" w:hAnsi="Palatino Linotype"/>
          <w:spacing w:val="72"/>
          <w:sz w:val="20"/>
          <w:szCs w:val="20"/>
        </w:rPr>
        <w:t xml:space="preserve"> </w:t>
      </w:r>
      <w:r w:rsidRPr="001D08FC">
        <w:rPr>
          <w:rFonts w:ascii="Palatino Linotype" w:hAnsi="Palatino Linotype"/>
          <w:sz w:val="20"/>
          <w:szCs w:val="20"/>
        </w:rPr>
        <w:t>strumenti</w:t>
      </w:r>
      <w:r w:rsidRPr="001D08FC">
        <w:rPr>
          <w:rFonts w:ascii="Palatino Linotype" w:hAnsi="Palatino Linotype"/>
          <w:spacing w:val="74"/>
          <w:sz w:val="20"/>
          <w:szCs w:val="20"/>
        </w:rPr>
        <w:t xml:space="preserve"> </w:t>
      </w:r>
      <w:r w:rsidRPr="001D08FC">
        <w:rPr>
          <w:rFonts w:ascii="Palatino Linotype" w:hAnsi="Palatino Linotype"/>
          <w:sz w:val="20"/>
          <w:szCs w:val="20"/>
        </w:rPr>
        <w:t>di</w:t>
      </w:r>
      <w:r w:rsidRPr="001D08FC">
        <w:rPr>
          <w:rFonts w:ascii="Palatino Linotype" w:hAnsi="Palatino Linotype"/>
          <w:spacing w:val="77"/>
          <w:sz w:val="20"/>
          <w:szCs w:val="20"/>
        </w:rPr>
        <w:t xml:space="preserve"> </w:t>
      </w:r>
      <w:r w:rsidRPr="001D08FC">
        <w:rPr>
          <w:rFonts w:ascii="Palatino Linotype" w:hAnsi="Palatino Linotype"/>
          <w:sz w:val="20"/>
          <w:szCs w:val="20"/>
        </w:rPr>
        <w:t>rilevazione</w:t>
      </w:r>
      <w:r w:rsidRPr="001D08FC">
        <w:rPr>
          <w:rFonts w:ascii="Palatino Linotype" w:hAnsi="Palatino Linotype"/>
          <w:spacing w:val="74"/>
          <w:sz w:val="20"/>
          <w:szCs w:val="20"/>
        </w:rPr>
        <w:t xml:space="preserve"> </w:t>
      </w:r>
      <w:r w:rsidRPr="001D08FC">
        <w:rPr>
          <w:rFonts w:ascii="Palatino Linotype" w:hAnsi="Palatino Linotype"/>
          <w:sz w:val="20"/>
          <w:szCs w:val="20"/>
        </w:rPr>
        <w:t>del</w:t>
      </w:r>
      <w:r w:rsidRPr="001D08FC">
        <w:rPr>
          <w:rFonts w:ascii="Palatino Linotype" w:hAnsi="Palatino Linotype"/>
          <w:spacing w:val="74"/>
          <w:sz w:val="20"/>
          <w:szCs w:val="20"/>
        </w:rPr>
        <w:t xml:space="preserve"> </w:t>
      </w:r>
      <w:r w:rsidRPr="001D08FC">
        <w:rPr>
          <w:rFonts w:ascii="Palatino Linotype" w:hAnsi="Palatino Linotype"/>
          <w:sz w:val="20"/>
          <w:szCs w:val="20"/>
        </w:rPr>
        <w:t>livello</w:t>
      </w:r>
      <w:r w:rsidRPr="001D08FC">
        <w:rPr>
          <w:rFonts w:ascii="Palatino Linotype" w:hAnsi="Palatino Linotype"/>
          <w:spacing w:val="73"/>
          <w:sz w:val="20"/>
          <w:szCs w:val="20"/>
        </w:rPr>
        <w:t xml:space="preserve"> </w:t>
      </w:r>
      <w:r w:rsidRPr="001D08FC">
        <w:rPr>
          <w:rFonts w:ascii="Palatino Linotype" w:hAnsi="Palatino Linotype"/>
          <w:sz w:val="20"/>
          <w:szCs w:val="20"/>
        </w:rPr>
        <w:t>di</w:t>
      </w:r>
      <w:r w:rsidRPr="001D08FC">
        <w:rPr>
          <w:rFonts w:ascii="Palatino Linotype" w:hAnsi="Palatino Linotype"/>
          <w:spacing w:val="74"/>
          <w:sz w:val="20"/>
          <w:szCs w:val="20"/>
        </w:rPr>
        <w:t xml:space="preserve"> </w:t>
      </w:r>
      <w:r w:rsidRPr="001D08FC">
        <w:rPr>
          <w:rFonts w:ascii="Palatino Linotype" w:hAnsi="Palatino Linotype"/>
          <w:sz w:val="20"/>
          <w:szCs w:val="20"/>
        </w:rPr>
        <w:t>soddisfazione</w:t>
      </w:r>
      <w:r w:rsidRPr="001D08FC">
        <w:rPr>
          <w:rFonts w:ascii="Palatino Linotype" w:hAnsi="Palatino Linotype"/>
          <w:spacing w:val="73"/>
          <w:sz w:val="20"/>
          <w:szCs w:val="20"/>
        </w:rPr>
        <w:t xml:space="preserve"> </w:t>
      </w:r>
      <w:r w:rsidRPr="001D08FC">
        <w:rPr>
          <w:rFonts w:ascii="Palatino Linotype" w:hAnsi="Palatino Linotype"/>
          <w:sz w:val="20"/>
          <w:szCs w:val="20"/>
        </w:rPr>
        <w:t>dei</w:t>
      </w:r>
      <w:r w:rsidRPr="001D08FC">
        <w:rPr>
          <w:rFonts w:ascii="Palatino Linotype" w:hAnsi="Palatino Linotype"/>
          <w:spacing w:val="76"/>
          <w:sz w:val="20"/>
          <w:szCs w:val="20"/>
        </w:rPr>
        <w:t xml:space="preserve"> </w:t>
      </w:r>
      <w:r w:rsidRPr="001D08FC">
        <w:rPr>
          <w:rFonts w:ascii="Palatino Linotype" w:hAnsi="Palatino Linotype"/>
          <w:sz w:val="20"/>
          <w:szCs w:val="20"/>
        </w:rPr>
        <w:t>cittadini, coinvol</w:t>
      </w:r>
      <w:r w:rsidRPr="001D08FC">
        <w:rPr>
          <w:rFonts w:ascii="Palatino Linotype" w:hAnsi="Palatino Linotype"/>
          <w:sz w:val="20"/>
          <w:szCs w:val="20"/>
        </w:rPr>
        <w:t>gendo gli utenti nella valutazione dei servizi.</w:t>
      </w:r>
    </w:p>
    <w:p w:rsidR="00093768" w:rsidRPr="001D08FC" w:rsidRDefault="00093768">
      <w:pPr>
        <w:pStyle w:val="Corpotesto"/>
        <w:spacing w:before="1"/>
        <w:ind w:left="0"/>
        <w:rPr>
          <w:rFonts w:ascii="Palatino Linotype" w:hAnsi="Palatino Linotype"/>
          <w:sz w:val="20"/>
          <w:szCs w:val="20"/>
        </w:rPr>
      </w:pPr>
    </w:p>
    <w:p w:rsidR="00093768" w:rsidRPr="001D08FC" w:rsidRDefault="00286B50">
      <w:pPr>
        <w:pStyle w:val="Corpotesto"/>
        <w:ind w:right="112"/>
        <w:jc w:val="both"/>
        <w:rPr>
          <w:rFonts w:ascii="Palatino Linotype" w:hAnsi="Palatino Linotype"/>
          <w:sz w:val="20"/>
          <w:szCs w:val="20"/>
        </w:rPr>
      </w:pPr>
      <w:r w:rsidRPr="001D08FC">
        <w:rPr>
          <w:rFonts w:ascii="Palatino Linotype" w:hAnsi="Palatino Linotype"/>
          <w:b/>
          <w:i/>
          <w:sz w:val="20"/>
          <w:szCs w:val="20"/>
        </w:rPr>
        <w:t>EFFICIENZA</w:t>
      </w:r>
      <w:r w:rsidRPr="001D08FC">
        <w:rPr>
          <w:rFonts w:ascii="Palatino Linotype" w:hAnsi="Palatino Linotype"/>
          <w:i/>
          <w:sz w:val="20"/>
          <w:szCs w:val="20"/>
        </w:rPr>
        <w:t xml:space="preserve"> </w:t>
      </w:r>
      <w:r w:rsidRPr="001D08FC">
        <w:rPr>
          <w:rFonts w:ascii="Palatino Linotype" w:hAnsi="Palatino Linotype"/>
          <w:sz w:val="20"/>
          <w:szCs w:val="20"/>
        </w:rPr>
        <w:t>- semplificare e dematerializzare le prassi lavorative, al fine di ottimizzare tempi e risorse disponibili. La dirigenza impiega ciascun dipendente in modo ottimale, tenendo presente le rispettive</w:t>
      </w:r>
      <w:r w:rsidRPr="001D08FC">
        <w:rPr>
          <w:rFonts w:ascii="Palatino Linotype" w:hAnsi="Palatino Linotype"/>
          <w:sz w:val="20"/>
          <w:szCs w:val="20"/>
        </w:rPr>
        <w:t xml:space="preserve"> conoscenze, competenze e formazione, nonché la capacità di apertura al dialogo verso gli altri collaboratori collocati in diversi uffici o altri Enti.</w:t>
      </w:r>
    </w:p>
    <w:p w:rsidR="00093768" w:rsidRPr="001D08FC" w:rsidRDefault="00286B50">
      <w:pPr>
        <w:pStyle w:val="Corpotesto"/>
        <w:jc w:val="both"/>
        <w:rPr>
          <w:rFonts w:ascii="Palatino Linotype" w:hAnsi="Palatino Linotype"/>
          <w:sz w:val="20"/>
          <w:szCs w:val="20"/>
        </w:rPr>
      </w:pPr>
      <w:r w:rsidRPr="001D08FC">
        <w:rPr>
          <w:rFonts w:ascii="Palatino Linotype" w:hAnsi="Palatino Linotype"/>
          <w:sz w:val="20"/>
          <w:szCs w:val="20"/>
        </w:rPr>
        <w:t>I</w:t>
      </w:r>
      <w:r w:rsidRPr="001D08FC">
        <w:rPr>
          <w:rFonts w:ascii="Palatino Linotype" w:hAnsi="Palatino Linotype"/>
          <w:spacing w:val="-5"/>
          <w:sz w:val="20"/>
          <w:szCs w:val="20"/>
        </w:rPr>
        <w:t xml:space="preserve"> </w:t>
      </w:r>
      <w:r w:rsidRPr="001D08FC">
        <w:rPr>
          <w:rFonts w:ascii="Palatino Linotype" w:hAnsi="Palatino Linotype"/>
          <w:sz w:val="20"/>
          <w:szCs w:val="20"/>
        </w:rPr>
        <w:t>dipendenti del Comune</w:t>
      </w:r>
      <w:r w:rsidRPr="001D08FC">
        <w:rPr>
          <w:rFonts w:ascii="Palatino Linotype" w:hAnsi="Palatino Linotype"/>
          <w:spacing w:val="1"/>
          <w:sz w:val="20"/>
          <w:szCs w:val="20"/>
        </w:rPr>
        <w:t xml:space="preserve"> </w:t>
      </w:r>
      <w:r w:rsidRPr="001D08FC">
        <w:rPr>
          <w:rFonts w:ascii="Palatino Linotype" w:hAnsi="Palatino Linotype"/>
          <w:spacing w:val="-2"/>
          <w:sz w:val="20"/>
          <w:szCs w:val="20"/>
        </w:rPr>
        <w:t>intendono:</w:t>
      </w:r>
    </w:p>
    <w:p w:rsidR="00093768" w:rsidRPr="001D08FC" w:rsidRDefault="00286B50">
      <w:pPr>
        <w:pStyle w:val="Paragrafoelenco"/>
        <w:numPr>
          <w:ilvl w:val="0"/>
          <w:numId w:val="5"/>
        </w:numPr>
        <w:tabs>
          <w:tab w:val="left" w:pos="833"/>
        </w:tabs>
        <w:ind w:right="118"/>
        <w:rPr>
          <w:rFonts w:ascii="Palatino Linotype" w:hAnsi="Palatino Linotype"/>
          <w:sz w:val="20"/>
          <w:szCs w:val="20"/>
        </w:rPr>
      </w:pPr>
      <w:r w:rsidRPr="001D08FC">
        <w:rPr>
          <w:rFonts w:ascii="Palatino Linotype" w:hAnsi="Palatino Linotype"/>
          <w:sz w:val="20"/>
          <w:szCs w:val="20"/>
        </w:rPr>
        <w:t>utilizzare</w:t>
      </w:r>
      <w:r w:rsidRPr="001D08FC">
        <w:rPr>
          <w:rFonts w:ascii="Palatino Linotype" w:hAnsi="Palatino Linotype"/>
          <w:spacing w:val="-3"/>
          <w:sz w:val="20"/>
          <w:szCs w:val="20"/>
        </w:rPr>
        <w:t xml:space="preserve"> </w:t>
      </w:r>
      <w:r w:rsidRPr="001D08FC">
        <w:rPr>
          <w:rFonts w:ascii="Palatino Linotype" w:hAnsi="Palatino Linotype"/>
          <w:sz w:val="20"/>
          <w:szCs w:val="20"/>
        </w:rPr>
        <w:t>al</w:t>
      </w:r>
      <w:r w:rsidRPr="001D08FC">
        <w:rPr>
          <w:rFonts w:ascii="Palatino Linotype" w:hAnsi="Palatino Linotype"/>
          <w:spacing w:val="-1"/>
          <w:sz w:val="20"/>
          <w:szCs w:val="20"/>
        </w:rPr>
        <w:t xml:space="preserve"> </w:t>
      </w:r>
      <w:r w:rsidRPr="001D08FC">
        <w:rPr>
          <w:rFonts w:ascii="Palatino Linotype" w:hAnsi="Palatino Linotype"/>
          <w:sz w:val="20"/>
          <w:szCs w:val="20"/>
        </w:rPr>
        <w:t>meglio</w:t>
      </w:r>
      <w:r w:rsidRPr="001D08FC">
        <w:rPr>
          <w:rFonts w:ascii="Palatino Linotype" w:hAnsi="Palatino Linotype"/>
          <w:spacing w:val="-1"/>
          <w:sz w:val="20"/>
          <w:szCs w:val="20"/>
        </w:rPr>
        <w:t xml:space="preserve"> </w:t>
      </w:r>
      <w:r w:rsidRPr="001D08FC">
        <w:rPr>
          <w:rFonts w:ascii="Palatino Linotype" w:hAnsi="Palatino Linotype"/>
          <w:sz w:val="20"/>
          <w:szCs w:val="20"/>
        </w:rPr>
        <w:t>tutte</w:t>
      </w:r>
      <w:r w:rsidRPr="001D08FC">
        <w:rPr>
          <w:rFonts w:ascii="Palatino Linotype" w:hAnsi="Palatino Linotype"/>
          <w:spacing w:val="-3"/>
          <w:sz w:val="20"/>
          <w:szCs w:val="20"/>
        </w:rPr>
        <w:t xml:space="preserve"> </w:t>
      </w:r>
      <w:r w:rsidRPr="001D08FC">
        <w:rPr>
          <w:rFonts w:ascii="Palatino Linotype" w:hAnsi="Palatino Linotype"/>
          <w:sz w:val="20"/>
          <w:szCs w:val="20"/>
        </w:rPr>
        <w:t>le</w:t>
      </w:r>
      <w:r w:rsidRPr="001D08FC">
        <w:rPr>
          <w:rFonts w:ascii="Palatino Linotype" w:hAnsi="Palatino Linotype"/>
          <w:spacing w:val="-2"/>
          <w:sz w:val="20"/>
          <w:szCs w:val="20"/>
        </w:rPr>
        <w:t xml:space="preserve"> </w:t>
      </w:r>
      <w:r w:rsidRPr="001D08FC">
        <w:rPr>
          <w:rFonts w:ascii="Palatino Linotype" w:hAnsi="Palatino Linotype"/>
          <w:sz w:val="20"/>
          <w:szCs w:val="20"/>
        </w:rPr>
        <w:t>risorse</w:t>
      </w:r>
      <w:r w:rsidRPr="001D08FC">
        <w:rPr>
          <w:rFonts w:ascii="Palatino Linotype" w:hAnsi="Palatino Linotype"/>
          <w:spacing w:val="-3"/>
          <w:sz w:val="20"/>
          <w:szCs w:val="20"/>
        </w:rPr>
        <w:t xml:space="preserve"> </w:t>
      </w:r>
      <w:r w:rsidRPr="001D08FC">
        <w:rPr>
          <w:rFonts w:ascii="Palatino Linotype" w:hAnsi="Palatino Linotype"/>
          <w:sz w:val="20"/>
          <w:szCs w:val="20"/>
        </w:rPr>
        <w:t>disponibili</w:t>
      </w:r>
      <w:r w:rsidRPr="001D08FC">
        <w:rPr>
          <w:rFonts w:ascii="Palatino Linotype" w:hAnsi="Palatino Linotype"/>
          <w:spacing w:val="-1"/>
          <w:sz w:val="20"/>
          <w:szCs w:val="20"/>
        </w:rPr>
        <w:t xml:space="preserve"> </w:t>
      </w:r>
      <w:r w:rsidRPr="001D08FC">
        <w:rPr>
          <w:rFonts w:ascii="Palatino Linotype" w:hAnsi="Palatino Linotype"/>
          <w:sz w:val="20"/>
          <w:szCs w:val="20"/>
        </w:rPr>
        <w:t>per</w:t>
      </w:r>
      <w:r w:rsidRPr="001D08FC">
        <w:rPr>
          <w:rFonts w:ascii="Palatino Linotype" w:hAnsi="Palatino Linotype"/>
          <w:spacing w:val="-3"/>
          <w:sz w:val="20"/>
          <w:szCs w:val="20"/>
        </w:rPr>
        <w:t xml:space="preserve"> </w:t>
      </w:r>
      <w:r w:rsidRPr="001D08FC">
        <w:rPr>
          <w:rFonts w:ascii="Palatino Linotype" w:hAnsi="Palatino Linotype"/>
          <w:sz w:val="20"/>
          <w:szCs w:val="20"/>
        </w:rPr>
        <w:t>raggiungere</w:t>
      </w:r>
      <w:r w:rsidRPr="001D08FC">
        <w:rPr>
          <w:rFonts w:ascii="Palatino Linotype" w:hAnsi="Palatino Linotype"/>
          <w:spacing w:val="-2"/>
          <w:sz w:val="20"/>
          <w:szCs w:val="20"/>
        </w:rPr>
        <w:t xml:space="preserve"> </w:t>
      </w:r>
      <w:r w:rsidRPr="001D08FC">
        <w:rPr>
          <w:rFonts w:ascii="Palatino Linotype" w:hAnsi="Palatino Linotype"/>
          <w:sz w:val="20"/>
          <w:szCs w:val="20"/>
        </w:rPr>
        <w:t>gli</w:t>
      </w:r>
      <w:r w:rsidRPr="001D08FC">
        <w:rPr>
          <w:rFonts w:ascii="Palatino Linotype" w:hAnsi="Palatino Linotype"/>
          <w:spacing w:val="-1"/>
          <w:sz w:val="20"/>
          <w:szCs w:val="20"/>
        </w:rPr>
        <w:t xml:space="preserve"> </w:t>
      </w:r>
      <w:r w:rsidRPr="001D08FC">
        <w:rPr>
          <w:rFonts w:ascii="Palatino Linotype" w:hAnsi="Palatino Linotype"/>
          <w:sz w:val="20"/>
          <w:szCs w:val="20"/>
        </w:rPr>
        <w:t>obiettivi</w:t>
      </w:r>
      <w:r w:rsidRPr="001D08FC">
        <w:rPr>
          <w:rFonts w:ascii="Palatino Linotype" w:hAnsi="Palatino Linotype"/>
          <w:spacing w:val="-3"/>
          <w:sz w:val="20"/>
          <w:szCs w:val="20"/>
        </w:rPr>
        <w:t xml:space="preserve"> </w:t>
      </w:r>
      <w:r w:rsidRPr="001D08FC">
        <w:rPr>
          <w:rFonts w:ascii="Palatino Linotype" w:hAnsi="Palatino Linotype"/>
          <w:sz w:val="20"/>
          <w:szCs w:val="20"/>
        </w:rPr>
        <w:t>dell’Ente</w:t>
      </w:r>
      <w:r w:rsidRPr="001D08FC">
        <w:rPr>
          <w:rFonts w:ascii="Palatino Linotype" w:hAnsi="Palatino Linotype"/>
          <w:spacing w:val="-2"/>
          <w:sz w:val="20"/>
          <w:szCs w:val="20"/>
        </w:rPr>
        <w:t xml:space="preserve"> </w:t>
      </w:r>
      <w:r w:rsidRPr="001D08FC">
        <w:rPr>
          <w:rFonts w:ascii="Palatino Linotype" w:hAnsi="Palatino Linotype"/>
          <w:sz w:val="20"/>
          <w:szCs w:val="20"/>
        </w:rPr>
        <w:t>in</w:t>
      </w:r>
      <w:r w:rsidRPr="001D08FC">
        <w:rPr>
          <w:rFonts w:ascii="Palatino Linotype" w:hAnsi="Palatino Linotype"/>
          <w:spacing w:val="-1"/>
          <w:sz w:val="20"/>
          <w:szCs w:val="20"/>
        </w:rPr>
        <w:t xml:space="preserve"> </w:t>
      </w:r>
      <w:r w:rsidRPr="001D08FC">
        <w:rPr>
          <w:rFonts w:ascii="Palatino Linotype" w:hAnsi="Palatino Linotype"/>
          <w:sz w:val="20"/>
          <w:szCs w:val="20"/>
        </w:rPr>
        <w:t>modo efficiente ed economicamente vantaggioso;</w:t>
      </w:r>
    </w:p>
    <w:p w:rsidR="00093768" w:rsidRPr="001D08FC" w:rsidRDefault="00286B50">
      <w:pPr>
        <w:pStyle w:val="Paragrafoelenco"/>
        <w:numPr>
          <w:ilvl w:val="0"/>
          <w:numId w:val="5"/>
        </w:numPr>
        <w:tabs>
          <w:tab w:val="left" w:pos="833"/>
        </w:tabs>
        <w:ind w:right="118"/>
        <w:rPr>
          <w:rFonts w:ascii="Palatino Linotype" w:hAnsi="Palatino Linotype"/>
          <w:sz w:val="20"/>
          <w:szCs w:val="20"/>
        </w:rPr>
      </w:pPr>
      <w:r w:rsidRPr="001D08FC">
        <w:rPr>
          <w:rFonts w:ascii="Palatino Linotype" w:hAnsi="Palatino Linotype"/>
          <w:sz w:val="20"/>
          <w:szCs w:val="20"/>
        </w:rPr>
        <w:t>dimostrare apertura alla condivisione delle risorse organizzative, strumentali e professionali fra diversi uffici ed Enti;</w:t>
      </w:r>
    </w:p>
    <w:p w:rsidR="00093768" w:rsidRPr="001D08FC" w:rsidRDefault="00286B50">
      <w:pPr>
        <w:pStyle w:val="Paragrafoelenco"/>
        <w:numPr>
          <w:ilvl w:val="0"/>
          <w:numId w:val="5"/>
        </w:numPr>
        <w:tabs>
          <w:tab w:val="left" w:pos="832"/>
        </w:tabs>
        <w:ind w:left="832" w:hanging="359"/>
        <w:rPr>
          <w:rFonts w:ascii="Palatino Linotype" w:hAnsi="Palatino Linotype"/>
          <w:sz w:val="20"/>
          <w:szCs w:val="20"/>
        </w:rPr>
      </w:pPr>
      <w:r w:rsidRPr="001D08FC">
        <w:rPr>
          <w:rFonts w:ascii="Palatino Linotype" w:hAnsi="Palatino Linotype"/>
          <w:sz w:val="20"/>
          <w:szCs w:val="20"/>
        </w:rPr>
        <w:t>partecipare,</w:t>
      </w:r>
      <w:r w:rsidRPr="001D08FC">
        <w:rPr>
          <w:rFonts w:ascii="Palatino Linotype" w:hAnsi="Palatino Linotype"/>
          <w:spacing w:val="-4"/>
          <w:sz w:val="20"/>
          <w:szCs w:val="20"/>
        </w:rPr>
        <w:t xml:space="preserve"> </w:t>
      </w:r>
      <w:r w:rsidRPr="001D08FC">
        <w:rPr>
          <w:rFonts w:ascii="Palatino Linotype" w:hAnsi="Palatino Linotype"/>
          <w:sz w:val="20"/>
          <w:szCs w:val="20"/>
        </w:rPr>
        <w:t>per</w:t>
      </w:r>
      <w:r w:rsidRPr="001D08FC">
        <w:rPr>
          <w:rFonts w:ascii="Palatino Linotype" w:hAnsi="Palatino Linotype"/>
          <w:spacing w:val="-1"/>
          <w:sz w:val="20"/>
          <w:szCs w:val="20"/>
        </w:rPr>
        <w:t xml:space="preserve"> </w:t>
      </w:r>
      <w:r w:rsidRPr="001D08FC">
        <w:rPr>
          <w:rFonts w:ascii="Palatino Linotype" w:hAnsi="Palatino Linotype"/>
          <w:sz w:val="20"/>
          <w:szCs w:val="20"/>
        </w:rPr>
        <w:t>le</w:t>
      </w:r>
      <w:r w:rsidRPr="001D08FC">
        <w:rPr>
          <w:rFonts w:ascii="Palatino Linotype" w:hAnsi="Palatino Linotype"/>
          <w:spacing w:val="-3"/>
          <w:sz w:val="20"/>
          <w:szCs w:val="20"/>
        </w:rPr>
        <w:t xml:space="preserve"> </w:t>
      </w:r>
      <w:r w:rsidRPr="001D08FC">
        <w:rPr>
          <w:rFonts w:ascii="Palatino Linotype" w:hAnsi="Palatino Linotype"/>
          <w:sz w:val="20"/>
          <w:szCs w:val="20"/>
        </w:rPr>
        <w:t>proprie</w:t>
      </w:r>
      <w:r w:rsidRPr="001D08FC">
        <w:rPr>
          <w:rFonts w:ascii="Palatino Linotype" w:hAnsi="Palatino Linotype"/>
          <w:spacing w:val="-3"/>
          <w:sz w:val="20"/>
          <w:szCs w:val="20"/>
        </w:rPr>
        <w:t xml:space="preserve"> </w:t>
      </w:r>
      <w:r w:rsidRPr="001D08FC">
        <w:rPr>
          <w:rFonts w:ascii="Palatino Linotype" w:hAnsi="Palatino Linotype"/>
          <w:sz w:val="20"/>
          <w:szCs w:val="20"/>
        </w:rPr>
        <w:t>competenze,</w:t>
      </w:r>
      <w:r w:rsidRPr="001D08FC">
        <w:rPr>
          <w:rFonts w:ascii="Palatino Linotype" w:hAnsi="Palatino Linotype"/>
          <w:spacing w:val="-1"/>
          <w:sz w:val="20"/>
          <w:szCs w:val="20"/>
        </w:rPr>
        <w:t xml:space="preserve"> </w:t>
      </w:r>
      <w:r w:rsidRPr="001D08FC">
        <w:rPr>
          <w:rFonts w:ascii="Palatino Linotype" w:hAnsi="Palatino Linotype"/>
          <w:sz w:val="20"/>
          <w:szCs w:val="20"/>
        </w:rPr>
        <w:t>ai</w:t>
      </w:r>
      <w:r w:rsidRPr="001D08FC">
        <w:rPr>
          <w:rFonts w:ascii="Palatino Linotype" w:hAnsi="Palatino Linotype"/>
          <w:spacing w:val="-1"/>
          <w:sz w:val="20"/>
          <w:szCs w:val="20"/>
        </w:rPr>
        <w:t xml:space="preserve"> </w:t>
      </w:r>
      <w:r w:rsidRPr="001D08FC">
        <w:rPr>
          <w:rFonts w:ascii="Palatino Linotype" w:hAnsi="Palatino Linotype"/>
          <w:sz w:val="20"/>
          <w:szCs w:val="20"/>
        </w:rPr>
        <w:t>processi</w:t>
      </w:r>
      <w:r w:rsidRPr="001D08FC">
        <w:rPr>
          <w:rFonts w:ascii="Palatino Linotype" w:hAnsi="Palatino Linotype"/>
          <w:spacing w:val="2"/>
          <w:sz w:val="20"/>
          <w:szCs w:val="20"/>
        </w:rPr>
        <w:t xml:space="preserve"> </w:t>
      </w:r>
      <w:r w:rsidRPr="001D08FC">
        <w:rPr>
          <w:rFonts w:ascii="Palatino Linotype" w:hAnsi="Palatino Linotype"/>
          <w:sz w:val="20"/>
          <w:szCs w:val="20"/>
        </w:rPr>
        <w:t>di</w:t>
      </w:r>
      <w:r w:rsidRPr="001D08FC">
        <w:rPr>
          <w:rFonts w:ascii="Palatino Linotype" w:hAnsi="Palatino Linotype"/>
          <w:spacing w:val="-1"/>
          <w:sz w:val="20"/>
          <w:szCs w:val="20"/>
        </w:rPr>
        <w:t xml:space="preserve"> </w:t>
      </w:r>
      <w:r w:rsidRPr="001D08FC">
        <w:rPr>
          <w:rFonts w:ascii="Palatino Linotype" w:hAnsi="Palatino Linotype"/>
          <w:sz w:val="20"/>
          <w:szCs w:val="20"/>
        </w:rPr>
        <w:t>gestion</w:t>
      </w:r>
      <w:r w:rsidRPr="001D08FC">
        <w:rPr>
          <w:rFonts w:ascii="Palatino Linotype" w:hAnsi="Palatino Linotype"/>
          <w:sz w:val="20"/>
          <w:szCs w:val="20"/>
        </w:rPr>
        <w:t>e</w:t>
      </w:r>
      <w:r w:rsidRPr="001D08FC">
        <w:rPr>
          <w:rFonts w:ascii="Palatino Linotype" w:hAnsi="Palatino Linotype"/>
          <w:spacing w:val="-2"/>
          <w:sz w:val="20"/>
          <w:szCs w:val="20"/>
        </w:rPr>
        <w:t xml:space="preserve"> </w:t>
      </w:r>
      <w:r w:rsidRPr="001D08FC">
        <w:rPr>
          <w:rFonts w:ascii="Palatino Linotype" w:hAnsi="Palatino Linotype"/>
          <w:sz w:val="20"/>
          <w:szCs w:val="20"/>
        </w:rPr>
        <w:t>delle</w:t>
      </w:r>
      <w:r w:rsidRPr="001D08FC">
        <w:rPr>
          <w:rFonts w:ascii="Palatino Linotype" w:hAnsi="Palatino Linotype"/>
          <w:spacing w:val="2"/>
          <w:sz w:val="20"/>
          <w:szCs w:val="20"/>
        </w:rPr>
        <w:t xml:space="preserve"> </w:t>
      </w:r>
      <w:r w:rsidRPr="001D08FC">
        <w:rPr>
          <w:rFonts w:ascii="Palatino Linotype" w:hAnsi="Palatino Linotype"/>
          <w:i/>
          <w:spacing w:val="-2"/>
          <w:sz w:val="20"/>
          <w:szCs w:val="20"/>
        </w:rPr>
        <w:t>performance</w:t>
      </w:r>
      <w:r w:rsidRPr="001D08FC">
        <w:rPr>
          <w:rFonts w:ascii="Palatino Linotype" w:hAnsi="Palatino Linotype"/>
          <w:spacing w:val="-2"/>
          <w:sz w:val="20"/>
          <w:szCs w:val="20"/>
        </w:rPr>
        <w:t>;</w:t>
      </w:r>
    </w:p>
    <w:p w:rsidR="00093768" w:rsidRPr="001D08FC" w:rsidRDefault="00286B50">
      <w:pPr>
        <w:pStyle w:val="Paragrafoelenco"/>
        <w:numPr>
          <w:ilvl w:val="0"/>
          <w:numId w:val="5"/>
        </w:numPr>
        <w:tabs>
          <w:tab w:val="left" w:pos="833"/>
        </w:tabs>
        <w:ind w:right="112"/>
        <w:rPr>
          <w:rFonts w:ascii="Palatino Linotype" w:hAnsi="Palatino Linotype"/>
          <w:sz w:val="20"/>
          <w:szCs w:val="20"/>
        </w:rPr>
      </w:pPr>
      <w:r w:rsidRPr="001D08FC">
        <w:rPr>
          <w:rFonts w:ascii="Palatino Linotype" w:hAnsi="Palatino Linotype"/>
          <w:sz w:val="20"/>
          <w:szCs w:val="20"/>
        </w:rPr>
        <w:t>promuovere lo scambio di buone pratiche tra strutture organizzative in un’ottica di costante semplificazione amministrativa.</w:t>
      </w: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ind w:right="111"/>
        <w:jc w:val="both"/>
        <w:rPr>
          <w:rFonts w:ascii="Palatino Linotype" w:hAnsi="Palatino Linotype"/>
          <w:sz w:val="20"/>
          <w:szCs w:val="20"/>
        </w:rPr>
      </w:pPr>
      <w:r w:rsidRPr="001D08FC">
        <w:rPr>
          <w:rFonts w:ascii="Palatino Linotype" w:hAnsi="Palatino Linotype"/>
          <w:b/>
          <w:i/>
          <w:sz w:val="20"/>
          <w:szCs w:val="20"/>
        </w:rPr>
        <w:t>EFFICACIA</w:t>
      </w:r>
      <w:r w:rsidRPr="001D08FC">
        <w:rPr>
          <w:rFonts w:ascii="Palatino Linotype" w:hAnsi="Palatino Linotype"/>
          <w:i/>
          <w:sz w:val="20"/>
          <w:szCs w:val="20"/>
        </w:rPr>
        <w:t xml:space="preserve"> </w:t>
      </w:r>
      <w:r w:rsidRPr="001D08FC">
        <w:rPr>
          <w:rFonts w:ascii="Palatino Linotype" w:hAnsi="Palatino Linotype"/>
          <w:sz w:val="20"/>
          <w:szCs w:val="20"/>
        </w:rPr>
        <w:t>- cercare di stare al passo con i tempi; garantire riscontro agli obiettivi prefissati dall’Amminis</w:t>
      </w:r>
      <w:r w:rsidRPr="001D08FC">
        <w:rPr>
          <w:rFonts w:ascii="Palatino Linotype" w:hAnsi="Palatino Linotype"/>
          <w:sz w:val="20"/>
          <w:szCs w:val="20"/>
        </w:rPr>
        <w:t>trazione (in generale), supportando ove possibile le persone (spesso nel quotidiano) in momenti di difficoltà, cercando di percepire un disagio sociale ed economico tendente ad ostacolare la coerenza tra risultati conseguiti e obiettivi prefissati.</w:t>
      </w:r>
    </w:p>
    <w:p w:rsidR="00093768" w:rsidRPr="001D08FC" w:rsidRDefault="00286B50">
      <w:pPr>
        <w:pStyle w:val="Corpotesto"/>
        <w:spacing w:before="1"/>
        <w:jc w:val="both"/>
        <w:rPr>
          <w:rFonts w:ascii="Palatino Linotype" w:hAnsi="Palatino Linotype"/>
          <w:sz w:val="20"/>
          <w:szCs w:val="20"/>
        </w:rPr>
      </w:pPr>
      <w:r w:rsidRPr="001D08FC">
        <w:rPr>
          <w:rFonts w:ascii="Palatino Linotype" w:hAnsi="Palatino Linotype"/>
          <w:sz w:val="20"/>
          <w:szCs w:val="20"/>
        </w:rPr>
        <w:t>Le</w:t>
      </w:r>
      <w:r w:rsidRPr="001D08FC">
        <w:rPr>
          <w:rFonts w:ascii="Palatino Linotype" w:hAnsi="Palatino Linotype"/>
          <w:spacing w:val="-3"/>
          <w:sz w:val="20"/>
          <w:szCs w:val="20"/>
        </w:rPr>
        <w:t xml:space="preserve"> </w:t>
      </w:r>
      <w:r w:rsidRPr="001D08FC">
        <w:rPr>
          <w:rFonts w:ascii="Palatino Linotype" w:hAnsi="Palatino Linotype"/>
          <w:sz w:val="20"/>
          <w:szCs w:val="20"/>
        </w:rPr>
        <w:t>azioni</w:t>
      </w:r>
      <w:r w:rsidRPr="001D08FC">
        <w:rPr>
          <w:rFonts w:ascii="Palatino Linotype" w:hAnsi="Palatino Linotype"/>
          <w:spacing w:val="-1"/>
          <w:sz w:val="20"/>
          <w:szCs w:val="20"/>
        </w:rPr>
        <w:t xml:space="preserve"> </w:t>
      </w:r>
      <w:r w:rsidRPr="001D08FC">
        <w:rPr>
          <w:rFonts w:ascii="Palatino Linotype" w:hAnsi="Palatino Linotype"/>
          <w:sz w:val="20"/>
          <w:szCs w:val="20"/>
        </w:rPr>
        <w:t>dei</w:t>
      </w:r>
      <w:r w:rsidRPr="001D08FC">
        <w:rPr>
          <w:rFonts w:ascii="Palatino Linotype" w:hAnsi="Palatino Linotype"/>
          <w:spacing w:val="-1"/>
          <w:sz w:val="20"/>
          <w:szCs w:val="20"/>
        </w:rPr>
        <w:t xml:space="preserve"> </w:t>
      </w:r>
      <w:r w:rsidRPr="001D08FC">
        <w:rPr>
          <w:rFonts w:ascii="Palatino Linotype" w:hAnsi="Palatino Linotype"/>
          <w:sz w:val="20"/>
          <w:szCs w:val="20"/>
        </w:rPr>
        <w:t>dipendenti</w:t>
      </w:r>
      <w:r w:rsidRPr="001D08FC">
        <w:rPr>
          <w:rFonts w:ascii="Palatino Linotype" w:hAnsi="Palatino Linotype"/>
          <w:spacing w:val="-1"/>
          <w:sz w:val="20"/>
          <w:szCs w:val="20"/>
        </w:rPr>
        <w:t xml:space="preserve"> </w:t>
      </w:r>
      <w:r w:rsidRPr="001D08FC">
        <w:rPr>
          <w:rFonts w:ascii="Palatino Linotype" w:hAnsi="Palatino Linotype"/>
          <w:sz w:val="20"/>
          <w:szCs w:val="20"/>
        </w:rPr>
        <w:t>sono</w:t>
      </w:r>
      <w:r w:rsidRPr="001D08FC">
        <w:rPr>
          <w:rFonts w:ascii="Palatino Linotype" w:hAnsi="Palatino Linotype"/>
          <w:spacing w:val="-1"/>
          <w:sz w:val="20"/>
          <w:szCs w:val="20"/>
        </w:rPr>
        <w:t xml:space="preserve"> </w:t>
      </w:r>
      <w:r w:rsidRPr="001D08FC">
        <w:rPr>
          <w:rFonts w:ascii="Palatino Linotype" w:hAnsi="Palatino Linotype"/>
          <w:sz w:val="20"/>
          <w:szCs w:val="20"/>
        </w:rPr>
        <w:t>orientate</w:t>
      </w:r>
      <w:r w:rsidRPr="001D08FC">
        <w:rPr>
          <w:rFonts w:ascii="Palatino Linotype" w:hAnsi="Palatino Linotype"/>
          <w:spacing w:val="-2"/>
          <w:sz w:val="20"/>
          <w:szCs w:val="20"/>
        </w:rPr>
        <w:t xml:space="preserve"> </w:t>
      </w:r>
      <w:r w:rsidRPr="001D08FC">
        <w:rPr>
          <w:rFonts w:ascii="Palatino Linotype" w:hAnsi="Palatino Linotype"/>
          <w:spacing w:val="-5"/>
          <w:sz w:val="20"/>
          <w:szCs w:val="20"/>
        </w:rPr>
        <w:t>a:</w:t>
      </w:r>
    </w:p>
    <w:p w:rsidR="00093768" w:rsidRPr="001D08FC" w:rsidRDefault="00286B50">
      <w:pPr>
        <w:pStyle w:val="Paragrafoelenco"/>
        <w:numPr>
          <w:ilvl w:val="0"/>
          <w:numId w:val="4"/>
        </w:numPr>
        <w:tabs>
          <w:tab w:val="left" w:pos="755"/>
        </w:tabs>
        <w:ind w:left="755" w:hanging="359"/>
        <w:jc w:val="left"/>
        <w:rPr>
          <w:rFonts w:ascii="Palatino Linotype" w:hAnsi="Palatino Linotype"/>
          <w:sz w:val="20"/>
          <w:szCs w:val="20"/>
        </w:rPr>
      </w:pPr>
      <w:r w:rsidRPr="001D08FC">
        <w:rPr>
          <w:rFonts w:ascii="Palatino Linotype" w:hAnsi="Palatino Linotype"/>
          <w:sz w:val="20"/>
          <w:szCs w:val="20"/>
        </w:rPr>
        <w:t>lavorare</w:t>
      </w:r>
      <w:r w:rsidRPr="001D08FC">
        <w:rPr>
          <w:rFonts w:ascii="Palatino Linotype" w:hAnsi="Palatino Linotype"/>
          <w:spacing w:val="-4"/>
          <w:sz w:val="20"/>
          <w:szCs w:val="20"/>
        </w:rPr>
        <w:t xml:space="preserve"> </w:t>
      </w:r>
      <w:r w:rsidRPr="001D08FC">
        <w:rPr>
          <w:rFonts w:ascii="Palatino Linotype" w:hAnsi="Palatino Linotype"/>
          <w:sz w:val="20"/>
          <w:szCs w:val="20"/>
        </w:rPr>
        <w:t>per</w:t>
      </w:r>
      <w:r w:rsidRPr="001D08FC">
        <w:rPr>
          <w:rFonts w:ascii="Palatino Linotype" w:hAnsi="Palatino Linotype"/>
          <w:spacing w:val="-1"/>
          <w:sz w:val="20"/>
          <w:szCs w:val="20"/>
        </w:rPr>
        <w:t xml:space="preserve"> </w:t>
      </w:r>
      <w:r w:rsidRPr="001D08FC">
        <w:rPr>
          <w:rFonts w:ascii="Palatino Linotype" w:hAnsi="Palatino Linotype"/>
          <w:sz w:val="20"/>
          <w:szCs w:val="20"/>
        </w:rPr>
        <w:t>raggiungere</w:t>
      </w:r>
      <w:r w:rsidRPr="001D08FC">
        <w:rPr>
          <w:rFonts w:ascii="Palatino Linotype" w:hAnsi="Palatino Linotype"/>
          <w:spacing w:val="-1"/>
          <w:sz w:val="20"/>
          <w:szCs w:val="20"/>
        </w:rPr>
        <w:t xml:space="preserve"> </w:t>
      </w:r>
      <w:r w:rsidRPr="001D08FC">
        <w:rPr>
          <w:rFonts w:ascii="Palatino Linotype" w:hAnsi="Palatino Linotype"/>
          <w:sz w:val="20"/>
          <w:szCs w:val="20"/>
        </w:rPr>
        <w:t>risultati</w:t>
      </w:r>
      <w:r w:rsidRPr="001D08FC">
        <w:rPr>
          <w:rFonts w:ascii="Palatino Linotype" w:hAnsi="Palatino Linotype"/>
          <w:spacing w:val="1"/>
          <w:sz w:val="20"/>
          <w:szCs w:val="20"/>
        </w:rPr>
        <w:t xml:space="preserve"> </w:t>
      </w:r>
      <w:r w:rsidRPr="001D08FC">
        <w:rPr>
          <w:rFonts w:ascii="Palatino Linotype" w:hAnsi="Palatino Linotype"/>
          <w:sz w:val="20"/>
          <w:szCs w:val="20"/>
        </w:rPr>
        <w:t>mirati</w:t>
      </w:r>
      <w:r w:rsidRPr="001D08FC">
        <w:rPr>
          <w:rFonts w:ascii="Palatino Linotype" w:hAnsi="Palatino Linotype"/>
          <w:spacing w:val="-2"/>
          <w:sz w:val="20"/>
          <w:szCs w:val="20"/>
        </w:rPr>
        <w:t xml:space="preserve"> </w:t>
      </w:r>
      <w:r w:rsidRPr="001D08FC">
        <w:rPr>
          <w:rFonts w:ascii="Palatino Linotype" w:hAnsi="Palatino Linotype"/>
          <w:sz w:val="20"/>
          <w:szCs w:val="20"/>
        </w:rPr>
        <w:t>alla</w:t>
      </w:r>
      <w:r w:rsidRPr="001D08FC">
        <w:rPr>
          <w:rFonts w:ascii="Palatino Linotype" w:hAnsi="Palatino Linotype"/>
          <w:spacing w:val="-3"/>
          <w:sz w:val="20"/>
          <w:szCs w:val="20"/>
        </w:rPr>
        <w:t xml:space="preserve"> </w:t>
      </w:r>
      <w:r w:rsidRPr="001D08FC">
        <w:rPr>
          <w:rFonts w:ascii="Palatino Linotype" w:hAnsi="Palatino Linotype"/>
          <w:sz w:val="20"/>
          <w:szCs w:val="20"/>
        </w:rPr>
        <w:t>soddisfazione</w:t>
      </w:r>
      <w:r w:rsidRPr="001D08FC">
        <w:rPr>
          <w:rFonts w:ascii="Palatino Linotype" w:hAnsi="Palatino Linotype"/>
          <w:spacing w:val="-2"/>
          <w:sz w:val="20"/>
          <w:szCs w:val="20"/>
        </w:rPr>
        <w:t xml:space="preserve"> </w:t>
      </w:r>
      <w:r w:rsidRPr="001D08FC">
        <w:rPr>
          <w:rFonts w:ascii="Palatino Linotype" w:hAnsi="Palatino Linotype"/>
          <w:sz w:val="20"/>
          <w:szCs w:val="20"/>
        </w:rPr>
        <w:t>dei</w:t>
      </w:r>
      <w:r w:rsidRPr="001D08FC">
        <w:rPr>
          <w:rFonts w:ascii="Palatino Linotype" w:hAnsi="Palatino Linotype"/>
          <w:spacing w:val="-2"/>
          <w:sz w:val="20"/>
          <w:szCs w:val="20"/>
        </w:rPr>
        <w:t xml:space="preserve"> </w:t>
      </w:r>
      <w:r w:rsidRPr="001D08FC">
        <w:rPr>
          <w:rFonts w:ascii="Palatino Linotype" w:hAnsi="Palatino Linotype"/>
          <w:sz w:val="20"/>
          <w:szCs w:val="20"/>
        </w:rPr>
        <w:t>bisogni</w:t>
      </w:r>
      <w:r w:rsidRPr="001D08FC">
        <w:rPr>
          <w:rFonts w:ascii="Palatino Linotype" w:hAnsi="Palatino Linotype"/>
          <w:spacing w:val="-1"/>
          <w:sz w:val="20"/>
          <w:szCs w:val="20"/>
        </w:rPr>
        <w:t xml:space="preserve"> </w:t>
      </w:r>
      <w:r w:rsidRPr="001D08FC">
        <w:rPr>
          <w:rFonts w:ascii="Palatino Linotype" w:hAnsi="Palatino Linotype"/>
          <w:sz w:val="20"/>
          <w:szCs w:val="20"/>
        </w:rPr>
        <w:t xml:space="preserve">degli </w:t>
      </w:r>
      <w:r w:rsidRPr="001D08FC">
        <w:rPr>
          <w:rFonts w:ascii="Palatino Linotype" w:hAnsi="Palatino Linotype"/>
          <w:spacing w:val="-2"/>
          <w:sz w:val="20"/>
          <w:szCs w:val="20"/>
        </w:rPr>
        <w:t>utenti;</w:t>
      </w:r>
    </w:p>
    <w:p w:rsidR="00093768" w:rsidRPr="001D08FC" w:rsidRDefault="00286B50">
      <w:pPr>
        <w:pStyle w:val="Paragrafoelenco"/>
        <w:numPr>
          <w:ilvl w:val="0"/>
          <w:numId w:val="4"/>
        </w:numPr>
        <w:tabs>
          <w:tab w:val="left" w:pos="756"/>
        </w:tabs>
        <w:ind w:right="121"/>
        <w:jc w:val="left"/>
        <w:rPr>
          <w:rFonts w:ascii="Palatino Linotype" w:hAnsi="Palatino Linotype"/>
          <w:sz w:val="20"/>
          <w:szCs w:val="20"/>
        </w:rPr>
      </w:pPr>
      <w:r w:rsidRPr="001D08FC">
        <w:rPr>
          <w:rFonts w:ascii="Palatino Linotype" w:hAnsi="Palatino Linotype"/>
          <w:sz w:val="20"/>
          <w:szCs w:val="20"/>
        </w:rPr>
        <w:t>garantire la dovuta diligenza nell’effettuare</w:t>
      </w:r>
      <w:r w:rsidRPr="001D08FC">
        <w:rPr>
          <w:rFonts w:ascii="Palatino Linotype" w:hAnsi="Palatino Linotype"/>
          <w:spacing w:val="-1"/>
          <w:sz w:val="20"/>
          <w:szCs w:val="20"/>
        </w:rPr>
        <w:t xml:space="preserve"> </w:t>
      </w:r>
      <w:r w:rsidRPr="001D08FC">
        <w:rPr>
          <w:rFonts w:ascii="Palatino Linotype" w:hAnsi="Palatino Linotype"/>
          <w:sz w:val="20"/>
          <w:szCs w:val="20"/>
        </w:rPr>
        <w:t>il lavoro quotidiano e dimostrare elevati standard di correttezza e di equità nel prendere decisioni;</w:t>
      </w:r>
    </w:p>
    <w:p w:rsidR="00093768" w:rsidRPr="001D08FC" w:rsidRDefault="00286B50">
      <w:pPr>
        <w:pStyle w:val="Paragrafoelenco"/>
        <w:numPr>
          <w:ilvl w:val="0"/>
          <w:numId w:val="4"/>
        </w:numPr>
        <w:tabs>
          <w:tab w:val="left" w:pos="755"/>
        </w:tabs>
        <w:ind w:left="755" w:hanging="282"/>
        <w:jc w:val="left"/>
        <w:rPr>
          <w:rFonts w:ascii="Palatino Linotype" w:hAnsi="Palatino Linotype"/>
          <w:sz w:val="20"/>
          <w:szCs w:val="20"/>
        </w:rPr>
      </w:pPr>
      <w:r w:rsidRPr="001D08FC">
        <w:rPr>
          <w:rFonts w:ascii="Palatino Linotype" w:hAnsi="Palatino Linotype"/>
          <w:sz w:val="20"/>
          <w:szCs w:val="20"/>
        </w:rPr>
        <w:t>verificare</w:t>
      </w:r>
      <w:r w:rsidRPr="001D08FC">
        <w:rPr>
          <w:rFonts w:ascii="Palatino Linotype" w:hAnsi="Palatino Linotype"/>
          <w:spacing w:val="-4"/>
          <w:sz w:val="20"/>
          <w:szCs w:val="20"/>
        </w:rPr>
        <w:t xml:space="preserve"> </w:t>
      </w:r>
      <w:r w:rsidRPr="001D08FC">
        <w:rPr>
          <w:rFonts w:ascii="Palatino Linotype" w:hAnsi="Palatino Linotype"/>
          <w:sz w:val="20"/>
          <w:szCs w:val="20"/>
        </w:rPr>
        <w:t>la coerenza</w:t>
      </w:r>
      <w:r w:rsidRPr="001D08FC">
        <w:rPr>
          <w:rFonts w:ascii="Palatino Linotype" w:hAnsi="Palatino Linotype"/>
          <w:spacing w:val="-2"/>
          <w:sz w:val="20"/>
          <w:szCs w:val="20"/>
        </w:rPr>
        <w:t xml:space="preserve"> </w:t>
      </w:r>
      <w:r w:rsidRPr="001D08FC">
        <w:rPr>
          <w:rFonts w:ascii="Palatino Linotype" w:hAnsi="Palatino Linotype"/>
          <w:sz w:val="20"/>
          <w:szCs w:val="20"/>
        </w:rPr>
        <w:t>tra</w:t>
      </w:r>
      <w:r w:rsidRPr="001D08FC">
        <w:rPr>
          <w:rFonts w:ascii="Palatino Linotype" w:hAnsi="Palatino Linotype"/>
          <w:spacing w:val="-1"/>
          <w:sz w:val="20"/>
          <w:szCs w:val="20"/>
        </w:rPr>
        <w:t xml:space="preserve"> </w:t>
      </w:r>
      <w:r w:rsidRPr="001D08FC">
        <w:rPr>
          <w:rFonts w:ascii="Palatino Linotype" w:hAnsi="Palatino Linotype"/>
          <w:sz w:val="20"/>
          <w:szCs w:val="20"/>
        </w:rPr>
        <w:t>i</w:t>
      </w:r>
      <w:r w:rsidRPr="001D08FC">
        <w:rPr>
          <w:rFonts w:ascii="Palatino Linotype" w:hAnsi="Palatino Linotype"/>
          <w:spacing w:val="-1"/>
          <w:sz w:val="20"/>
          <w:szCs w:val="20"/>
        </w:rPr>
        <w:t xml:space="preserve"> </w:t>
      </w:r>
      <w:r w:rsidRPr="001D08FC">
        <w:rPr>
          <w:rFonts w:ascii="Palatino Linotype" w:hAnsi="Palatino Linotype"/>
          <w:sz w:val="20"/>
          <w:szCs w:val="20"/>
        </w:rPr>
        <w:t>risultati</w:t>
      </w:r>
      <w:r w:rsidRPr="001D08FC">
        <w:rPr>
          <w:rFonts w:ascii="Palatino Linotype" w:hAnsi="Palatino Linotype"/>
          <w:spacing w:val="-1"/>
          <w:sz w:val="20"/>
          <w:szCs w:val="20"/>
        </w:rPr>
        <w:t xml:space="preserve"> </w:t>
      </w:r>
      <w:r w:rsidRPr="001D08FC">
        <w:rPr>
          <w:rFonts w:ascii="Palatino Linotype" w:hAnsi="Palatino Linotype"/>
          <w:sz w:val="20"/>
          <w:szCs w:val="20"/>
        </w:rPr>
        <w:t>conseguiti</w:t>
      </w:r>
      <w:r w:rsidRPr="001D08FC">
        <w:rPr>
          <w:rFonts w:ascii="Palatino Linotype" w:hAnsi="Palatino Linotype"/>
          <w:spacing w:val="-1"/>
          <w:sz w:val="20"/>
          <w:szCs w:val="20"/>
        </w:rPr>
        <w:t xml:space="preserve"> </w:t>
      </w:r>
      <w:r w:rsidRPr="001D08FC">
        <w:rPr>
          <w:rFonts w:ascii="Palatino Linotype" w:hAnsi="Palatino Linotype"/>
          <w:sz w:val="20"/>
          <w:szCs w:val="20"/>
        </w:rPr>
        <w:t>e gli</w:t>
      </w:r>
      <w:r w:rsidRPr="001D08FC">
        <w:rPr>
          <w:rFonts w:ascii="Palatino Linotype" w:hAnsi="Palatino Linotype"/>
          <w:spacing w:val="-1"/>
          <w:sz w:val="20"/>
          <w:szCs w:val="20"/>
        </w:rPr>
        <w:t xml:space="preserve"> </w:t>
      </w:r>
      <w:r w:rsidRPr="001D08FC">
        <w:rPr>
          <w:rFonts w:ascii="Palatino Linotype" w:hAnsi="Palatino Linotype"/>
          <w:sz w:val="20"/>
          <w:szCs w:val="20"/>
        </w:rPr>
        <w:t>obiettivi</w:t>
      </w:r>
      <w:r w:rsidRPr="001D08FC">
        <w:rPr>
          <w:rFonts w:ascii="Palatino Linotype" w:hAnsi="Palatino Linotype"/>
          <w:spacing w:val="-1"/>
          <w:sz w:val="20"/>
          <w:szCs w:val="20"/>
        </w:rPr>
        <w:t xml:space="preserve"> </w:t>
      </w:r>
      <w:r w:rsidRPr="001D08FC">
        <w:rPr>
          <w:rFonts w:ascii="Palatino Linotype" w:hAnsi="Palatino Linotype"/>
          <w:spacing w:val="-2"/>
          <w:sz w:val="20"/>
          <w:szCs w:val="20"/>
        </w:rPr>
        <w:t>prefissati.</w:t>
      </w: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ind w:right="111"/>
        <w:jc w:val="both"/>
        <w:rPr>
          <w:rFonts w:ascii="Palatino Linotype" w:hAnsi="Palatino Linotype"/>
          <w:sz w:val="20"/>
          <w:szCs w:val="20"/>
        </w:rPr>
      </w:pPr>
      <w:r w:rsidRPr="001D08FC">
        <w:rPr>
          <w:rFonts w:ascii="Palatino Linotype" w:hAnsi="Palatino Linotype"/>
          <w:b/>
          <w:i/>
          <w:sz w:val="20"/>
          <w:szCs w:val="20"/>
        </w:rPr>
        <w:t>INNOVAZIONE</w:t>
      </w:r>
      <w:r w:rsidRPr="001D08FC">
        <w:rPr>
          <w:rFonts w:ascii="Palatino Linotype" w:hAnsi="Palatino Linotype"/>
          <w:b/>
          <w:i/>
          <w:spacing w:val="-6"/>
          <w:sz w:val="20"/>
          <w:szCs w:val="20"/>
        </w:rPr>
        <w:t xml:space="preserve"> </w:t>
      </w:r>
      <w:r w:rsidRPr="001D08FC">
        <w:rPr>
          <w:rFonts w:ascii="Palatino Linotype" w:hAnsi="Palatino Linotype"/>
          <w:b/>
          <w:i/>
          <w:sz w:val="20"/>
          <w:szCs w:val="20"/>
        </w:rPr>
        <w:t>E</w:t>
      </w:r>
      <w:r w:rsidRPr="001D08FC">
        <w:rPr>
          <w:rFonts w:ascii="Palatino Linotype" w:hAnsi="Palatino Linotype"/>
          <w:b/>
          <w:i/>
          <w:spacing w:val="-6"/>
          <w:sz w:val="20"/>
          <w:szCs w:val="20"/>
        </w:rPr>
        <w:t xml:space="preserve"> </w:t>
      </w:r>
      <w:r w:rsidRPr="001D08FC">
        <w:rPr>
          <w:rFonts w:ascii="Palatino Linotype" w:hAnsi="Palatino Linotype"/>
          <w:b/>
          <w:i/>
          <w:sz w:val="20"/>
          <w:szCs w:val="20"/>
        </w:rPr>
        <w:t>CREATIVITA’</w:t>
      </w:r>
      <w:r w:rsidRPr="001D08FC">
        <w:rPr>
          <w:rFonts w:ascii="Palatino Linotype" w:hAnsi="Palatino Linotype"/>
          <w:i/>
          <w:spacing w:val="-5"/>
          <w:sz w:val="20"/>
          <w:szCs w:val="20"/>
        </w:rPr>
        <w:t xml:space="preserve"> </w:t>
      </w:r>
      <w:r w:rsidRPr="001D08FC">
        <w:rPr>
          <w:rFonts w:ascii="Palatino Linotype" w:hAnsi="Palatino Linotype"/>
          <w:sz w:val="20"/>
          <w:szCs w:val="20"/>
        </w:rPr>
        <w:t>-</w:t>
      </w:r>
      <w:r w:rsidRPr="001D08FC">
        <w:rPr>
          <w:rFonts w:ascii="Palatino Linotype" w:hAnsi="Palatino Linotype"/>
          <w:spacing w:val="-7"/>
          <w:sz w:val="20"/>
          <w:szCs w:val="20"/>
        </w:rPr>
        <w:t xml:space="preserve"> </w:t>
      </w:r>
      <w:r w:rsidRPr="001D08FC">
        <w:rPr>
          <w:rFonts w:ascii="Palatino Linotype" w:hAnsi="Palatino Linotype"/>
          <w:sz w:val="20"/>
          <w:szCs w:val="20"/>
        </w:rPr>
        <w:t>pensare,</w:t>
      </w:r>
      <w:r w:rsidRPr="001D08FC">
        <w:rPr>
          <w:rFonts w:ascii="Palatino Linotype" w:hAnsi="Palatino Linotype"/>
          <w:spacing w:val="-6"/>
          <w:sz w:val="20"/>
          <w:szCs w:val="20"/>
        </w:rPr>
        <w:t xml:space="preserve"> </w:t>
      </w:r>
      <w:r w:rsidRPr="001D08FC">
        <w:rPr>
          <w:rFonts w:ascii="Palatino Linotype" w:hAnsi="Palatino Linotype"/>
          <w:sz w:val="20"/>
          <w:szCs w:val="20"/>
        </w:rPr>
        <w:t>agire</w:t>
      </w:r>
      <w:r w:rsidRPr="001D08FC">
        <w:rPr>
          <w:rFonts w:ascii="Palatino Linotype" w:hAnsi="Palatino Linotype"/>
          <w:spacing w:val="-7"/>
          <w:sz w:val="20"/>
          <w:szCs w:val="20"/>
        </w:rPr>
        <w:t xml:space="preserve"> </w:t>
      </w:r>
      <w:r w:rsidRPr="001D08FC">
        <w:rPr>
          <w:rFonts w:ascii="Palatino Linotype" w:hAnsi="Palatino Linotype"/>
          <w:sz w:val="20"/>
          <w:szCs w:val="20"/>
        </w:rPr>
        <w:t>ed</w:t>
      </w:r>
      <w:r w:rsidRPr="001D08FC">
        <w:rPr>
          <w:rFonts w:ascii="Palatino Linotype" w:hAnsi="Palatino Linotype"/>
          <w:spacing w:val="-6"/>
          <w:sz w:val="20"/>
          <w:szCs w:val="20"/>
        </w:rPr>
        <w:t xml:space="preserve"> </w:t>
      </w:r>
      <w:r w:rsidRPr="001D08FC">
        <w:rPr>
          <w:rFonts w:ascii="Palatino Linotype" w:hAnsi="Palatino Linotype"/>
          <w:sz w:val="20"/>
          <w:szCs w:val="20"/>
        </w:rPr>
        <w:t>innovare</w:t>
      </w:r>
      <w:r w:rsidRPr="001D08FC">
        <w:rPr>
          <w:rFonts w:ascii="Palatino Linotype" w:hAnsi="Palatino Linotype"/>
          <w:spacing w:val="-7"/>
          <w:sz w:val="20"/>
          <w:szCs w:val="20"/>
        </w:rPr>
        <w:t xml:space="preserve"> </w:t>
      </w:r>
      <w:r w:rsidRPr="001D08FC">
        <w:rPr>
          <w:rFonts w:ascii="Palatino Linotype" w:hAnsi="Palatino Linotype"/>
          <w:sz w:val="20"/>
          <w:szCs w:val="20"/>
        </w:rPr>
        <w:t>anche</w:t>
      </w:r>
      <w:r w:rsidRPr="001D08FC">
        <w:rPr>
          <w:rFonts w:ascii="Palatino Linotype" w:hAnsi="Palatino Linotype"/>
          <w:spacing w:val="-7"/>
          <w:sz w:val="20"/>
          <w:szCs w:val="20"/>
        </w:rPr>
        <w:t xml:space="preserve"> </w:t>
      </w:r>
      <w:r w:rsidRPr="001D08FC">
        <w:rPr>
          <w:rFonts w:ascii="Palatino Linotype" w:hAnsi="Palatino Linotype"/>
          <w:sz w:val="20"/>
          <w:szCs w:val="20"/>
        </w:rPr>
        <w:t>al</w:t>
      </w:r>
      <w:r w:rsidRPr="001D08FC">
        <w:rPr>
          <w:rFonts w:ascii="Palatino Linotype" w:hAnsi="Palatino Linotype"/>
          <w:spacing w:val="-5"/>
          <w:sz w:val="20"/>
          <w:szCs w:val="20"/>
        </w:rPr>
        <w:t xml:space="preserve"> </w:t>
      </w:r>
      <w:r w:rsidRPr="001D08FC">
        <w:rPr>
          <w:rFonts w:ascii="Palatino Linotype" w:hAnsi="Palatino Linotype"/>
          <w:sz w:val="20"/>
          <w:szCs w:val="20"/>
        </w:rPr>
        <w:t>di</w:t>
      </w:r>
      <w:r w:rsidRPr="001D08FC">
        <w:rPr>
          <w:rFonts w:ascii="Palatino Linotype" w:hAnsi="Palatino Linotype"/>
          <w:spacing w:val="-5"/>
          <w:sz w:val="20"/>
          <w:szCs w:val="20"/>
        </w:rPr>
        <w:t xml:space="preserve"> </w:t>
      </w:r>
      <w:r w:rsidRPr="001D08FC">
        <w:rPr>
          <w:rFonts w:ascii="Palatino Linotype" w:hAnsi="Palatino Linotype"/>
          <w:sz w:val="20"/>
          <w:szCs w:val="20"/>
        </w:rPr>
        <w:t>fuori</w:t>
      </w:r>
      <w:r w:rsidRPr="001D08FC">
        <w:rPr>
          <w:rFonts w:ascii="Palatino Linotype" w:hAnsi="Palatino Linotype"/>
          <w:spacing w:val="-5"/>
          <w:sz w:val="20"/>
          <w:szCs w:val="20"/>
        </w:rPr>
        <w:t xml:space="preserve"> </w:t>
      </w:r>
      <w:r w:rsidRPr="001D08FC">
        <w:rPr>
          <w:rFonts w:ascii="Palatino Linotype" w:hAnsi="Palatino Linotype"/>
          <w:sz w:val="20"/>
          <w:szCs w:val="20"/>
        </w:rPr>
        <w:t>de</w:t>
      </w:r>
      <w:r w:rsidRPr="001D08FC">
        <w:rPr>
          <w:rFonts w:ascii="Palatino Linotype" w:hAnsi="Palatino Linotype"/>
          <w:sz w:val="20"/>
          <w:szCs w:val="20"/>
        </w:rPr>
        <w:t>lle</w:t>
      </w:r>
      <w:r w:rsidRPr="001D08FC">
        <w:rPr>
          <w:rFonts w:ascii="Palatino Linotype" w:hAnsi="Palatino Linotype"/>
          <w:spacing w:val="-7"/>
          <w:sz w:val="20"/>
          <w:szCs w:val="20"/>
        </w:rPr>
        <w:t xml:space="preserve"> </w:t>
      </w:r>
      <w:r w:rsidRPr="001D08FC">
        <w:rPr>
          <w:rFonts w:ascii="Palatino Linotype" w:hAnsi="Palatino Linotype"/>
          <w:sz w:val="20"/>
          <w:szCs w:val="20"/>
        </w:rPr>
        <w:t>prassi</w:t>
      </w:r>
      <w:r w:rsidRPr="001D08FC">
        <w:rPr>
          <w:rFonts w:ascii="Palatino Linotype" w:hAnsi="Palatino Linotype"/>
          <w:spacing w:val="-5"/>
          <w:sz w:val="20"/>
          <w:szCs w:val="20"/>
        </w:rPr>
        <w:t xml:space="preserve"> </w:t>
      </w:r>
      <w:r w:rsidRPr="001D08FC">
        <w:rPr>
          <w:rFonts w:ascii="Palatino Linotype" w:hAnsi="Palatino Linotype"/>
          <w:sz w:val="20"/>
          <w:szCs w:val="20"/>
        </w:rPr>
        <w:t>consuete; stare al passo con i tempi nel settore della tecnologia, attraverso l’impegno dei singoli e la formazione/aggiornamento costantemente assicurati da parte dell’Amministrazione, al fine di migliorare le prestazioni lavorative individuali</w:t>
      </w:r>
      <w:r w:rsidRPr="001D08FC">
        <w:rPr>
          <w:rFonts w:ascii="Palatino Linotype" w:hAnsi="Palatino Linotype"/>
          <w:sz w:val="20"/>
          <w:szCs w:val="20"/>
        </w:rPr>
        <w:t>, garantendo tempi certi, veloci e rispondenti alle esigenze della collettività.</w:t>
      </w:r>
    </w:p>
    <w:p w:rsidR="00093768" w:rsidRPr="001D08FC" w:rsidRDefault="00286B50">
      <w:pPr>
        <w:pStyle w:val="Corpotesto"/>
        <w:jc w:val="both"/>
        <w:rPr>
          <w:rFonts w:ascii="Palatino Linotype" w:hAnsi="Palatino Linotype"/>
          <w:sz w:val="20"/>
          <w:szCs w:val="20"/>
        </w:rPr>
      </w:pPr>
      <w:r w:rsidRPr="001D08FC">
        <w:rPr>
          <w:rFonts w:ascii="Palatino Linotype" w:hAnsi="Palatino Linotype"/>
          <w:sz w:val="20"/>
          <w:szCs w:val="20"/>
        </w:rPr>
        <w:t>Nello</w:t>
      </w:r>
      <w:r w:rsidRPr="001D08FC">
        <w:rPr>
          <w:rFonts w:ascii="Palatino Linotype" w:hAnsi="Palatino Linotype"/>
          <w:spacing w:val="-2"/>
          <w:sz w:val="20"/>
          <w:szCs w:val="20"/>
        </w:rPr>
        <w:t xml:space="preserve"> </w:t>
      </w:r>
      <w:r w:rsidRPr="001D08FC">
        <w:rPr>
          <w:rFonts w:ascii="Palatino Linotype" w:hAnsi="Palatino Linotype"/>
          <w:sz w:val="20"/>
          <w:szCs w:val="20"/>
        </w:rPr>
        <w:t>specifico,</w:t>
      </w:r>
      <w:r w:rsidRPr="001D08FC">
        <w:rPr>
          <w:rFonts w:ascii="Palatino Linotype" w:hAnsi="Palatino Linotype"/>
          <w:spacing w:val="-2"/>
          <w:sz w:val="20"/>
          <w:szCs w:val="20"/>
        </w:rPr>
        <w:t xml:space="preserve"> </w:t>
      </w:r>
      <w:r w:rsidRPr="001D08FC">
        <w:rPr>
          <w:rFonts w:ascii="Palatino Linotype" w:hAnsi="Palatino Linotype"/>
          <w:sz w:val="20"/>
          <w:szCs w:val="20"/>
        </w:rPr>
        <w:t>i</w:t>
      </w:r>
      <w:r w:rsidRPr="001D08FC">
        <w:rPr>
          <w:rFonts w:ascii="Palatino Linotype" w:hAnsi="Palatino Linotype"/>
          <w:spacing w:val="-1"/>
          <w:sz w:val="20"/>
          <w:szCs w:val="20"/>
        </w:rPr>
        <w:t xml:space="preserve"> </w:t>
      </w:r>
      <w:r w:rsidRPr="001D08FC">
        <w:rPr>
          <w:rFonts w:ascii="Palatino Linotype" w:hAnsi="Palatino Linotype"/>
          <w:sz w:val="20"/>
          <w:szCs w:val="20"/>
        </w:rPr>
        <w:t>dipendenti</w:t>
      </w:r>
      <w:r w:rsidRPr="001D08FC">
        <w:rPr>
          <w:rFonts w:ascii="Palatino Linotype" w:hAnsi="Palatino Linotype"/>
          <w:spacing w:val="-2"/>
          <w:sz w:val="20"/>
          <w:szCs w:val="20"/>
        </w:rPr>
        <w:t xml:space="preserve"> </w:t>
      </w:r>
      <w:r w:rsidRPr="001D08FC">
        <w:rPr>
          <w:rFonts w:ascii="Palatino Linotype" w:hAnsi="Palatino Linotype"/>
          <w:sz w:val="20"/>
          <w:szCs w:val="20"/>
        </w:rPr>
        <w:t>cercano</w:t>
      </w:r>
      <w:r w:rsidRPr="001D08FC">
        <w:rPr>
          <w:rFonts w:ascii="Palatino Linotype" w:hAnsi="Palatino Linotype"/>
          <w:spacing w:val="-1"/>
          <w:sz w:val="20"/>
          <w:szCs w:val="20"/>
        </w:rPr>
        <w:t xml:space="preserve"> </w:t>
      </w:r>
      <w:r w:rsidRPr="001D08FC">
        <w:rPr>
          <w:rFonts w:ascii="Palatino Linotype" w:hAnsi="Palatino Linotype"/>
          <w:spacing w:val="-5"/>
          <w:sz w:val="20"/>
          <w:szCs w:val="20"/>
        </w:rPr>
        <w:t>di:</w:t>
      </w:r>
    </w:p>
    <w:p w:rsidR="00093768" w:rsidRPr="001D08FC" w:rsidRDefault="00286B50">
      <w:pPr>
        <w:pStyle w:val="Paragrafoelenco"/>
        <w:numPr>
          <w:ilvl w:val="0"/>
          <w:numId w:val="3"/>
        </w:numPr>
        <w:tabs>
          <w:tab w:val="left" w:pos="833"/>
        </w:tabs>
        <w:ind w:right="115"/>
        <w:jc w:val="both"/>
        <w:rPr>
          <w:rFonts w:ascii="Palatino Linotype" w:hAnsi="Palatino Linotype"/>
          <w:sz w:val="20"/>
          <w:szCs w:val="20"/>
        </w:rPr>
      </w:pPr>
      <w:r w:rsidRPr="001D08FC">
        <w:rPr>
          <w:rFonts w:ascii="Palatino Linotype" w:hAnsi="Palatino Linotype"/>
          <w:sz w:val="20"/>
          <w:szCs w:val="20"/>
        </w:rPr>
        <w:t>favorire un ambiente di lavoro che stimoli e incoraggi il contributo di proposte e la sperimentazione di idee per il miglioramento co</w:t>
      </w:r>
      <w:r w:rsidRPr="001D08FC">
        <w:rPr>
          <w:rFonts w:ascii="Palatino Linotype" w:hAnsi="Palatino Linotype"/>
          <w:sz w:val="20"/>
          <w:szCs w:val="20"/>
        </w:rPr>
        <w:t>ntinuo sia dei processi lavorativi che dei servizi da fornire alla comunità;</w:t>
      </w:r>
    </w:p>
    <w:p w:rsidR="00093768" w:rsidRPr="001D08FC" w:rsidRDefault="00286B50">
      <w:pPr>
        <w:pStyle w:val="Paragrafoelenco"/>
        <w:numPr>
          <w:ilvl w:val="0"/>
          <w:numId w:val="3"/>
        </w:numPr>
        <w:tabs>
          <w:tab w:val="left" w:pos="833"/>
        </w:tabs>
        <w:ind w:right="111"/>
        <w:jc w:val="both"/>
        <w:rPr>
          <w:rFonts w:ascii="Palatino Linotype" w:hAnsi="Palatino Linotype"/>
          <w:sz w:val="20"/>
          <w:szCs w:val="20"/>
        </w:rPr>
      </w:pPr>
      <w:r w:rsidRPr="001D08FC">
        <w:rPr>
          <w:rFonts w:ascii="Palatino Linotype" w:hAnsi="Palatino Linotype"/>
          <w:sz w:val="20"/>
          <w:szCs w:val="20"/>
        </w:rPr>
        <w:t>proporre soluzioni, anche non convenzionali, e guardare con interesse tutte le possibilità per innovare, rendere più veloce, efficace e produttiva l’attività lavorativa e affronta</w:t>
      </w:r>
      <w:r w:rsidRPr="001D08FC">
        <w:rPr>
          <w:rFonts w:ascii="Palatino Linotype" w:hAnsi="Palatino Linotype"/>
          <w:sz w:val="20"/>
          <w:szCs w:val="20"/>
        </w:rPr>
        <w:t>re tempestivamente i problemi che si presentano.</w:t>
      </w:r>
    </w:p>
    <w:p w:rsidR="00093768" w:rsidRPr="001D08FC" w:rsidRDefault="00093768">
      <w:pPr>
        <w:pStyle w:val="Corpotesto"/>
        <w:spacing w:before="1"/>
        <w:ind w:left="0"/>
        <w:rPr>
          <w:rFonts w:ascii="Palatino Linotype" w:hAnsi="Palatino Linotype"/>
          <w:sz w:val="20"/>
          <w:szCs w:val="20"/>
        </w:rPr>
      </w:pPr>
    </w:p>
    <w:p w:rsidR="00093768" w:rsidRPr="001D08FC" w:rsidRDefault="00286B50">
      <w:pPr>
        <w:pStyle w:val="Corpotesto"/>
        <w:jc w:val="both"/>
        <w:rPr>
          <w:rFonts w:ascii="Palatino Linotype" w:hAnsi="Palatino Linotype"/>
          <w:sz w:val="20"/>
          <w:szCs w:val="20"/>
        </w:rPr>
      </w:pPr>
      <w:r w:rsidRPr="001D08FC">
        <w:rPr>
          <w:rFonts w:ascii="Palatino Linotype" w:hAnsi="Palatino Linotype"/>
          <w:b/>
          <w:i/>
          <w:sz w:val="20"/>
          <w:szCs w:val="20"/>
        </w:rPr>
        <w:t>RISPETTO</w:t>
      </w:r>
      <w:r w:rsidRPr="001D08FC">
        <w:rPr>
          <w:rFonts w:ascii="Palatino Linotype" w:hAnsi="Palatino Linotype"/>
          <w:i/>
          <w:spacing w:val="-16"/>
          <w:sz w:val="20"/>
          <w:szCs w:val="20"/>
        </w:rPr>
        <w:t xml:space="preserve"> </w:t>
      </w:r>
      <w:r w:rsidRPr="001D08FC">
        <w:rPr>
          <w:rFonts w:ascii="Palatino Linotype" w:hAnsi="Palatino Linotype"/>
          <w:sz w:val="20"/>
          <w:szCs w:val="20"/>
        </w:rPr>
        <w:t>–</w:t>
      </w:r>
      <w:r w:rsidRPr="001D08FC">
        <w:rPr>
          <w:rFonts w:ascii="Palatino Linotype" w:hAnsi="Palatino Linotype"/>
          <w:spacing w:val="-12"/>
          <w:sz w:val="20"/>
          <w:szCs w:val="20"/>
        </w:rPr>
        <w:t xml:space="preserve"> </w:t>
      </w:r>
      <w:r w:rsidRPr="001D08FC">
        <w:rPr>
          <w:rFonts w:ascii="Palatino Linotype" w:hAnsi="Palatino Linotype"/>
          <w:sz w:val="20"/>
          <w:szCs w:val="20"/>
        </w:rPr>
        <w:t>avere</w:t>
      </w:r>
      <w:r w:rsidRPr="001D08FC">
        <w:rPr>
          <w:rFonts w:ascii="Palatino Linotype" w:hAnsi="Palatino Linotype"/>
          <w:spacing w:val="-14"/>
          <w:sz w:val="20"/>
          <w:szCs w:val="20"/>
        </w:rPr>
        <w:t xml:space="preserve"> </w:t>
      </w:r>
      <w:r w:rsidRPr="001D08FC">
        <w:rPr>
          <w:rFonts w:ascii="Palatino Linotype" w:hAnsi="Palatino Linotype"/>
          <w:sz w:val="20"/>
          <w:szCs w:val="20"/>
        </w:rPr>
        <w:t>consapevolezza</w:t>
      </w:r>
      <w:r w:rsidRPr="001D08FC">
        <w:rPr>
          <w:rFonts w:ascii="Palatino Linotype" w:hAnsi="Palatino Linotype"/>
          <w:spacing w:val="-13"/>
          <w:sz w:val="20"/>
          <w:szCs w:val="20"/>
        </w:rPr>
        <w:t xml:space="preserve"> </w:t>
      </w:r>
      <w:r w:rsidRPr="001D08FC">
        <w:rPr>
          <w:rFonts w:ascii="Palatino Linotype" w:hAnsi="Palatino Linotype"/>
          <w:sz w:val="20"/>
          <w:szCs w:val="20"/>
        </w:rPr>
        <w:t>che</w:t>
      </w:r>
      <w:r w:rsidRPr="001D08FC">
        <w:rPr>
          <w:rFonts w:ascii="Palatino Linotype" w:hAnsi="Palatino Linotype"/>
          <w:spacing w:val="-14"/>
          <w:sz w:val="20"/>
          <w:szCs w:val="20"/>
        </w:rPr>
        <w:t xml:space="preserve"> </w:t>
      </w:r>
      <w:r w:rsidRPr="001D08FC">
        <w:rPr>
          <w:rFonts w:ascii="Palatino Linotype" w:hAnsi="Palatino Linotype"/>
          <w:sz w:val="20"/>
          <w:szCs w:val="20"/>
        </w:rPr>
        <w:t>il</w:t>
      </w:r>
      <w:r w:rsidRPr="001D08FC">
        <w:rPr>
          <w:rFonts w:ascii="Palatino Linotype" w:hAnsi="Palatino Linotype"/>
          <w:spacing w:val="-12"/>
          <w:sz w:val="20"/>
          <w:szCs w:val="20"/>
        </w:rPr>
        <w:t xml:space="preserve"> </w:t>
      </w:r>
      <w:r w:rsidRPr="001D08FC">
        <w:rPr>
          <w:rFonts w:ascii="Palatino Linotype" w:hAnsi="Palatino Linotype"/>
          <w:sz w:val="20"/>
          <w:szCs w:val="20"/>
        </w:rPr>
        <w:t>mobbing,</w:t>
      </w:r>
      <w:r w:rsidRPr="001D08FC">
        <w:rPr>
          <w:rFonts w:ascii="Palatino Linotype" w:hAnsi="Palatino Linotype"/>
          <w:spacing w:val="-12"/>
          <w:sz w:val="20"/>
          <w:szCs w:val="20"/>
        </w:rPr>
        <w:t xml:space="preserve"> </w:t>
      </w:r>
      <w:r w:rsidRPr="001D08FC">
        <w:rPr>
          <w:rFonts w:ascii="Palatino Linotype" w:hAnsi="Palatino Linotype"/>
          <w:sz w:val="20"/>
          <w:szCs w:val="20"/>
        </w:rPr>
        <w:t>le</w:t>
      </w:r>
      <w:r w:rsidRPr="001D08FC">
        <w:rPr>
          <w:rFonts w:ascii="Palatino Linotype" w:hAnsi="Palatino Linotype"/>
          <w:spacing w:val="-14"/>
          <w:sz w:val="20"/>
          <w:szCs w:val="20"/>
        </w:rPr>
        <w:t xml:space="preserve"> </w:t>
      </w:r>
      <w:r w:rsidRPr="001D08FC">
        <w:rPr>
          <w:rFonts w:ascii="Palatino Linotype" w:hAnsi="Palatino Linotype"/>
          <w:sz w:val="20"/>
          <w:szCs w:val="20"/>
        </w:rPr>
        <w:t>molestie</w:t>
      </w:r>
      <w:r w:rsidRPr="001D08FC">
        <w:rPr>
          <w:rFonts w:ascii="Palatino Linotype" w:hAnsi="Palatino Linotype"/>
          <w:spacing w:val="-13"/>
          <w:sz w:val="20"/>
          <w:szCs w:val="20"/>
        </w:rPr>
        <w:t xml:space="preserve"> </w:t>
      </w:r>
      <w:r w:rsidRPr="001D08FC">
        <w:rPr>
          <w:rFonts w:ascii="Palatino Linotype" w:hAnsi="Palatino Linotype"/>
          <w:sz w:val="20"/>
          <w:szCs w:val="20"/>
        </w:rPr>
        <w:t>ed</w:t>
      </w:r>
      <w:r w:rsidRPr="001D08FC">
        <w:rPr>
          <w:rFonts w:ascii="Palatino Linotype" w:hAnsi="Palatino Linotype"/>
          <w:spacing w:val="-13"/>
          <w:sz w:val="20"/>
          <w:szCs w:val="20"/>
        </w:rPr>
        <w:t xml:space="preserve"> </w:t>
      </w:r>
      <w:r w:rsidRPr="001D08FC">
        <w:rPr>
          <w:rFonts w:ascii="Palatino Linotype" w:hAnsi="Palatino Linotype"/>
          <w:sz w:val="20"/>
          <w:szCs w:val="20"/>
        </w:rPr>
        <w:t>ogni</w:t>
      </w:r>
      <w:r w:rsidRPr="001D08FC">
        <w:rPr>
          <w:rFonts w:ascii="Palatino Linotype" w:hAnsi="Palatino Linotype"/>
          <w:spacing w:val="-12"/>
          <w:sz w:val="20"/>
          <w:szCs w:val="20"/>
        </w:rPr>
        <w:t xml:space="preserve"> </w:t>
      </w:r>
      <w:r w:rsidRPr="001D08FC">
        <w:rPr>
          <w:rFonts w:ascii="Palatino Linotype" w:hAnsi="Palatino Linotype"/>
          <w:sz w:val="20"/>
          <w:szCs w:val="20"/>
        </w:rPr>
        <w:t>altra</w:t>
      </w:r>
      <w:r w:rsidRPr="001D08FC">
        <w:rPr>
          <w:rFonts w:ascii="Palatino Linotype" w:hAnsi="Palatino Linotype"/>
          <w:spacing w:val="-13"/>
          <w:sz w:val="20"/>
          <w:szCs w:val="20"/>
        </w:rPr>
        <w:t xml:space="preserve"> </w:t>
      </w:r>
      <w:r w:rsidRPr="001D08FC">
        <w:rPr>
          <w:rFonts w:ascii="Palatino Linotype" w:hAnsi="Palatino Linotype"/>
          <w:sz w:val="20"/>
          <w:szCs w:val="20"/>
        </w:rPr>
        <w:t>forma</w:t>
      </w:r>
      <w:r w:rsidRPr="001D08FC">
        <w:rPr>
          <w:rFonts w:ascii="Palatino Linotype" w:hAnsi="Palatino Linotype"/>
          <w:spacing w:val="-13"/>
          <w:sz w:val="20"/>
          <w:szCs w:val="20"/>
        </w:rPr>
        <w:t xml:space="preserve"> </w:t>
      </w:r>
      <w:r w:rsidRPr="001D08FC">
        <w:rPr>
          <w:rFonts w:ascii="Palatino Linotype" w:hAnsi="Palatino Linotype"/>
          <w:sz w:val="20"/>
          <w:szCs w:val="20"/>
        </w:rPr>
        <w:t>di</w:t>
      </w:r>
      <w:r w:rsidRPr="001D08FC">
        <w:rPr>
          <w:rFonts w:ascii="Palatino Linotype" w:hAnsi="Palatino Linotype"/>
          <w:spacing w:val="-12"/>
          <w:sz w:val="20"/>
          <w:szCs w:val="20"/>
        </w:rPr>
        <w:t xml:space="preserve"> </w:t>
      </w:r>
      <w:r w:rsidRPr="001D08FC">
        <w:rPr>
          <w:rFonts w:ascii="Palatino Linotype" w:hAnsi="Palatino Linotype"/>
          <w:spacing w:val="-2"/>
          <w:sz w:val="20"/>
          <w:szCs w:val="20"/>
        </w:rPr>
        <w:t>discriminazione</w:t>
      </w:r>
    </w:p>
    <w:p w:rsidR="00093768" w:rsidRPr="001D08FC" w:rsidRDefault="00286B50">
      <w:pPr>
        <w:pStyle w:val="Corpotesto"/>
        <w:ind w:right="109"/>
        <w:jc w:val="both"/>
        <w:rPr>
          <w:rFonts w:ascii="Palatino Linotype" w:hAnsi="Palatino Linotype"/>
          <w:sz w:val="20"/>
          <w:szCs w:val="20"/>
        </w:rPr>
      </w:pPr>
      <w:r w:rsidRPr="001D08FC">
        <w:rPr>
          <w:rFonts w:ascii="Palatino Linotype" w:hAnsi="Palatino Linotype"/>
          <w:sz w:val="20"/>
          <w:szCs w:val="20"/>
        </w:rPr>
        <w:t>- che tendano ad emarginare la persona per motivi culturali, politici, sindacali, religiosi, etnici, di provenienza</w:t>
      </w:r>
      <w:r w:rsidRPr="001D08FC">
        <w:rPr>
          <w:rFonts w:ascii="Palatino Linotype" w:hAnsi="Palatino Linotype"/>
          <w:spacing w:val="60"/>
          <w:sz w:val="20"/>
          <w:szCs w:val="20"/>
        </w:rPr>
        <w:t xml:space="preserve"> </w:t>
      </w:r>
      <w:r w:rsidRPr="001D08FC">
        <w:rPr>
          <w:rFonts w:ascii="Palatino Linotype" w:hAnsi="Palatino Linotype"/>
          <w:sz w:val="20"/>
          <w:szCs w:val="20"/>
        </w:rPr>
        <w:t>territoriale,</w:t>
      </w:r>
      <w:r w:rsidRPr="001D08FC">
        <w:rPr>
          <w:rFonts w:ascii="Palatino Linotype" w:hAnsi="Palatino Linotype"/>
          <w:spacing w:val="62"/>
          <w:sz w:val="20"/>
          <w:szCs w:val="20"/>
        </w:rPr>
        <w:t xml:space="preserve"> </w:t>
      </w:r>
      <w:r w:rsidRPr="001D08FC">
        <w:rPr>
          <w:rFonts w:ascii="Palatino Linotype" w:hAnsi="Palatino Linotype"/>
          <w:sz w:val="20"/>
          <w:szCs w:val="20"/>
        </w:rPr>
        <w:t>di</w:t>
      </w:r>
      <w:r w:rsidRPr="001D08FC">
        <w:rPr>
          <w:rFonts w:ascii="Palatino Linotype" w:hAnsi="Palatino Linotype"/>
          <w:spacing w:val="64"/>
          <w:sz w:val="20"/>
          <w:szCs w:val="20"/>
        </w:rPr>
        <w:t xml:space="preserve"> </w:t>
      </w:r>
      <w:r w:rsidRPr="001D08FC">
        <w:rPr>
          <w:rFonts w:ascii="Palatino Linotype" w:hAnsi="Palatino Linotype"/>
          <w:sz w:val="20"/>
          <w:szCs w:val="20"/>
        </w:rPr>
        <w:t>orientamento</w:t>
      </w:r>
      <w:r w:rsidRPr="001D08FC">
        <w:rPr>
          <w:rFonts w:ascii="Palatino Linotype" w:hAnsi="Palatino Linotype"/>
          <w:spacing w:val="63"/>
          <w:sz w:val="20"/>
          <w:szCs w:val="20"/>
        </w:rPr>
        <w:t xml:space="preserve"> </w:t>
      </w:r>
      <w:r w:rsidRPr="001D08FC">
        <w:rPr>
          <w:rFonts w:ascii="Palatino Linotype" w:hAnsi="Palatino Linotype"/>
          <w:sz w:val="20"/>
          <w:szCs w:val="20"/>
        </w:rPr>
        <w:t>sessuale</w:t>
      </w:r>
      <w:r w:rsidRPr="001D08FC">
        <w:rPr>
          <w:rFonts w:ascii="Palatino Linotype" w:hAnsi="Palatino Linotype"/>
          <w:spacing w:val="60"/>
          <w:sz w:val="20"/>
          <w:szCs w:val="20"/>
        </w:rPr>
        <w:t xml:space="preserve"> </w:t>
      </w:r>
      <w:r w:rsidRPr="001D08FC">
        <w:rPr>
          <w:rFonts w:ascii="Palatino Linotype" w:hAnsi="Palatino Linotype"/>
          <w:sz w:val="20"/>
          <w:szCs w:val="20"/>
        </w:rPr>
        <w:t>o</w:t>
      </w:r>
      <w:r w:rsidRPr="001D08FC">
        <w:rPr>
          <w:rFonts w:ascii="Palatino Linotype" w:hAnsi="Palatino Linotype"/>
          <w:spacing w:val="62"/>
          <w:sz w:val="20"/>
          <w:szCs w:val="20"/>
        </w:rPr>
        <w:t xml:space="preserve"> </w:t>
      </w:r>
      <w:r w:rsidRPr="001D08FC">
        <w:rPr>
          <w:rFonts w:ascii="Palatino Linotype" w:hAnsi="Palatino Linotype"/>
          <w:sz w:val="20"/>
          <w:szCs w:val="20"/>
        </w:rPr>
        <w:t>di</w:t>
      </w:r>
      <w:r w:rsidRPr="001D08FC">
        <w:rPr>
          <w:rFonts w:ascii="Palatino Linotype" w:hAnsi="Palatino Linotype"/>
          <w:spacing w:val="64"/>
          <w:sz w:val="20"/>
          <w:szCs w:val="20"/>
        </w:rPr>
        <w:t xml:space="preserve"> </w:t>
      </w:r>
      <w:r w:rsidRPr="001D08FC">
        <w:rPr>
          <w:rFonts w:ascii="Palatino Linotype" w:hAnsi="Palatino Linotype"/>
          <w:sz w:val="20"/>
          <w:szCs w:val="20"/>
        </w:rPr>
        <w:t>altro</w:t>
      </w:r>
      <w:r w:rsidRPr="001D08FC">
        <w:rPr>
          <w:rFonts w:ascii="Palatino Linotype" w:hAnsi="Palatino Linotype"/>
          <w:spacing w:val="62"/>
          <w:sz w:val="20"/>
          <w:szCs w:val="20"/>
        </w:rPr>
        <w:t xml:space="preserve"> </w:t>
      </w:r>
      <w:r w:rsidRPr="001D08FC">
        <w:rPr>
          <w:rFonts w:ascii="Palatino Linotype" w:hAnsi="Palatino Linotype"/>
          <w:sz w:val="20"/>
          <w:szCs w:val="20"/>
        </w:rPr>
        <w:t>genere</w:t>
      </w:r>
      <w:r w:rsidRPr="001D08FC">
        <w:rPr>
          <w:rFonts w:ascii="Palatino Linotype" w:hAnsi="Palatino Linotype"/>
          <w:spacing w:val="65"/>
          <w:sz w:val="20"/>
          <w:szCs w:val="20"/>
        </w:rPr>
        <w:t xml:space="preserve"> </w:t>
      </w:r>
      <w:r w:rsidRPr="001D08FC">
        <w:rPr>
          <w:rFonts w:ascii="Palatino Linotype" w:hAnsi="Palatino Linotype"/>
          <w:sz w:val="20"/>
          <w:szCs w:val="20"/>
        </w:rPr>
        <w:t>-</w:t>
      </w:r>
      <w:r w:rsidRPr="001D08FC">
        <w:rPr>
          <w:rFonts w:ascii="Palatino Linotype" w:hAnsi="Palatino Linotype"/>
          <w:spacing w:val="65"/>
          <w:sz w:val="20"/>
          <w:szCs w:val="20"/>
        </w:rPr>
        <w:t xml:space="preserve"> </w:t>
      </w:r>
      <w:r w:rsidRPr="001D08FC">
        <w:rPr>
          <w:rFonts w:ascii="Palatino Linotype" w:hAnsi="Palatino Linotype"/>
          <w:sz w:val="20"/>
          <w:szCs w:val="20"/>
        </w:rPr>
        <w:t>sono</w:t>
      </w:r>
      <w:r w:rsidRPr="001D08FC">
        <w:rPr>
          <w:rFonts w:ascii="Palatino Linotype" w:hAnsi="Palatino Linotype"/>
          <w:spacing w:val="61"/>
          <w:sz w:val="20"/>
          <w:szCs w:val="20"/>
        </w:rPr>
        <w:t xml:space="preserve"> </w:t>
      </w:r>
      <w:r w:rsidRPr="001D08FC">
        <w:rPr>
          <w:rFonts w:ascii="Palatino Linotype" w:hAnsi="Palatino Linotype"/>
          <w:sz w:val="20"/>
          <w:szCs w:val="20"/>
        </w:rPr>
        <w:t>inammissibili.</w:t>
      </w:r>
      <w:r w:rsidRPr="001D08FC">
        <w:rPr>
          <w:rFonts w:ascii="Palatino Linotype" w:hAnsi="Palatino Linotype"/>
          <w:spacing w:val="62"/>
          <w:sz w:val="20"/>
          <w:szCs w:val="20"/>
        </w:rPr>
        <w:t xml:space="preserve"> </w:t>
      </w:r>
      <w:r w:rsidRPr="001D08FC">
        <w:rPr>
          <w:rFonts w:ascii="Palatino Linotype" w:hAnsi="Palatino Linotype"/>
          <w:spacing w:val="-4"/>
          <w:sz w:val="20"/>
          <w:szCs w:val="20"/>
        </w:rPr>
        <w:t>Tali</w:t>
      </w:r>
    </w:p>
    <w:p w:rsidR="00093768" w:rsidRPr="001D08FC" w:rsidRDefault="00093768">
      <w:pPr>
        <w:jc w:val="both"/>
        <w:rPr>
          <w:rFonts w:ascii="Palatino Linotype" w:hAnsi="Palatino Linotype"/>
          <w:sz w:val="20"/>
          <w:szCs w:val="20"/>
        </w:rPr>
        <w:sectPr w:rsidR="00093768" w:rsidRPr="001D08FC">
          <w:pgSz w:w="11910" w:h="16840"/>
          <w:pgMar w:top="1320" w:right="1020" w:bottom="280" w:left="1020" w:header="720" w:footer="720" w:gutter="0"/>
          <w:cols w:space="720"/>
        </w:sectPr>
      </w:pPr>
    </w:p>
    <w:p w:rsidR="00093768" w:rsidRPr="001D08FC" w:rsidRDefault="00286B50">
      <w:pPr>
        <w:pStyle w:val="Corpotesto"/>
        <w:spacing w:before="77"/>
        <w:ind w:right="109"/>
        <w:jc w:val="both"/>
        <w:rPr>
          <w:rFonts w:ascii="Palatino Linotype" w:hAnsi="Palatino Linotype"/>
          <w:sz w:val="20"/>
          <w:szCs w:val="20"/>
        </w:rPr>
      </w:pPr>
      <w:r w:rsidRPr="001D08FC">
        <w:rPr>
          <w:rFonts w:ascii="Palatino Linotype" w:hAnsi="Palatino Linotype"/>
          <w:sz w:val="20"/>
          <w:szCs w:val="20"/>
        </w:rPr>
        <w:lastRenderedPageBreak/>
        <w:t>comportamenti ledono la dignità di coloro che li subiscono, compromettendone la salute, la fiducia, il morale, la motivazione al lavoro ed incidono negativamente sulla prestazione e sul clima organizzativo. La posizione di superiorità gerarchica non deve l</w:t>
      </w:r>
      <w:r w:rsidRPr="001D08FC">
        <w:rPr>
          <w:rFonts w:ascii="Palatino Linotype" w:hAnsi="Palatino Linotype"/>
          <w:sz w:val="20"/>
          <w:szCs w:val="20"/>
        </w:rPr>
        <w:t>egittimare comportamenti o atti discriminatori</w:t>
      </w:r>
      <w:r w:rsidRPr="001D08FC">
        <w:rPr>
          <w:rFonts w:ascii="Palatino Linotype" w:hAnsi="Palatino Linotype"/>
          <w:spacing w:val="-15"/>
          <w:sz w:val="20"/>
          <w:szCs w:val="20"/>
        </w:rPr>
        <w:t xml:space="preserve"> </w:t>
      </w:r>
      <w:r w:rsidRPr="001D08FC">
        <w:rPr>
          <w:rFonts w:ascii="Palatino Linotype" w:hAnsi="Palatino Linotype"/>
          <w:sz w:val="20"/>
          <w:szCs w:val="20"/>
        </w:rPr>
        <w:t>o</w:t>
      </w:r>
      <w:r w:rsidRPr="001D08FC">
        <w:rPr>
          <w:rFonts w:ascii="Palatino Linotype" w:hAnsi="Palatino Linotype"/>
          <w:spacing w:val="-15"/>
          <w:sz w:val="20"/>
          <w:szCs w:val="20"/>
        </w:rPr>
        <w:t xml:space="preserve"> </w:t>
      </w:r>
      <w:r w:rsidRPr="001D08FC">
        <w:rPr>
          <w:rFonts w:ascii="Palatino Linotype" w:hAnsi="Palatino Linotype"/>
          <w:sz w:val="20"/>
          <w:szCs w:val="20"/>
        </w:rPr>
        <w:t>molesti</w:t>
      </w:r>
      <w:r w:rsidRPr="001D08FC">
        <w:rPr>
          <w:rFonts w:ascii="Palatino Linotype" w:hAnsi="Palatino Linotype"/>
          <w:spacing w:val="-15"/>
          <w:sz w:val="20"/>
          <w:szCs w:val="20"/>
        </w:rPr>
        <w:t xml:space="preserve"> </w:t>
      </w:r>
      <w:r w:rsidRPr="001D08FC">
        <w:rPr>
          <w:rFonts w:ascii="Palatino Linotype" w:hAnsi="Palatino Linotype"/>
          <w:sz w:val="20"/>
          <w:szCs w:val="20"/>
        </w:rPr>
        <w:t>nei</w:t>
      </w:r>
      <w:r w:rsidRPr="001D08FC">
        <w:rPr>
          <w:rFonts w:ascii="Palatino Linotype" w:hAnsi="Palatino Linotype"/>
          <w:spacing w:val="-15"/>
          <w:sz w:val="20"/>
          <w:szCs w:val="20"/>
        </w:rPr>
        <w:t xml:space="preserve"> </w:t>
      </w:r>
      <w:r w:rsidRPr="001D08FC">
        <w:rPr>
          <w:rFonts w:ascii="Palatino Linotype" w:hAnsi="Palatino Linotype"/>
          <w:sz w:val="20"/>
          <w:szCs w:val="20"/>
        </w:rPr>
        <w:t>confronti</w:t>
      </w:r>
      <w:r w:rsidRPr="001D08FC">
        <w:rPr>
          <w:rFonts w:ascii="Palatino Linotype" w:hAnsi="Palatino Linotype"/>
          <w:spacing w:val="-15"/>
          <w:sz w:val="20"/>
          <w:szCs w:val="20"/>
        </w:rPr>
        <w:t xml:space="preserve"> </w:t>
      </w:r>
      <w:r w:rsidRPr="001D08FC">
        <w:rPr>
          <w:rFonts w:ascii="Palatino Linotype" w:hAnsi="Palatino Linotype"/>
          <w:sz w:val="20"/>
          <w:szCs w:val="20"/>
        </w:rPr>
        <w:t>delle/dei</w:t>
      </w:r>
      <w:r w:rsidRPr="001D08FC">
        <w:rPr>
          <w:rFonts w:ascii="Palatino Linotype" w:hAnsi="Palatino Linotype"/>
          <w:spacing w:val="-15"/>
          <w:sz w:val="20"/>
          <w:szCs w:val="20"/>
        </w:rPr>
        <w:t xml:space="preserve"> </w:t>
      </w:r>
      <w:r w:rsidRPr="001D08FC">
        <w:rPr>
          <w:rFonts w:ascii="Palatino Linotype" w:hAnsi="Palatino Linotype"/>
          <w:sz w:val="20"/>
          <w:szCs w:val="20"/>
        </w:rPr>
        <w:t>dipendenti.</w:t>
      </w:r>
      <w:r w:rsidRPr="001D08FC">
        <w:rPr>
          <w:rFonts w:ascii="Palatino Linotype" w:hAnsi="Palatino Linotype"/>
          <w:spacing w:val="-15"/>
          <w:sz w:val="20"/>
          <w:szCs w:val="20"/>
        </w:rPr>
        <w:t xml:space="preserve"> </w:t>
      </w:r>
      <w:r w:rsidRPr="001D08FC">
        <w:rPr>
          <w:rFonts w:ascii="Palatino Linotype" w:hAnsi="Palatino Linotype"/>
          <w:sz w:val="20"/>
          <w:szCs w:val="20"/>
        </w:rPr>
        <w:t>Chi</w:t>
      </w:r>
      <w:r w:rsidRPr="001D08FC">
        <w:rPr>
          <w:rFonts w:ascii="Palatino Linotype" w:hAnsi="Palatino Linotype"/>
          <w:spacing w:val="-15"/>
          <w:sz w:val="20"/>
          <w:szCs w:val="20"/>
        </w:rPr>
        <w:t xml:space="preserve"> </w:t>
      </w:r>
      <w:r w:rsidRPr="001D08FC">
        <w:rPr>
          <w:rFonts w:ascii="Palatino Linotype" w:hAnsi="Palatino Linotype"/>
          <w:sz w:val="20"/>
          <w:szCs w:val="20"/>
        </w:rPr>
        <w:t>denuncia</w:t>
      </w:r>
      <w:r w:rsidRPr="001D08FC">
        <w:rPr>
          <w:rFonts w:ascii="Palatino Linotype" w:hAnsi="Palatino Linotype"/>
          <w:spacing w:val="-15"/>
          <w:sz w:val="20"/>
          <w:szCs w:val="20"/>
        </w:rPr>
        <w:t xml:space="preserve"> </w:t>
      </w:r>
      <w:r w:rsidRPr="001D08FC">
        <w:rPr>
          <w:rFonts w:ascii="Palatino Linotype" w:hAnsi="Palatino Linotype"/>
          <w:sz w:val="20"/>
          <w:szCs w:val="20"/>
        </w:rPr>
        <w:t>casi</w:t>
      </w:r>
      <w:r w:rsidRPr="001D08FC">
        <w:rPr>
          <w:rFonts w:ascii="Palatino Linotype" w:hAnsi="Palatino Linotype"/>
          <w:spacing w:val="-15"/>
          <w:sz w:val="20"/>
          <w:szCs w:val="20"/>
        </w:rPr>
        <w:t xml:space="preserve"> </w:t>
      </w:r>
      <w:r w:rsidRPr="001D08FC">
        <w:rPr>
          <w:rFonts w:ascii="Palatino Linotype" w:hAnsi="Palatino Linotype"/>
          <w:sz w:val="20"/>
          <w:szCs w:val="20"/>
        </w:rPr>
        <w:t>di</w:t>
      </w:r>
      <w:r w:rsidRPr="001D08FC">
        <w:rPr>
          <w:rFonts w:ascii="Palatino Linotype" w:hAnsi="Palatino Linotype"/>
          <w:spacing w:val="-15"/>
          <w:sz w:val="20"/>
          <w:szCs w:val="20"/>
        </w:rPr>
        <w:t xml:space="preserve"> </w:t>
      </w:r>
      <w:r w:rsidRPr="001D08FC">
        <w:rPr>
          <w:rFonts w:ascii="Palatino Linotype" w:hAnsi="Palatino Linotype"/>
          <w:sz w:val="20"/>
          <w:szCs w:val="20"/>
        </w:rPr>
        <w:t>mobbing</w:t>
      </w:r>
      <w:r w:rsidRPr="001D08FC">
        <w:rPr>
          <w:rFonts w:ascii="Palatino Linotype" w:hAnsi="Palatino Linotype"/>
          <w:spacing w:val="-15"/>
          <w:sz w:val="20"/>
          <w:szCs w:val="20"/>
        </w:rPr>
        <w:t xml:space="preserve"> </w:t>
      </w:r>
      <w:r w:rsidRPr="001D08FC">
        <w:rPr>
          <w:rFonts w:ascii="Palatino Linotype" w:hAnsi="Palatino Linotype"/>
          <w:sz w:val="20"/>
          <w:szCs w:val="20"/>
        </w:rPr>
        <w:t>o</w:t>
      </w:r>
      <w:r w:rsidRPr="001D08FC">
        <w:rPr>
          <w:rFonts w:ascii="Palatino Linotype" w:hAnsi="Palatino Linotype"/>
          <w:spacing w:val="-15"/>
          <w:sz w:val="20"/>
          <w:szCs w:val="20"/>
        </w:rPr>
        <w:t xml:space="preserve"> </w:t>
      </w:r>
      <w:r w:rsidRPr="001D08FC">
        <w:rPr>
          <w:rFonts w:ascii="Palatino Linotype" w:hAnsi="Palatino Linotype"/>
          <w:sz w:val="20"/>
          <w:szCs w:val="20"/>
        </w:rPr>
        <w:t>di</w:t>
      </w:r>
      <w:r w:rsidRPr="001D08FC">
        <w:rPr>
          <w:rFonts w:ascii="Palatino Linotype" w:hAnsi="Palatino Linotype"/>
          <w:spacing w:val="-15"/>
          <w:sz w:val="20"/>
          <w:szCs w:val="20"/>
        </w:rPr>
        <w:t xml:space="preserve"> </w:t>
      </w:r>
      <w:r w:rsidRPr="001D08FC">
        <w:rPr>
          <w:rFonts w:ascii="Palatino Linotype" w:hAnsi="Palatino Linotype"/>
          <w:sz w:val="20"/>
          <w:szCs w:val="20"/>
        </w:rPr>
        <w:t>molestie ha diritto alla riservatezza e a non essere oggetto di ritorsione diretta o indiretta.</w:t>
      </w: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ind w:right="115"/>
        <w:jc w:val="both"/>
        <w:rPr>
          <w:rFonts w:ascii="Palatino Linotype" w:hAnsi="Palatino Linotype"/>
          <w:sz w:val="20"/>
          <w:szCs w:val="20"/>
        </w:rPr>
      </w:pPr>
      <w:r w:rsidRPr="001D08FC">
        <w:rPr>
          <w:rFonts w:ascii="Palatino Linotype" w:hAnsi="Palatino Linotype"/>
          <w:b/>
          <w:i/>
          <w:sz w:val="20"/>
          <w:szCs w:val="20"/>
        </w:rPr>
        <w:t>VALORIZZARE LE PERSONE</w:t>
      </w:r>
      <w:r w:rsidRPr="001D08FC">
        <w:rPr>
          <w:rFonts w:ascii="Palatino Linotype" w:hAnsi="Palatino Linotype"/>
          <w:i/>
          <w:sz w:val="20"/>
          <w:szCs w:val="20"/>
        </w:rPr>
        <w:t xml:space="preserve"> </w:t>
      </w:r>
      <w:r w:rsidRPr="001D08FC">
        <w:rPr>
          <w:rFonts w:ascii="Palatino Linotype" w:hAnsi="Palatino Linotype"/>
          <w:sz w:val="20"/>
          <w:szCs w:val="20"/>
        </w:rPr>
        <w:t>- contras</w:t>
      </w:r>
      <w:r w:rsidRPr="001D08FC">
        <w:rPr>
          <w:rFonts w:ascii="Palatino Linotype" w:hAnsi="Palatino Linotype"/>
          <w:sz w:val="20"/>
          <w:szCs w:val="20"/>
        </w:rPr>
        <w:t>tare qualsiasi forma di intimidazione, ostilità, isolamento, indebita interferenza o condizionamento, molestia di qualunque tipo e genere.</w:t>
      </w:r>
    </w:p>
    <w:p w:rsidR="00093768" w:rsidRPr="001D08FC" w:rsidRDefault="00286B50">
      <w:pPr>
        <w:pStyle w:val="Corpotesto"/>
        <w:jc w:val="both"/>
        <w:rPr>
          <w:rFonts w:ascii="Palatino Linotype" w:hAnsi="Palatino Linotype"/>
          <w:sz w:val="20"/>
          <w:szCs w:val="20"/>
        </w:rPr>
      </w:pPr>
      <w:r w:rsidRPr="001D08FC">
        <w:rPr>
          <w:rFonts w:ascii="Palatino Linotype" w:hAnsi="Palatino Linotype"/>
          <w:sz w:val="20"/>
          <w:szCs w:val="20"/>
        </w:rPr>
        <w:t>Per</w:t>
      </w:r>
      <w:r w:rsidRPr="001D08FC">
        <w:rPr>
          <w:rFonts w:ascii="Palatino Linotype" w:hAnsi="Palatino Linotype"/>
          <w:spacing w:val="-1"/>
          <w:sz w:val="20"/>
          <w:szCs w:val="20"/>
        </w:rPr>
        <w:t xml:space="preserve"> </w:t>
      </w:r>
      <w:r w:rsidRPr="001D08FC">
        <w:rPr>
          <w:rFonts w:ascii="Palatino Linotype" w:hAnsi="Palatino Linotype"/>
          <w:sz w:val="20"/>
          <w:szCs w:val="20"/>
        </w:rPr>
        <w:t>i dipendenti</w:t>
      </w:r>
      <w:r w:rsidRPr="001D08FC">
        <w:rPr>
          <w:rFonts w:ascii="Palatino Linotype" w:hAnsi="Palatino Linotype"/>
          <w:spacing w:val="-1"/>
          <w:sz w:val="20"/>
          <w:szCs w:val="20"/>
        </w:rPr>
        <w:t xml:space="preserve"> </w:t>
      </w:r>
      <w:r w:rsidRPr="001D08FC">
        <w:rPr>
          <w:rFonts w:ascii="Palatino Linotype" w:hAnsi="Palatino Linotype"/>
          <w:sz w:val="20"/>
          <w:szCs w:val="20"/>
        </w:rPr>
        <w:t>risulta</w:t>
      </w:r>
      <w:r w:rsidRPr="001D08FC">
        <w:rPr>
          <w:rFonts w:ascii="Palatino Linotype" w:hAnsi="Palatino Linotype"/>
          <w:spacing w:val="-1"/>
          <w:sz w:val="20"/>
          <w:szCs w:val="20"/>
        </w:rPr>
        <w:t xml:space="preserve"> </w:t>
      </w:r>
      <w:r w:rsidRPr="001D08FC">
        <w:rPr>
          <w:rFonts w:ascii="Palatino Linotype" w:hAnsi="Palatino Linotype"/>
          <w:sz w:val="20"/>
          <w:szCs w:val="20"/>
        </w:rPr>
        <w:t>fondamentale</w:t>
      </w:r>
      <w:r w:rsidRPr="001D08FC">
        <w:rPr>
          <w:rFonts w:ascii="Palatino Linotype" w:hAnsi="Palatino Linotype"/>
          <w:spacing w:val="-1"/>
          <w:sz w:val="20"/>
          <w:szCs w:val="20"/>
        </w:rPr>
        <w:t xml:space="preserve"> </w:t>
      </w:r>
      <w:r w:rsidRPr="001D08FC">
        <w:rPr>
          <w:rFonts w:ascii="Palatino Linotype" w:hAnsi="Palatino Linotype"/>
          <w:sz w:val="20"/>
          <w:szCs w:val="20"/>
        </w:rPr>
        <w:t>che</w:t>
      </w:r>
      <w:r w:rsidRPr="001D08FC">
        <w:rPr>
          <w:rFonts w:ascii="Palatino Linotype" w:hAnsi="Palatino Linotype"/>
          <w:spacing w:val="-1"/>
          <w:sz w:val="20"/>
          <w:szCs w:val="20"/>
        </w:rPr>
        <w:t xml:space="preserve"> </w:t>
      </w:r>
      <w:r w:rsidRPr="001D08FC">
        <w:rPr>
          <w:rFonts w:ascii="Palatino Linotype" w:hAnsi="Palatino Linotype"/>
          <w:sz w:val="20"/>
          <w:szCs w:val="20"/>
        </w:rPr>
        <w:t>la</w:t>
      </w:r>
      <w:r w:rsidRPr="001D08FC">
        <w:rPr>
          <w:rFonts w:ascii="Palatino Linotype" w:hAnsi="Palatino Linotype"/>
          <w:spacing w:val="-1"/>
          <w:sz w:val="20"/>
          <w:szCs w:val="20"/>
        </w:rPr>
        <w:t xml:space="preserve"> </w:t>
      </w:r>
      <w:r w:rsidRPr="001D08FC">
        <w:rPr>
          <w:rFonts w:ascii="Palatino Linotype" w:hAnsi="Palatino Linotype"/>
          <w:sz w:val="20"/>
          <w:szCs w:val="20"/>
        </w:rPr>
        <w:t>classe</w:t>
      </w:r>
      <w:r w:rsidRPr="001D08FC">
        <w:rPr>
          <w:rFonts w:ascii="Palatino Linotype" w:hAnsi="Palatino Linotype"/>
          <w:spacing w:val="1"/>
          <w:sz w:val="20"/>
          <w:szCs w:val="20"/>
        </w:rPr>
        <w:t xml:space="preserve"> </w:t>
      </w:r>
      <w:r w:rsidRPr="001D08FC">
        <w:rPr>
          <w:rFonts w:ascii="Palatino Linotype" w:hAnsi="Palatino Linotype"/>
          <w:sz w:val="20"/>
          <w:szCs w:val="20"/>
        </w:rPr>
        <w:t>dirigente</w:t>
      </w:r>
      <w:r w:rsidRPr="001D08FC">
        <w:rPr>
          <w:rFonts w:ascii="Palatino Linotype" w:hAnsi="Palatino Linotype"/>
          <w:spacing w:val="-1"/>
          <w:sz w:val="20"/>
          <w:szCs w:val="20"/>
        </w:rPr>
        <w:t xml:space="preserve"> </w:t>
      </w:r>
      <w:r w:rsidRPr="001D08FC">
        <w:rPr>
          <w:rFonts w:ascii="Palatino Linotype" w:hAnsi="Palatino Linotype"/>
          <w:sz w:val="20"/>
          <w:szCs w:val="20"/>
        </w:rPr>
        <w:t xml:space="preserve">supporti loro </w:t>
      </w:r>
      <w:r w:rsidRPr="001D08FC">
        <w:rPr>
          <w:rFonts w:ascii="Palatino Linotype" w:hAnsi="Palatino Linotype"/>
          <w:spacing w:val="-4"/>
          <w:sz w:val="20"/>
          <w:szCs w:val="20"/>
        </w:rPr>
        <w:t>nel:</w:t>
      </w:r>
    </w:p>
    <w:p w:rsidR="00093768" w:rsidRPr="001D08FC" w:rsidRDefault="00286B50">
      <w:pPr>
        <w:pStyle w:val="Paragrafoelenco"/>
        <w:numPr>
          <w:ilvl w:val="0"/>
          <w:numId w:val="2"/>
        </w:numPr>
        <w:tabs>
          <w:tab w:val="left" w:pos="832"/>
        </w:tabs>
        <w:ind w:left="832" w:hanging="359"/>
        <w:jc w:val="both"/>
        <w:rPr>
          <w:rFonts w:ascii="Palatino Linotype" w:hAnsi="Palatino Linotype"/>
          <w:sz w:val="20"/>
          <w:szCs w:val="20"/>
        </w:rPr>
      </w:pPr>
      <w:r w:rsidRPr="001D08FC">
        <w:rPr>
          <w:rFonts w:ascii="Palatino Linotype" w:hAnsi="Palatino Linotype"/>
          <w:sz w:val="20"/>
          <w:szCs w:val="20"/>
        </w:rPr>
        <w:t>riconoscere</w:t>
      </w:r>
      <w:r w:rsidRPr="001D08FC">
        <w:rPr>
          <w:rFonts w:ascii="Palatino Linotype" w:hAnsi="Palatino Linotype"/>
          <w:spacing w:val="-4"/>
          <w:sz w:val="20"/>
          <w:szCs w:val="20"/>
        </w:rPr>
        <w:t xml:space="preserve"> </w:t>
      </w:r>
      <w:r w:rsidRPr="001D08FC">
        <w:rPr>
          <w:rFonts w:ascii="Palatino Linotype" w:hAnsi="Palatino Linotype"/>
          <w:sz w:val="20"/>
          <w:szCs w:val="20"/>
        </w:rPr>
        <w:t>le</w:t>
      </w:r>
      <w:r w:rsidRPr="001D08FC">
        <w:rPr>
          <w:rFonts w:ascii="Palatino Linotype" w:hAnsi="Palatino Linotype"/>
          <w:spacing w:val="-1"/>
          <w:sz w:val="20"/>
          <w:szCs w:val="20"/>
        </w:rPr>
        <w:t xml:space="preserve"> </w:t>
      </w:r>
      <w:r w:rsidRPr="001D08FC">
        <w:rPr>
          <w:rFonts w:ascii="Palatino Linotype" w:hAnsi="Palatino Linotype"/>
          <w:sz w:val="20"/>
          <w:szCs w:val="20"/>
        </w:rPr>
        <w:t>competenze</w:t>
      </w:r>
      <w:r w:rsidRPr="001D08FC">
        <w:rPr>
          <w:rFonts w:ascii="Palatino Linotype" w:hAnsi="Palatino Linotype"/>
          <w:spacing w:val="-1"/>
          <w:sz w:val="20"/>
          <w:szCs w:val="20"/>
        </w:rPr>
        <w:t xml:space="preserve"> </w:t>
      </w:r>
      <w:r w:rsidRPr="001D08FC">
        <w:rPr>
          <w:rFonts w:ascii="Palatino Linotype" w:hAnsi="Palatino Linotype"/>
          <w:sz w:val="20"/>
          <w:szCs w:val="20"/>
        </w:rPr>
        <w:t>e garantire</w:t>
      </w:r>
      <w:r w:rsidRPr="001D08FC">
        <w:rPr>
          <w:rFonts w:ascii="Palatino Linotype" w:hAnsi="Palatino Linotype"/>
          <w:spacing w:val="-3"/>
          <w:sz w:val="20"/>
          <w:szCs w:val="20"/>
        </w:rPr>
        <w:t xml:space="preserve"> </w:t>
      </w:r>
      <w:r w:rsidRPr="001D08FC">
        <w:rPr>
          <w:rFonts w:ascii="Palatino Linotype" w:hAnsi="Palatino Linotype"/>
          <w:sz w:val="20"/>
          <w:szCs w:val="20"/>
        </w:rPr>
        <w:t>pari opportunità</w:t>
      </w:r>
      <w:r w:rsidRPr="001D08FC">
        <w:rPr>
          <w:rFonts w:ascii="Palatino Linotype" w:hAnsi="Palatino Linotype"/>
          <w:spacing w:val="-2"/>
          <w:sz w:val="20"/>
          <w:szCs w:val="20"/>
        </w:rPr>
        <w:t xml:space="preserve"> </w:t>
      </w:r>
      <w:r w:rsidRPr="001D08FC">
        <w:rPr>
          <w:rFonts w:ascii="Palatino Linotype" w:hAnsi="Palatino Linotype"/>
          <w:sz w:val="20"/>
          <w:szCs w:val="20"/>
        </w:rPr>
        <w:t>di</w:t>
      </w:r>
      <w:r w:rsidRPr="001D08FC">
        <w:rPr>
          <w:rFonts w:ascii="Palatino Linotype" w:hAnsi="Palatino Linotype"/>
          <w:spacing w:val="-1"/>
          <w:sz w:val="20"/>
          <w:szCs w:val="20"/>
        </w:rPr>
        <w:t xml:space="preserve"> </w:t>
      </w:r>
      <w:r w:rsidRPr="001D08FC">
        <w:rPr>
          <w:rFonts w:ascii="Palatino Linotype" w:hAnsi="Palatino Linotype"/>
          <w:sz w:val="20"/>
          <w:szCs w:val="20"/>
        </w:rPr>
        <w:t xml:space="preserve">sviluppo </w:t>
      </w:r>
      <w:r w:rsidRPr="001D08FC">
        <w:rPr>
          <w:rFonts w:ascii="Palatino Linotype" w:hAnsi="Palatino Linotype"/>
          <w:spacing w:val="-2"/>
          <w:sz w:val="20"/>
          <w:szCs w:val="20"/>
        </w:rPr>
        <w:t>professionale;</w:t>
      </w:r>
    </w:p>
    <w:p w:rsidR="00093768" w:rsidRPr="001D08FC" w:rsidRDefault="00286B50">
      <w:pPr>
        <w:pStyle w:val="Paragrafoelenco"/>
        <w:numPr>
          <w:ilvl w:val="0"/>
          <w:numId w:val="2"/>
        </w:numPr>
        <w:tabs>
          <w:tab w:val="left" w:pos="833"/>
        </w:tabs>
        <w:ind w:right="114"/>
        <w:jc w:val="both"/>
        <w:rPr>
          <w:rFonts w:ascii="Palatino Linotype" w:hAnsi="Palatino Linotype"/>
          <w:sz w:val="20"/>
          <w:szCs w:val="20"/>
        </w:rPr>
      </w:pPr>
      <w:r w:rsidRPr="001D08FC">
        <w:rPr>
          <w:rFonts w:ascii="Palatino Linotype" w:hAnsi="Palatino Linotype"/>
          <w:sz w:val="20"/>
          <w:szCs w:val="20"/>
        </w:rPr>
        <w:t>stimolare occasioni di crescita attraverso percorsi formativi e di apprendimento, basati sulle competenze trasversali, sull’aggiornamento e sulla condivisione di buone pratiche;</w:t>
      </w:r>
    </w:p>
    <w:p w:rsidR="00093768" w:rsidRPr="001D08FC" w:rsidRDefault="00286B50">
      <w:pPr>
        <w:pStyle w:val="Paragrafoelenco"/>
        <w:numPr>
          <w:ilvl w:val="0"/>
          <w:numId w:val="2"/>
        </w:numPr>
        <w:tabs>
          <w:tab w:val="left" w:pos="833"/>
        </w:tabs>
        <w:spacing w:before="1"/>
        <w:ind w:right="118"/>
        <w:jc w:val="both"/>
        <w:rPr>
          <w:rFonts w:ascii="Palatino Linotype" w:hAnsi="Palatino Linotype"/>
          <w:sz w:val="20"/>
          <w:szCs w:val="20"/>
        </w:rPr>
      </w:pPr>
      <w:r w:rsidRPr="001D08FC">
        <w:rPr>
          <w:rFonts w:ascii="Palatino Linotype" w:hAnsi="Palatino Linotype"/>
          <w:sz w:val="20"/>
          <w:szCs w:val="20"/>
        </w:rPr>
        <w:t>valorizzare</w:t>
      </w:r>
      <w:r w:rsidRPr="001D08FC">
        <w:rPr>
          <w:rFonts w:ascii="Palatino Linotype" w:hAnsi="Palatino Linotype"/>
          <w:spacing w:val="-15"/>
          <w:sz w:val="20"/>
          <w:szCs w:val="20"/>
        </w:rPr>
        <w:t xml:space="preserve"> </w:t>
      </w:r>
      <w:r w:rsidRPr="001D08FC">
        <w:rPr>
          <w:rFonts w:ascii="Palatino Linotype" w:hAnsi="Palatino Linotype"/>
          <w:sz w:val="20"/>
          <w:szCs w:val="20"/>
        </w:rPr>
        <w:t>competenze</w:t>
      </w:r>
      <w:r w:rsidRPr="001D08FC">
        <w:rPr>
          <w:rFonts w:ascii="Palatino Linotype" w:hAnsi="Palatino Linotype"/>
          <w:spacing w:val="-15"/>
          <w:sz w:val="20"/>
          <w:szCs w:val="20"/>
        </w:rPr>
        <w:t xml:space="preserve"> </w:t>
      </w:r>
      <w:r w:rsidRPr="001D08FC">
        <w:rPr>
          <w:rFonts w:ascii="Palatino Linotype" w:hAnsi="Palatino Linotype"/>
          <w:sz w:val="20"/>
          <w:szCs w:val="20"/>
        </w:rPr>
        <w:t>e</w:t>
      </w:r>
      <w:r w:rsidRPr="001D08FC">
        <w:rPr>
          <w:rFonts w:ascii="Palatino Linotype" w:hAnsi="Palatino Linotype"/>
          <w:spacing w:val="-15"/>
          <w:sz w:val="20"/>
          <w:szCs w:val="20"/>
        </w:rPr>
        <w:t xml:space="preserve"> </w:t>
      </w:r>
      <w:r w:rsidRPr="001D08FC">
        <w:rPr>
          <w:rFonts w:ascii="Palatino Linotype" w:hAnsi="Palatino Linotype"/>
          <w:sz w:val="20"/>
          <w:szCs w:val="20"/>
        </w:rPr>
        <w:t>attitudini,</w:t>
      </w:r>
      <w:r w:rsidRPr="001D08FC">
        <w:rPr>
          <w:rFonts w:ascii="Palatino Linotype" w:hAnsi="Palatino Linotype"/>
          <w:spacing w:val="-15"/>
          <w:sz w:val="20"/>
          <w:szCs w:val="20"/>
        </w:rPr>
        <w:t xml:space="preserve"> </w:t>
      </w:r>
      <w:r w:rsidRPr="001D08FC">
        <w:rPr>
          <w:rFonts w:ascii="Palatino Linotype" w:hAnsi="Palatino Linotype"/>
          <w:sz w:val="20"/>
          <w:szCs w:val="20"/>
        </w:rPr>
        <w:t>incoraggiare</w:t>
      </w:r>
      <w:r w:rsidRPr="001D08FC">
        <w:rPr>
          <w:rFonts w:ascii="Palatino Linotype" w:hAnsi="Palatino Linotype"/>
          <w:spacing w:val="-15"/>
          <w:sz w:val="20"/>
          <w:szCs w:val="20"/>
        </w:rPr>
        <w:t xml:space="preserve"> </w:t>
      </w:r>
      <w:r w:rsidRPr="001D08FC">
        <w:rPr>
          <w:rFonts w:ascii="Palatino Linotype" w:hAnsi="Palatino Linotype"/>
          <w:sz w:val="20"/>
          <w:szCs w:val="20"/>
        </w:rPr>
        <w:t>le</w:t>
      </w:r>
      <w:r w:rsidRPr="001D08FC">
        <w:rPr>
          <w:rFonts w:ascii="Palatino Linotype" w:hAnsi="Palatino Linotype"/>
          <w:spacing w:val="-15"/>
          <w:sz w:val="20"/>
          <w:szCs w:val="20"/>
        </w:rPr>
        <w:t xml:space="preserve"> </w:t>
      </w:r>
      <w:r w:rsidRPr="001D08FC">
        <w:rPr>
          <w:rFonts w:ascii="Palatino Linotype" w:hAnsi="Palatino Linotype"/>
          <w:sz w:val="20"/>
          <w:szCs w:val="20"/>
        </w:rPr>
        <w:t>potenzialità</w:t>
      </w:r>
      <w:r w:rsidRPr="001D08FC">
        <w:rPr>
          <w:rFonts w:ascii="Palatino Linotype" w:hAnsi="Palatino Linotype"/>
          <w:spacing w:val="-15"/>
          <w:sz w:val="20"/>
          <w:szCs w:val="20"/>
        </w:rPr>
        <w:t xml:space="preserve"> </w:t>
      </w:r>
      <w:r w:rsidRPr="001D08FC">
        <w:rPr>
          <w:rFonts w:ascii="Palatino Linotype" w:hAnsi="Palatino Linotype"/>
          <w:sz w:val="20"/>
          <w:szCs w:val="20"/>
        </w:rPr>
        <w:t>di</w:t>
      </w:r>
      <w:r w:rsidRPr="001D08FC">
        <w:rPr>
          <w:rFonts w:ascii="Palatino Linotype" w:hAnsi="Palatino Linotype"/>
          <w:spacing w:val="-15"/>
          <w:sz w:val="20"/>
          <w:szCs w:val="20"/>
        </w:rPr>
        <w:t xml:space="preserve"> </w:t>
      </w:r>
      <w:r w:rsidRPr="001D08FC">
        <w:rPr>
          <w:rFonts w:ascii="Palatino Linotype" w:hAnsi="Palatino Linotype"/>
          <w:sz w:val="20"/>
          <w:szCs w:val="20"/>
        </w:rPr>
        <w:t>ciascuno,</w:t>
      </w:r>
      <w:r w:rsidRPr="001D08FC">
        <w:rPr>
          <w:rFonts w:ascii="Palatino Linotype" w:hAnsi="Palatino Linotype"/>
          <w:spacing w:val="-15"/>
          <w:sz w:val="20"/>
          <w:szCs w:val="20"/>
        </w:rPr>
        <w:t xml:space="preserve"> </w:t>
      </w:r>
      <w:r w:rsidRPr="001D08FC">
        <w:rPr>
          <w:rFonts w:ascii="Palatino Linotype" w:hAnsi="Palatino Linotype"/>
          <w:sz w:val="20"/>
          <w:szCs w:val="20"/>
        </w:rPr>
        <w:t>riconoscendo</w:t>
      </w:r>
      <w:r w:rsidRPr="001D08FC">
        <w:rPr>
          <w:rFonts w:ascii="Palatino Linotype" w:hAnsi="Palatino Linotype"/>
          <w:spacing w:val="-15"/>
          <w:sz w:val="20"/>
          <w:szCs w:val="20"/>
        </w:rPr>
        <w:t xml:space="preserve"> </w:t>
      </w:r>
      <w:r w:rsidRPr="001D08FC">
        <w:rPr>
          <w:rFonts w:ascii="Palatino Linotype" w:hAnsi="Palatino Linotype"/>
          <w:sz w:val="20"/>
          <w:szCs w:val="20"/>
        </w:rPr>
        <w:t>alle persone, anche pubblicamente, il giusto merito all’impegno profuso ed al lavoro svolto;</w:t>
      </w:r>
    </w:p>
    <w:p w:rsidR="00093768" w:rsidRPr="001D08FC" w:rsidRDefault="00286B50">
      <w:pPr>
        <w:pStyle w:val="Paragrafoelenco"/>
        <w:numPr>
          <w:ilvl w:val="0"/>
          <w:numId w:val="2"/>
        </w:numPr>
        <w:tabs>
          <w:tab w:val="left" w:pos="833"/>
        </w:tabs>
        <w:ind w:right="114"/>
        <w:jc w:val="both"/>
        <w:rPr>
          <w:rFonts w:ascii="Palatino Linotype" w:hAnsi="Palatino Linotype"/>
          <w:sz w:val="20"/>
          <w:szCs w:val="20"/>
        </w:rPr>
      </w:pPr>
      <w:r w:rsidRPr="001D08FC">
        <w:rPr>
          <w:rFonts w:ascii="Palatino Linotype" w:hAnsi="Palatino Linotype"/>
          <w:sz w:val="20"/>
          <w:szCs w:val="20"/>
        </w:rPr>
        <w:t>raggiungere</w:t>
      </w:r>
      <w:r w:rsidRPr="001D08FC">
        <w:rPr>
          <w:rFonts w:ascii="Palatino Linotype" w:hAnsi="Palatino Linotype"/>
          <w:spacing w:val="-9"/>
          <w:sz w:val="20"/>
          <w:szCs w:val="20"/>
        </w:rPr>
        <w:t xml:space="preserve"> </w:t>
      </w:r>
      <w:r w:rsidRPr="001D08FC">
        <w:rPr>
          <w:rFonts w:ascii="Palatino Linotype" w:hAnsi="Palatino Linotype"/>
          <w:sz w:val="20"/>
          <w:szCs w:val="20"/>
        </w:rPr>
        <w:t>gli</w:t>
      </w:r>
      <w:r w:rsidRPr="001D08FC">
        <w:rPr>
          <w:rFonts w:ascii="Palatino Linotype" w:hAnsi="Palatino Linotype"/>
          <w:spacing w:val="-8"/>
          <w:sz w:val="20"/>
          <w:szCs w:val="20"/>
        </w:rPr>
        <w:t xml:space="preserve"> </w:t>
      </w:r>
      <w:r w:rsidRPr="001D08FC">
        <w:rPr>
          <w:rFonts w:ascii="Palatino Linotype" w:hAnsi="Palatino Linotype"/>
          <w:sz w:val="20"/>
          <w:szCs w:val="20"/>
        </w:rPr>
        <w:t>obiettivi</w:t>
      </w:r>
      <w:r w:rsidRPr="001D08FC">
        <w:rPr>
          <w:rFonts w:ascii="Palatino Linotype" w:hAnsi="Palatino Linotype"/>
          <w:spacing w:val="-10"/>
          <w:sz w:val="20"/>
          <w:szCs w:val="20"/>
        </w:rPr>
        <w:t xml:space="preserve"> </w:t>
      </w:r>
      <w:r w:rsidRPr="001D08FC">
        <w:rPr>
          <w:rFonts w:ascii="Palatino Linotype" w:hAnsi="Palatino Linotype"/>
          <w:sz w:val="20"/>
          <w:szCs w:val="20"/>
        </w:rPr>
        <w:t>con</w:t>
      </w:r>
      <w:r w:rsidRPr="001D08FC">
        <w:rPr>
          <w:rFonts w:ascii="Palatino Linotype" w:hAnsi="Palatino Linotype"/>
          <w:spacing w:val="-8"/>
          <w:sz w:val="20"/>
          <w:szCs w:val="20"/>
        </w:rPr>
        <w:t xml:space="preserve"> </w:t>
      </w:r>
      <w:r w:rsidRPr="001D08FC">
        <w:rPr>
          <w:rFonts w:ascii="Palatino Linotype" w:hAnsi="Palatino Linotype"/>
          <w:sz w:val="20"/>
          <w:szCs w:val="20"/>
        </w:rPr>
        <w:t>il</w:t>
      </w:r>
      <w:r w:rsidRPr="001D08FC">
        <w:rPr>
          <w:rFonts w:ascii="Palatino Linotype" w:hAnsi="Palatino Linotype"/>
          <w:spacing w:val="-8"/>
          <w:sz w:val="20"/>
          <w:szCs w:val="20"/>
        </w:rPr>
        <w:t xml:space="preserve"> </w:t>
      </w:r>
      <w:r w:rsidRPr="001D08FC">
        <w:rPr>
          <w:rFonts w:ascii="Palatino Linotype" w:hAnsi="Palatino Linotype"/>
          <w:sz w:val="20"/>
          <w:szCs w:val="20"/>
        </w:rPr>
        <w:t>contributo</w:t>
      </w:r>
      <w:r w:rsidRPr="001D08FC">
        <w:rPr>
          <w:rFonts w:ascii="Palatino Linotype" w:hAnsi="Palatino Linotype"/>
          <w:spacing w:val="-8"/>
          <w:sz w:val="20"/>
          <w:szCs w:val="20"/>
        </w:rPr>
        <w:t xml:space="preserve"> </w:t>
      </w:r>
      <w:r w:rsidRPr="001D08FC">
        <w:rPr>
          <w:rFonts w:ascii="Palatino Linotype" w:hAnsi="Palatino Linotype"/>
          <w:sz w:val="20"/>
          <w:szCs w:val="20"/>
        </w:rPr>
        <w:t>di</w:t>
      </w:r>
      <w:r w:rsidRPr="001D08FC">
        <w:rPr>
          <w:rFonts w:ascii="Palatino Linotype" w:hAnsi="Palatino Linotype"/>
          <w:spacing w:val="-10"/>
          <w:sz w:val="20"/>
          <w:szCs w:val="20"/>
        </w:rPr>
        <w:t xml:space="preserve"> </w:t>
      </w:r>
      <w:r w:rsidRPr="001D08FC">
        <w:rPr>
          <w:rFonts w:ascii="Palatino Linotype" w:hAnsi="Palatino Linotype"/>
          <w:sz w:val="20"/>
          <w:szCs w:val="20"/>
        </w:rPr>
        <w:t>tutti,</w:t>
      </w:r>
      <w:r w:rsidRPr="001D08FC">
        <w:rPr>
          <w:rFonts w:ascii="Palatino Linotype" w:hAnsi="Palatino Linotype"/>
          <w:spacing w:val="-10"/>
          <w:sz w:val="20"/>
          <w:szCs w:val="20"/>
        </w:rPr>
        <w:t xml:space="preserve"> </w:t>
      </w:r>
      <w:r w:rsidRPr="001D08FC">
        <w:rPr>
          <w:rFonts w:ascii="Palatino Linotype" w:hAnsi="Palatino Linotype"/>
          <w:sz w:val="20"/>
          <w:szCs w:val="20"/>
        </w:rPr>
        <w:t>valorizzando</w:t>
      </w:r>
      <w:r w:rsidRPr="001D08FC">
        <w:rPr>
          <w:rFonts w:ascii="Palatino Linotype" w:hAnsi="Palatino Linotype"/>
          <w:spacing w:val="-8"/>
          <w:sz w:val="20"/>
          <w:szCs w:val="20"/>
        </w:rPr>
        <w:t xml:space="preserve"> </w:t>
      </w:r>
      <w:r w:rsidRPr="001D08FC">
        <w:rPr>
          <w:rFonts w:ascii="Palatino Linotype" w:hAnsi="Palatino Linotype"/>
          <w:sz w:val="20"/>
          <w:szCs w:val="20"/>
        </w:rPr>
        <w:t>i</w:t>
      </w:r>
      <w:r w:rsidRPr="001D08FC">
        <w:rPr>
          <w:rFonts w:ascii="Palatino Linotype" w:hAnsi="Palatino Linotype"/>
          <w:spacing w:val="-10"/>
          <w:sz w:val="20"/>
          <w:szCs w:val="20"/>
        </w:rPr>
        <w:t xml:space="preserve"> </w:t>
      </w:r>
      <w:r w:rsidRPr="001D08FC">
        <w:rPr>
          <w:rFonts w:ascii="Palatino Linotype" w:hAnsi="Palatino Linotype"/>
          <w:sz w:val="20"/>
          <w:szCs w:val="20"/>
        </w:rPr>
        <w:t>differenti</w:t>
      </w:r>
      <w:r w:rsidRPr="001D08FC">
        <w:rPr>
          <w:rFonts w:ascii="Palatino Linotype" w:hAnsi="Palatino Linotype"/>
          <w:spacing w:val="-8"/>
          <w:sz w:val="20"/>
          <w:szCs w:val="20"/>
        </w:rPr>
        <w:t xml:space="preserve"> </w:t>
      </w:r>
      <w:r w:rsidRPr="001D08FC">
        <w:rPr>
          <w:rFonts w:ascii="Palatino Linotype" w:hAnsi="Palatino Linotype"/>
          <w:sz w:val="20"/>
          <w:szCs w:val="20"/>
        </w:rPr>
        <w:t>punti</w:t>
      </w:r>
      <w:r w:rsidRPr="001D08FC">
        <w:rPr>
          <w:rFonts w:ascii="Palatino Linotype" w:hAnsi="Palatino Linotype"/>
          <w:spacing w:val="-8"/>
          <w:sz w:val="20"/>
          <w:szCs w:val="20"/>
        </w:rPr>
        <w:t xml:space="preserve"> </w:t>
      </w:r>
      <w:r w:rsidRPr="001D08FC">
        <w:rPr>
          <w:rFonts w:ascii="Palatino Linotype" w:hAnsi="Palatino Linotype"/>
          <w:sz w:val="20"/>
          <w:szCs w:val="20"/>
        </w:rPr>
        <w:t>di</w:t>
      </w:r>
      <w:r w:rsidRPr="001D08FC">
        <w:rPr>
          <w:rFonts w:ascii="Palatino Linotype" w:hAnsi="Palatino Linotype"/>
          <w:spacing w:val="-8"/>
          <w:sz w:val="20"/>
          <w:szCs w:val="20"/>
        </w:rPr>
        <w:t xml:space="preserve"> </w:t>
      </w:r>
      <w:r w:rsidRPr="001D08FC">
        <w:rPr>
          <w:rFonts w:ascii="Palatino Linotype" w:hAnsi="Palatino Linotype"/>
          <w:sz w:val="20"/>
          <w:szCs w:val="20"/>
        </w:rPr>
        <w:t>vista,</w:t>
      </w:r>
      <w:r w:rsidRPr="001D08FC">
        <w:rPr>
          <w:rFonts w:ascii="Palatino Linotype" w:hAnsi="Palatino Linotype"/>
          <w:spacing w:val="-8"/>
          <w:sz w:val="20"/>
          <w:szCs w:val="20"/>
        </w:rPr>
        <w:t xml:space="preserve"> </w:t>
      </w:r>
      <w:r w:rsidRPr="001D08FC">
        <w:rPr>
          <w:rFonts w:ascii="Palatino Linotype" w:hAnsi="Palatino Linotype"/>
          <w:sz w:val="20"/>
          <w:szCs w:val="20"/>
        </w:rPr>
        <w:t>nella condivisione di valori, regole e interessi;</w:t>
      </w:r>
    </w:p>
    <w:p w:rsidR="00093768" w:rsidRPr="001D08FC" w:rsidRDefault="00286B50">
      <w:pPr>
        <w:pStyle w:val="Paragrafoelenco"/>
        <w:numPr>
          <w:ilvl w:val="0"/>
          <w:numId w:val="2"/>
        </w:numPr>
        <w:tabs>
          <w:tab w:val="left" w:pos="833"/>
        </w:tabs>
        <w:ind w:right="113"/>
        <w:jc w:val="both"/>
        <w:rPr>
          <w:rFonts w:ascii="Palatino Linotype" w:hAnsi="Palatino Linotype"/>
          <w:sz w:val="20"/>
          <w:szCs w:val="20"/>
        </w:rPr>
      </w:pPr>
      <w:r w:rsidRPr="001D08FC">
        <w:rPr>
          <w:rFonts w:ascii="Palatino Linotype" w:hAnsi="Palatino Linotype"/>
          <w:sz w:val="20"/>
          <w:szCs w:val="20"/>
        </w:rPr>
        <w:t>condividere</w:t>
      </w:r>
      <w:r w:rsidRPr="001D08FC">
        <w:rPr>
          <w:rFonts w:ascii="Palatino Linotype" w:hAnsi="Palatino Linotype"/>
          <w:spacing w:val="-15"/>
          <w:sz w:val="20"/>
          <w:szCs w:val="20"/>
        </w:rPr>
        <w:t xml:space="preserve"> </w:t>
      </w:r>
      <w:r w:rsidRPr="001D08FC">
        <w:rPr>
          <w:rFonts w:ascii="Palatino Linotype" w:hAnsi="Palatino Linotype"/>
          <w:sz w:val="20"/>
          <w:szCs w:val="20"/>
        </w:rPr>
        <w:t>le</w:t>
      </w:r>
      <w:r w:rsidRPr="001D08FC">
        <w:rPr>
          <w:rFonts w:ascii="Palatino Linotype" w:hAnsi="Palatino Linotype"/>
          <w:spacing w:val="-15"/>
          <w:sz w:val="20"/>
          <w:szCs w:val="20"/>
        </w:rPr>
        <w:t xml:space="preserve"> </w:t>
      </w:r>
      <w:r w:rsidRPr="001D08FC">
        <w:rPr>
          <w:rFonts w:ascii="Palatino Linotype" w:hAnsi="Palatino Linotype"/>
          <w:sz w:val="20"/>
          <w:szCs w:val="20"/>
        </w:rPr>
        <w:t>proprie</w:t>
      </w:r>
      <w:r w:rsidRPr="001D08FC">
        <w:rPr>
          <w:rFonts w:ascii="Palatino Linotype" w:hAnsi="Palatino Linotype"/>
          <w:spacing w:val="-15"/>
          <w:sz w:val="20"/>
          <w:szCs w:val="20"/>
        </w:rPr>
        <w:t xml:space="preserve"> </w:t>
      </w:r>
      <w:r w:rsidRPr="001D08FC">
        <w:rPr>
          <w:rFonts w:ascii="Palatino Linotype" w:hAnsi="Palatino Linotype"/>
          <w:sz w:val="20"/>
          <w:szCs w:val="20"/>
        </w:rPr>
        <w:t>conoscenze</w:t>
      </w:r>
      <w:r w:rsidRPr="001D08FC">
        <w:rPr>
          <w:rFonts w:ascii="Palatino Linotype" w:hAnsi="Palatino Linotype"/>
          <w:spacing w:val="-15"/>
          <w:sz w:val="20"/>
          <w:szCs w:val="20"/>
        </w:rPr>
        <w:t xml:space="preserve"> </w:t>
      </w:r>
      <w:r w:rsidRPr="001D08FC">
        <w:rPr>
          <w:rFonts w:ascii="Palatino Linotype" w:hAnsi="Palatino Linotype"/>
          <w:sz w:val="20"/>
          <w:szCs w:val="20"/>
        </w:rPr>
        <w:t>e</w:t>
      </w:r>
      <w:r w:rsidRPr="001D08FC">
        <w:rPr>
          <w:rFonts w:ascii="Palatino Linotype" w:hAnsi="Palatino Linotype"/>
          <w:spacing w:val="-13"/>
          <w:sz w:val="20"/>
          <w:szCs w:val="20"/>
        </w:rPr>
        <w:t xml:space="preserve"> </w:t>
      </w:r>
      <w:r w:rsidRPr="001D08FC">
        <w:rPr>
          <w:rFonts w:ascii="Palatino Linotype" w:hAnsi="Palatino Linotype"/>
          <w:sz w:val="20"/>
          <w:szCs w:val="20"/>
        </w:rPr>
        <w:t>competenze,</w:t>
      </w:r>
      <w:r w:rsidRPr="001D08FC">
        <w:rPr>
          <w:rFonts w:ascii="Palatino Linotype" w:hAnsi="Palatino Linotype"/>
          <w:spacing w:val="-14"/>
          <w:sz w:val="20"/>
          <w:szCs w:val="20"/>
        </w:rPr>
        <w:t xml:space="preserve"> </w:t>
      </w:r>
      <w:r w:rsidRPr="001D08FC">
        <w:rPr>
          <w:rFonts w:ascii="Palatino Linotype" w:hAnsi="Palatino Linotype"/>
          <w:sz w:val="20"/>
          <w:szCs w:val="20"/>
        </w:rPr>
        <w:t>senza</w:t>
      </w:r>
      <w:r w:rsidRPr="001D08FC">
        <w:rPr>
          <w:rFonts w:ascii="Palatino Linotype" w:hAnsi="Palatino Linotype"/>
          <w:spacing w:val="-15"/>
          <w:sz w:val="20"/>
          <w:szCs w:val="20"/>
        </w:rPr>
        <w:t xml:space="preserve"> </w:t>
      </w:r>
      <w:r w:rsidRPr="001D08FC">
        <w:rPr>
          <w:rFonts w:ascii="Palatino Linotype" w:hAnsi="Palatino Linotype"/>
          <w:sz w:val="20"/>
          <w:szCs w:val="20"/>
        </w:rPr>
        <w:t>riserve,</w:t>
      </w:r>
      <w:r w:rsidRPr="001D08FC">
        <w:rPr>
          <w:rFonts w:ascii="Palatino Linotype" w:hAnsi="Palatino Linotype"/>
          <w:spacing w:val="-14"/>
          <w:sz w:val="20"/>
          <w:szCs w:val="20"/>
        </w:rPr>
        <w:t xml:space="preserve"> </w:t>
      </w:r>
      <w:r w:rsidRPr="001D08FC">
        <w:rPr>
          <w:rFonts w:ascii="Palatino Linotype" w:hAnsi="Palatino Linotype"/>
          <w:sz w:val="20"/>
          <w:szCs w:val="20"/>
        </w:rPr>
        <w:t>con</w:t>
      </w:r>
      <w:r w:rsidRPr="001D08FC">
        <w:rPr>
          <w:rFonts w:ascii="Palatino Linotype" w:hAnsi="Palatino Linotype"/>
          <w:spacing w:val="-12"/>
          <w:sz w:val="20"/>
          <w:szCs w:val="20"/>
        </w:rPr>
        <w:t xml:space="preserve"> </w:t>
      </w:r>
      <w:r w:rsidRPr="001D08FC">
        <w:rPr>
          <w:rFonts w:ascii="Palatino Linotype" w:hAnsi="Palatino Linotype"/>
          <w:sz w:val="20"/>
          <w:szCs w:val="20"/>
        </w:rPr>
        <w:t>i</w:t>
      </w:r>
      <w:r w:rsidRPr="001D08FC">
        <w:rPr>
          <w:rFonts w:ascii="Palatino Linotype" w:hAnsi="Palatino Linotype"/>
          <w:spacing w:val="-14"/>
          <w:sz w:val="20"/>
          <w:szCs w:val="20"/>
        </w:rPr>
        <w:t xml:space="preserve"> </w:t>
      </w:r>
      <w:r w:rsidRPr="001D08FC">
        <w:rPr>
          <w:rFonts w:ascii="Palatino Linotype" w:hAnsi="Palatino Linotype"/>
          <w:sz w:val="20"/>
          <w:szCs w:val="20"/>
        </w:rPr>
        <w:t>colleghi</w:t>
      </w:r>
      <w:r w:rsidRPr="001D08FC">
        <w:rPr>
          <w:rFonts w:ascii="Palatino Linotype" w:hAnsi="Palatino Linotype"/>
          <w:spacing w:val="-14"/>
          <w:sz w:val="20"/>
          <w:szCs w:val="20"/>
        </w:rPr>
        <w:t xml:space="preserve"> </w:t>
      </w:r>
      <w:r w:rsidRPr="001D08FC">
        <w:rPr>
          <w:rFonts w:ascii="Palatino Linotype" w:hAnsi="Palatino Linotype"/>
          <w:sz w:val="20"/>
          <w:szCs w:val="20"/>
        </w:rPr>
        <w:t>al</w:t>
      </w:r>
      <w:r w:rsidRPr="001D08FC">
        <w:rPr>
          <w:rFonts w:ascii="Palatino Linotype" w:hAnsi="Palatino Linotype"/>
          <w:spacing w:val="-14"/>
          <w:sz w:val="20"/>
          <w:szCs w:val="20"/>
        </w:rPr>
        <w:t xml:space="preserve"> </w:t>
      </w:r>
      <w:r w:rsidRPr="001D08FC">
        <w:rPr>
          <w:rFonts w:ascii="Palatino Linotype" w:hAnsi="Palatino Linotype"/>
          <w:sz w:val="20"/>
          <w:szCs w:val="20"/>
        </w:rPr>
        <w:t>fine</w:t>
      </w:r>
      <w:r w:rsidRPr="001D08FC">
        <w:rPr>
          <w:rFonts w:ascii="Palatino Linotype" w:hAnsi="Palatino Linotype"/>
          <w:spacing w:val="-15"/>
          <w:sz w:val="20"/>
          <w:szCs w:val="20"/>
        </w:rPr>
        <w:t xml:space="preserve"> </w:t>
      </w:r>
      <w:r w:rsidRPr="001D08FC">
        <w:rPr>
          <w:rFonts w:ascii="Palatino Linotype" w:hAnsi="Palatino Linotype"/>
          <w:sz w:val="20"/>
          <w:szCs w:val="20"/>
        </w:rPr>
        <w:t>di</w:t>
      </w:r>
      <w:r w:rsidRPr="001D08FC">
        <w:rPr>
          <w:rFonts w:ascii="Palatino Linotype" w:hAnsi="Palatino Linotype"/>
          <w:spacing w:val="-12"/>
          <w:sz w:val="20"/>
          <w:szCs w:val="20"/>
        </w:rPr>
        <w:t xml:space="preserve"> </w:t>
      </w:r>
      <w:r w:rsidRPr="001D08FC">
        <w:rPr>
          <w:rFonts w:ascii="Palatino Linotype" w:hAnsi="Palatino Linotype"/>
          <w:sz w:val="20"/>
          <w:szCs w:val="20"/>
        </w:rPr>
        <w:t>evitare la creazione dei “noccioli duri di professionalità”;</w:t>
      </w:r>
    </w:p>
    <w:p w:rsidR="00093768" w:rsidRPr="001D08FC" w:rsidRDefault="00286B50">
      <w:pPr>
        <w:pStyle w:val="Paragrafoelenco"/>
        <w:numPr>
          <w:ilvl w:val="0"/>
          <w:numId w:val="2"/>
        </w:numPr>
        <w:tabs>
          <w:tab w:val="left" w:pos="831"/>
          <w:tab w:val="left" w:pos="833"/>
        </w:tabs>
        <w:ind w:right="122"/>
        <w:jc w:val="both"/>
        <w:rPr>
          <w:rFonts w:ascii="Palatino Linotype" w:hAnsi="Palatino Linotype"/>
          <w:sz w:val="20"/>
          <w:szCs w:val="20"/>
        </w:rPr>
      </w:pPr>
      <w:r w:rsidRPr="001D08FC">
        <w:rPr>
          <w:rFonts w:ascii="Palatino Linotype" w:hAnsi="Palatino Linotype"/>
          <w:sz w:val="20"/>
          <w:szCs w:val="20"/>
        </w:rPr>
        <w:t>garantire il necessario impegno ai fini di un amb</w:t>
      </w:r>
      <w:r w:rsidRPr="001D08FC">
        <w:rPr>
          <w:rFonts w:ascii="Palatino Linotype" w:hAnsi="Palatino Linotype"/>
          <w:sz w:val="20"/>
          <w:szCs w:val="20"/>
        </w:rPr>
        <w:t xml:space="preserve">ito di lavoro che assicuri sicurezza, salute e </w:t>
      </w:r>
      <w:r w:rsidRPr="001D08FC">
        <w:rPr>
          <w:rFonts w:ascii="Palatino Linotype" w:hAnsi="Palatino Linotype"/>
          <w:spacing w:val="-2"/>
          <w:sz w:val="20"/>
          <w:szCs w:val="20"/>
        </w:rPr>
        <w:t>benessere;</w:t>
      </w:r>
    </w:p>
    <w:p w:rsidR="00093768" w:rsidRPr="001D08FC" w:rsidRDefault="00286B50">
      <w:pPr>
        <w:pStyle w:val="Paragrafoelenco"/>
        <w:numPr>
          <w:ilvl w:val="0"/>
          <w:numId w:val="2"/>
        </w:numPr>
        <w:tabs>
          <w:tab w:val="left" w:pos="833"/>
        </w:tabs>
        <w:ind w:right="114"/>
        <w:jc w:val="both"/>
        <w:rPr>
          <w:rFonts w:ascii="Palatino Linotype" w:hAnsi="Palatino Linotype"/>
          <w:sz w:val="20"/>
          <w:szCs w:val="20"/>
        </w:rPr>
      </w:pPr>
      <w:r w:rsidRPr="001D08FC">
        <w:rPr>
          <w:rFonts w:ascii="Palatino Linotype" w:hAnsi="Palatino Linotype"/>
          <w:sz w:val="20"/>
          <w:szCs w:val="20"/>
        </w:rPr>
        <w:t>comunicare e diffondere gli obiettivi dell’Ente, stimolando l’orientamento del personale al risultato, anche attraverso modalità strutturate di partecipazione per valorizzare l’apporto di tutti al r</w:t>
      </w:r>
      <w:r w:rsidRPr="001D08FC">
        <w:rPr>
          <w:rFonts w:ascii="Palatino Linotype" w:hAnsi="Palatino Linotype"/>
          <w:sz w:val="20"/>
          <w:szCs w:val="20"/>
        </w:rPr>
        <w:t>aggiungimento degli obiettivi.</w:t>
      </w: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rPr>
          <w:rFonts w:ascii="Palatino Linotype" w:hAnsi="Palatino Linotype"/>
          <w:sz w:val="20"/>
          <w:szCs w:val="20"/>
        </w:rPr>
      </w:pPr>
      <w:r w:rsidRPr="001D08FC">
        <w:rPr>
          <w:rFonts w:ascii="Palatino Linotype" w:hAnsi="Palatino Linotype"/>
          <w:b/>
          <w:i/>
          <w:sz w:val="20"/>
          <w:szCs w:val="20"/>
        </w:rPr>
        <w:t>FARE</w:t>
      </w:r>
      <w:r w:rsidRPr="001D08FC">
        <w:rPr>
          <w:rFonts w:ascii="Palatino Linotype" w:hAnsi="Palatino Linotype"/>
          <w:b/>
          <w:i/>
          <w:spacing w:val="-7"/>
          <w:sz w:val="20"/>
          <w:szCs w:val="20"/>
        </w:rPr>
        <w:t xml:space="preserve"> </w:t>
      </w:r>
      <w:r w:rsidRPr="001D08FC">
        <w:rPr>
          <w:rFonts w:ascii="Palatino Linotype" w:hAnsi="Palatino Linotype"/>
          <w:b/>
          <w:i/>
          <w:sz w:val="20"/>
          <w:szCs w:val="20"/>
        </w:rPr>
        <w:t>SQUADRA</w:t>
      </w:r>
      <w:r w:rsidRPr="001D08FC">
        <w:rPr>
          <w:rFonts w:ascii="Palatino Linotype" w:hAnsi="Palatino Linotype"/>
          <w:i/>
          <w:spacing w:val="-4"/>
          <w:sz w:val="20"/>
          <w:szCs w:val="20"/>
        </w:rPr>
        <w:t xml:space="preserve"> </w:t>
      </w:r>
      <w:r w:rsidRPr="001D08FC">
        <w:rPr>
          <w:rFonts w:ascii="Palatino Linotype" w:hAnsi="Palatino Linotype"/>
          <w:sz w:val="20"/>
          <w:szCs w:val="20"/>
        </w:rPr>
        <w:t>–</w:t>
      </w:r>
      <w:r w:rsidRPr="001D08FC">
        <w:rPr>
          <w:rFonts w:ascii="Palatino Linotype" w:hAnsi="Palatino Linotype"/>
          <w:spacing w:val="-6"/>
          <w:sz w:val="20"/>
          <w:szCs w:val="20"/>
        </w:rPr>
        <w:t xml:space="preserve"> </w:t>
      </w:r>
      <w:r w:rsidRPr="001D08FC">
        <w:rPr>
          <w:rFonts w:ascii="Palatino Linotype" w:hAnsi="Palatino Linotype"/>
          <w:sz w:val="20"/>
          <w:szCs w:val="20"/>
        </w:rPr>
        <w:t>agire</w:t>
      </w:r>
      <w:r w:rsidRPr="001D08FC">
        <w:rPr>
          <w:rFonts w:ascii="Palatino Linotype" w:hAnsi="Palatino Linotype"/>
          <w:spacing w:val="-5"/>
          <w:sz w:val="20"/>
          <w:szCs w:val="20"/>
        </w:rPr>
        <w:t xml:space="preserve"> </w:t>
      </w:r>
      <w:r w:rsidRPr="001D08FC">
        <w:rPr>
          <w:rFonts w:ascii="Palatino Linotype" w:hAnsi="Palatino Linotype"/>
          <w:sz w:val="20"/>
          <w:szCs w:val="20"/>
        </w:rPr>
        <w:t>per</w:t>
      </w:r>
      <w:r w:rsidRPr="001D08FC">
        <w:rPr>
          <w:rFonts w:ascii="Palatino Linotype" w:hAnsi="Palatino Linotype"/>
          <w:spacing w:val="-5"/>
          <w:sz w:val="20"/>
          <w:szCs w:val="20"/>
        </w:rPr>
        <w:t xml:space="preserve"> </w:t>
      </w:r>
      <w:r w:rsidRPr="001D08FC">
        <w:rPr>
          <w:rFonts w:ascii="Palatino Linotype" w:hAnsi="Palatino Linotype"/>
          <w:sz w:val="20"/>
          <w:szCs w:val="20"/>
        </w:rPr>
        <w:t>raggiungere</w:t>
      </w:r>
      <w:r w:rsidRPr="001D08FC">
        <w:rPr>
          <w:rFonts w:ascii="Palatino Linotype" w:hAnsi="Palatino Linotype"/>
          <w:spacing w:val="-7"/>
          <w:sz w:val="20"/>
          <w:szCs w:val="20"/>
        </w:rPr>
        <w:t xml:space="preserve"> </w:t>
      </w:r>
      <w:r w:rsidRPr="001D08FC">
        <w:rPr>
          <w:rFonts w:ascii="Palatino Linotype" w:hAnsi="Palatino Linotype"/>
          <w:sz w:val="20"/>
          <w:szCs w:val="20"/>
        </w:rPr>
        <w:t>obiettivi</w:t>
      </w:r>
      <w:r w:rsidRPr="001D08FC">
        <w:rPr>
          <w:rFonts w:ascii="Palatino Linotype" w:hAnsi="Palatino Linotype"/>
          <w:spacing w:val="-5"/>
          <w:sz w:val="20"/>
          <w:szCs w:val="20"/>
        </w:rPr>
        <w:t xml:space="preserve"> </w:t>
      </w:r>
      <w:r w:rsidRPr="001D08FC">
        <w:rPr>
          <w:rFonts w:ascii="Palatino Linotype" w:hAnsi="Palatino Linotype"/>
          <w:sz w:val="20"/>
          <w:szCs w:val="20"/>
        </w:rPr>
        <w:t>condivisi</w:t>
      </w:r>
      <w:r w:rsidRPr="001D08FC">
        <w:rPr>
          <w:rFonts w:ascii="Palatino Linotype" w:hAnsi="Palatino Linotype"/>
          <w:spacing w:val="-5"/>
          <w:sz w:val="20"/>
          <w:szCs w:val="20"/>
        </w:rPr>
        <w:t xml:space="preserve"> </w:t>
      </w:r>
      <w:r w:rsidRPr="001D08FC">
        <w:rPr>
          <w:rFonts w:ascii="Palatino Linotype" w:hAnsi="Palatino Linotype"/>
          <w:sz w:val="20"/>
          <w:szCs w:val="20"/>
        </w:rPr>
        <w:t>da</w:t>
      </w:r>
      <w:r w:rsidRPr="001D08FC">
        <w:rPr>
          <w:rFonts w:ascii="Palatino Linotype" w:hAnsi="Palatino Linotype"/>
          <w:spacing w:val="-7"/>
          <w:sz w:val="20"/>
          <w:szCs w:val="20"/>
        </w:rPr>
        <w:t xml:space="preserve"> </w:t>
      </w:r>
      <w:r w:rsidRPr="001D08FC">
        <w:rPr>
          <w:rFonts w:ascii="Palatino Linotype" w:hAnsi="Palatino Linotype"/>
          <w:sz w:val="20"/>
          <w:szCs w:val="20"/>
        </w:rPr>
        <w:t>tutti,</w:t>
      </w:r>
      <w:r w:rsidRPr="001D08FC">
        <w:rPr>
          <w:rFonts w:ascii="Palatino Linotype" w:hAnsi="Palatino Linotype"/>
          <w:spacing w:val="-6"/>
          <w:sz w:val="20"/>
          <w:szCs w:val="20"/>
        </w:rPr>
        <w:t xml:space="preserve"> </w:t>
      </w:r>
      <w:r w:rsidRPr="001D08FC">
        <w:rPr>
          <w:rFonts w:ascii="Palatino Linotype" w:hAnsi="Palatino Linotype"/>
          <w:sz w:val="20"/>
          <w:szCs w:val="20"/>
        </w:rPr>
        <w:t>attraverso</w:t>
      </w:r>
      <w:r w:rsidRPr="001D08FC">
        <w:rPr>
          <w:rFonts w:ascii="Palatino Linotype" w:hAnsi="Palatino Linotype"/>
          <w:spacing w:val="-6"/>
          <w:sz w:val="20"/>
          <w:szCs w:val="20"/>
        </w:rPr>
        <w:t xml:space="preserve"> </w:t>
      </w:r>
      <w:r w:rsidRPr="001D08FC">
        <w:rPr>
          <w:rFonts w:ascii="Palatino Linotype" w:hAnsi="Palatino Linotype"/>
          <w:sz w:val="20"/>
          <w:szCs w:val="20"/>
        </w:rPr>
        <w:t>la</w:t>
      </w:r>
      <w:r w:rsidRPr="001D08FC">
        <w:rPr>
          <w:rFonts w:ascii="Palatino Linotype" w:hAnsi="Palatino Linotype"/>
          <w:spacing w:val="-6"/>
          <w:sz w:val="20"/>
          <w:szCs w:val="20"/>
        </w:rPr>
        <w:t xml:space="preserve"> </w:t>
      </w:r>
      <w:r w:rsidRPr="001D08FC">
        <w:rPr>
          <w:rFonts w:ascii="Palatino Linotype" w:hAnsi="Palatino Linotype"/>
          <w:sz w:val="20"/>
          <w:szCs w:val="20"/>
        </w:rPr>
        <w:t>valorizzazione</w:t>
      </w:r>
      <w:r w:rsidRPr="001D08FC">
        <w:rPr>
          <w:rFonts w:ascii="Palatino Linotype" w:hAnsi="Palatino Linotype"/>
          <w:spacing w:val="-6"/>
          <w:sz w:val="20"/>
          <w:szCs w:val="20"/>
        </w:rPr>
        <w:t xml:space="preserve"> </w:t>
      </w:r>
      <w:r w:rsidRPr="001D08FC">
        <w:rPr>
          <w:rFonts w:ascii="Palatino Linotype" w:hAnsi="Palatino Linotype"/>
          <w:sz w:val="20"/>
          <w:szCs w:val="20"/>
        </w:rPr>
        <w:t>dei differenti punti di vista nella condivisione di valori, regole ed interessi.</w:t>
      </w:r>
    </w:p>
    <w:p w:rsidR="00093768" w:rsidRPr="001D08FC" w:rsidRDefault="00286B50">
      <w:pPr>
        <w:pStyle w:val="Corpotesto"/>
        <w:rPr>
          <w:rFonts w:ascii="Palatino Linotype" w:hAnsi="Palatino Linotype"/>
          <w:sz w:val="20"/>
          <w:szCs w:val="20"/>
        </w:rPr>
      </w:pPr>
      <w:r w:rsidRPr="001D08FC">
        <w:rPr>
          <w:rFonts w:ascii="Palatino Linotype" w:hAnsi="Palatino Linotype"/>
          <w:sz w:val="20"/>
          <w:szCs w:val="20"/>
        </w:rPr>
        <w:t>Nel</w:t>
      </w:r>
      <w:r w:rsidRPr="001D08FC">
        <w:rPr>
          <w:rFonts w:ascii="Palatino Linotype" w:hAnsi="Palatino Linotype"/>
          <w:spacing w:val="-2"/>
          <w:sz w:val="20"/>
          <w:szCs w:val="20"/>
        </w:rPr>
        <w:t xml:space="preserve"> </w:t>
      </w:r>
      <w:r w:rsidRPr="001D08FC">
        <w:rPr>
          <w:rFonts w:ascii="Palatino Linotype" w:hAnsi="Palatino Linotype"/>
          <w:sz w:val="20"/>
          <w:szCs w:val="20"/>
        </w:rPr>
        <w:t>particolare,</w:t>
      </w:r>
      <w:r w:rsidRPr="001D08FC">
        <w:rPr>
          <w:rFonts w:ascii="Palatino Linotype" w:hAnsi="Palatino Linotype"/>
          <w:spacing w:val="-1"/>
          <w:sz w:val="20"/>
          <w:szCs w:val="20"/>
        </w:rPr>
        <w:t xml:space="preserve"> </w:t>
      </w:r>
      <w:r w:rsidRPr="001D08FC">
        <w:rPr>
          <w:rFonts w:ascii="Palatino Linotype" w:hAnsi="Palatino Linotype"/>
          <w:sz w:val="20"/>
          <w:szCs w:val="20"/>
        </w:rPr>
        <w:t>i</w:t>
      </w:r>
      <w:r w:rsidRPr="001D08FC">
        <w:rPr>
          <w:rFonts w:ascii="Palatino Linotype" w:hAnsi="Palatino Linotype"/>
          <w:spacing w:val="-2"/>
          <w:sz w:val="20"/>
          <w:szCs w:val="20"/>
        </w:rPr>
        <w:t xml:space="preserve"> </w:t>
      </w:r>
      <w:r w:rsidRPr="001D08FC">
        <w:rPr>
          <w:rFonts w:ascii="Palatino Linotype" w:hAnsi="Palatino Linotype"/>
          <w:sz w:val="20"/>
          <w:szCs w:val="20"/>
        </w:rPr>
        <w:t>dipendenti</w:t>
      </w:r>
      <w:r w:rsidRPr="001D08FC">
        <w:rPr>
          <w:rFonts w:ascii="Palatino Linotype" w:hAnsi="Palatino Linotype"/>
          <w:spacing w:val="-1"/>
          <w:sz w:val="20"/>
          <w:szCs w:val="20"/>
        </w:rPr>
        <w:t xml:space="preserve"> </w:t>
      </w:r>
      <w:r w:rsidRPr="001D08FC">
        <w:rPr>
          <w:rFonts w:ascii="Palatino Linotype" w:hAnsi="Palatino Linotype"/>
          <w:spacing w:val="-2"/>
          <w:sz w:val="20"/>
          <w:szCs w:val="20"/>
        </w:rPr>
        <w:t>intendono:</w:t>
      </w:r>
    </w:p>
    <w:p w:rsidR="00093768" w:rsidRPr="001D08FC" w:rsidRDefault="00286B50">
      <w:pPr>
        <w:pStyle w:val="Paragrafoelenco"/>
        <w:numPr>
          <w:ilvl w:val="0"/>
          <w:numId w:val="1"/>
        </w:numPr>
        <w:tabs>
          <w:tab w:val="left" w:pos="833"/>
        </w:tabs>
        <w:ind w:right="120"/>
        <w:rPr>
          <w:rFonts w:ascii="Palatino Linotype" w:hAnsi="Palatino Linotype"/>
          <w:sz w:val="20"/>
          <w:szCs w:val="20"/>
        </w:rPr>
      </w:pPr>
      <w:r w:rsidRPr="001D08FC">
        <w:rPr>
          <w:rFonts w:ascii="Palatino Linotype" w:hAnsi="Palatino Linotype"/>
          <w:sz w:val="20"/>
          <w:szCs w:val="20"/>
        </w:rPr>
        <w:t>sviluppare</w:t>
      </w:r>
      <w:r w:rsidRPr="001D08FC">
        <w:rPr>
          <w:rFonts w:ascii="Palatino Linotype" w:hAnsi="Palatino Linotype"/>
          <w:spacing w:val="-5"/>
          <w:sz w:val="20"/>
          <w:szCs w:val="20"/>
        </w:rPr>
        <w:t xml:space="preserve"> </w:t>
      </w:r>
      <w:r w:rsidRPr="001D08FC">
        <w:rPr>
          <w:rFonts w:ascii="Palatino Linotype" w:hAnsi="Palatino Linotype"/>
          <w:sz w:val="20"/>
          <w:szCs w:val="20"/>
        </w:rPr>
        <w:t>il</w:t>
      </w:r>
      <w:r w:rsidRPr="001D08FC">
        <w:rPr>
          <w:rFonts w:ascii="Palatino Linotype" w:hAnsi="Palatino Linotype"/>
          <w:spacing w:val="-3"/>
          <w:sz w:val="20"/>
          <w:szCs w:val="20"/>
        </w:rPr>
        <w:t xml:space="preserve"> </w:t>
      </w:r>
      <w:r w:rsidRPr="001D08FC">
        <w:rPr>
          <w:rFonts w:ascii="Palatino Linotype" w:hAnsi="Palatino Linotype"/>
          <w:sz w:val="20"/>
          <w:szCs w:val="20"/>
        </w:rPr>
        <w:t>senso</w:t>
      </w:r>
      <w:r w:rsidRPr="001D08FC">
        <w:rPr>
          <w:rFonts w:ascii="Palatino Linotype" w:hAnsi="Palatino Linotype"/>
          <w:spacing w:val="-1"/>
          <w:sz w:val="20"/>
          <w:szCs w:val="20"/>
        </w:rPr>
        <w:t xml:space="preserve"> </w:t>
      </w:r>
      <w:r w:rsidRPr="001D08FC">
        <w:rPr>
          <w:rFonts w:ascii="Palatino Linotype" w:hAnsi="Palatino Linotype"/>
          <w:sz w:val="20"/>
          <w:szCs w:val="20"/>
        </w:rPr>
        <w:t>di</w:t>
      </w:r>
      <w:r w:rsidRPr="001D08FC">
        <w:rPr>
          <w:rFonts w:ascii="Palatino Linotype" w:hAnsi="Palatino Linotype"/>
          <w:spacing w:val="-3"/>
          <w:sz w:val="20"/>
          <w:szCs w:val="20"/>
        </w:rPr>
        <w:t xml:space="preserve"> </w:t>
      </w:r>
      <w:r w:rsidRPr="001D08FC">
        <w:rPr>
          <w:rFonts w:ascii="Palatino Linotype" w:hAnsi="Palatino Linotype"/>
          <w:sz w:val="20"/>
          <w:szCs w:val="20"/>
        </w:rPr>
        <w:t>identità</w:t>
      </w:r>
      <w:r w:rsidRPr="001D08FC">
        <w:rPr>
          <w:rFonts w:ascii="Palatino Linotype" w:hAnsi="Palatino Linotype"/>
          <w:spacing w:val="-3"/>
          <w:sz w:val="20"/>
          <w:szCs w:val="20"/>
        </w:rPr>
        <w:t xml:space="preserve"> </w:t>
      </w:r>
      <w:r w:rsidRPr="001D08FC">
        <w:rPr>
          <w:rFonts w:ascii="Palatino Linotype" w:hAnsi="Palatino Linotype"/>
          <w:sz w:val="20"/>
          <w:szCs w:val="20"/>
        </w:rPr>
        <w:t>e</w:t>
      </w:r>
      <w:r w:rsidRPr="001D08FC">
        <w:rPr>
          <w:rFonts w:ascii="Palatino Linotype" w:hAnsi="Palatino Linotype"/>
          <w:spacing w:val="-5"/>
          <w:sz w:val="20"/>
          <w:szCs w:val="20"/>
        </w:rPr>
        <w:t xml:space="preserve"> </w:t>
      </w:r>
      <w:r w:rsidRPr="001D08FC">
        <w:rPr>
          <w:rFonts w:ascii="Palatino Linotype" w:hAnsi="Palatino Linotype"/>
          <w:sz w:val="20"/>
          <w:szCs w:val="20"/>
        </w:rPr>
        <w:t>di</w:t>
      </w:r>
      <w:r w:rsidRPr="001D08FC">
        <w:rPr>
          <w:rFonts w:ascii="Palatino Linotype" w:hAnsi="Palatino Linotype"/>
          <w:spacing w:val="-1"/>
          <w:sz w:val="20"/>
          <w:szCs w:val="20"/>
        </w:rPr>
        <w:t xml:space="preserve"> </w:t>
      </w:r>
      <w:r w:rsidRPr="001D08FC">
        <w:rPr>
          <w:rFonts w:ascii="Palatino Linotype" w:hAnsi="Palatino Linotype"/>
          <w:sz w:val="20"/>
          <w:szCs w:val="20"/>
        </w:rPr>
        <w:t>appartenenza</w:t>
      </w:r>
      <w:r w:rsidRPr="001D08FC">
        <w:rPr>
          <w:rFonts w:ascii="Palatino Linotype" w:hAnsi="Palatino Linotype"/>
          <w:spacing w:val="-2"/>
          <w:sz w:val="20"/>
          <w:szCs w:val="20"/>
        </w:rPr>
        <w:t xml:space="preserve"> </w:t>
      </w:r>
      <w:r w:rsidRPr="001D08FC">
        <w:rPr>
          <w:rFonts w:ascii="Palatino Linotype" w:hAnsi="Palatino Linotype"/>
          <w:sz w:val="20"/>
          <w:szCs w:val="20"/>
        </w:rPr>
        <w:t>al</w:t>
      </w:r>
      <w:r w:rsidRPr="001D08FC">
        <w:rPr>
          <w:rFonts w:ascii="Palatino Linotype" w:hAnsi="Palatino Linotype"/>
          <w:spacing w:val="-3"/>
          <w:sz w:val="20"/>
          <w:szCs w:val="20"/>
        </w:rPr>
        <w:t xml:space="preserve"> </w:t>
      </w:r>
      <w:r w:rsidRPr="001D08FC">
        <w:rPr>
          <w:rFonts w:ascii="Palatino Linotype" w:hAnsi="Palatino Linotype"/>
          <w:sz w:val="20"/>
          <w:szCs w:val="20"/>
        </w:rPr>
        <w:t>Comune,</w:t>
      </w:r>
      <w:r w:rsidRPr="001D08FC">
        <w:rPr>
          <w:rFonts w:ascii="Palatino Linotype" w:hAnsi="Palatino Linotype"/>
          <w:spacing w:val="-3"/>
          <w:sz w:val="20"/>
          <w:szCs w:val="20"/>
        </w:rPr>
        <w:t xml:space="preserve"> </w:t>
      </w:r>
      <w:r w:rsidRPr="001D08FC">
        <w:rPr>
          <w:rFonts w:ascii="Palatino Linotype" w:hAnsi="Palatino Linotype"/>
          <w:sz w:val="20"/>
          <w:szCs w:val="20"/>
        </w:rPr>
        <w:t>anche</w:t>
      </w:r>
      <w:r w:rsidRPr="001D08FC">
        <w:rPr>
          <w:rFonts w:ascii="Palatino Linotype" w:hAnsi="Palatino Linotype"/>
          <w:spacing w:val="-2"/>
          <w:sz w:val="20"/>
          <w:szCs w:val="20"/>
        </w:rPr>
        <w:t xml:space="preserve"> </w:t>
      </w:r>
      <w:r w:rsidRPr="001D08FC">
        <w:rPr>
          <w:rFonts w:ascii="Palatino Linotype" w:hAnsi="Palatino Linotype"/>
          <w:sz w:val="20"/>
          <w:szCs w:val="20"/>
        </w:rPr>
        <w:t>adottando</w:t>
      </w:r>
      <w:r w:rsidRPr="001D08FC">
        <w:rPr>
          <w:rFonts w:ascii="Palatino Linotype" w:hAnsi="Palatino Linotype"/>
          <w:spacing w:val="-3"/>
          <w:sz w:val="20"/>
          <w:szCs w:val="20"/>
        </w:rPr>
        <w:t xml:space="preserve"> </w:t>
      </w:r>
      <w:r w:rsidRPr="001D08FC">
        <w:rPr>
          <w:rFonts w:ascii="Palatino Linotype" w:hAnsi="Palatino Linotype"/>
          <w:sz w:val="20"/>
          <w:szCs w:val="20"/>
        </w:rPr>
        <w:t>e</w:t>
      </w:r>
      <w:r w:rsidRPr="001D08FC">
        <w:rPr>
          <w:rFonts w:ascii="Palatino Linotype" w:hAnsi="Palatino Linotype"/>
          <w:spacing w:val="-4"/>
          <w:sz w:val="20"/>
          <w:szCs w:val="20"/>
        </w:rPr>
        <w:t xml:space="preserve"> </w:t>
      </w:r>
      <w:r w:rsidRPr="001D08FC">
        <w:rPr>
          <w:rFonts w:ascii="Palatino Linotype" w:hAnsi="Palatino Linotype"/>
          <w:sz w:val="20"/>
          <w:szCs w:val="20"/>
        </w:rPr>
        <w:t>promuovendo l’immagine coordinata dell’Ente;</w:t>
      </w:r>
    </w:p>
    <w:p w:rsidR="00093768" w:rsidRPr="001D08FC" w:rsidRDefault="00286B50">
      <w:pPr>
        <w:pStyle w:val="Paragrafoelenco"/>
        <w:numPr>
          <w:ilvl w:val="0"/>
          <w:numId w:val="1"/>
        </w:numPr>
        <w:tabs>
          <w:tab w:val="left" w:pos="833"/>
        </w:tabs>
        <w:spacing w:before="1"/>
        <w:ind w:right="113"/>
        <w:rPr>
          <w:rFonts w:ascii="Palatino Linotype" w:hAnsi="Palatino Linotype"/>
          <w:sz w:val="20"/>
          <w:szCs w:val="20"/>
        </w:rPr>
      </w:pPr>
      <w:r w:rsidRPr="001D08FC">
        <w:rPr>
          <w:rFonts w:ascii="Palatino Linotype" w:hAnsi="Palatino Linotype"/>
          <w:sz w:val="20"/>
          <w:szCs w:val="20"/>
        </w:rPr>
        <w:t>sostenere</w:t>
      </w:r>
      <w:r w:rsidRPr="001D08FC">
        <w:rPr>
          <w:rFonts w:ascii="Palatino Linotype" w:hAnsi="Palatino Linotype"/>
          <w:spacing w:val="-15"/>
          <w:sz w:val="20"/>
          <w:szCs w:val="20"/>
        </w:rPr>
        <w:t xml:space="preserve"> </w:t>
      </w:r>
      <w:r w:rsidRPr="001D08FC">
        <w:rPr>
          <w:rFonts w:ascii="Palatino Linotype" w:hAnsi="Palatino Linotype"/>
          <w:sz w:val="20"/>
          <w:szCs w:val="20"/>
        </w:rPr>
        <w:t>il</w:t>
      </w:r>
      <w:r w:rsidRPr="001D08FC">
        <w:rPr>
          <w:rFonts w:ascii="Palatino Linotype" w:hAnsi="Palatino Linotype"/>
          <w:spacing w:val="-15"/>
          <w:sz w:val="20"/>
          <w:szCs w:val="20"/>
        </w:rPr>
        <w:t xml:space="preserve"> </w:t>
      </w:r>
      <w:r w:rsidRPr="001D08FC">
        <w:rPr>
          <w:rFonts w:ascii="Palatino Linotype" w:hAnsi="Palatino Linotype"/>
          <w:sz w:val="20"/>
          <w:szCs w:val="20"/>
        </w:rPr>
        <w:t>lavoro</w:t>
      </w:r>
      <w:r w:rsidRPr="001D08FC">
        <w:rPr>
          <w:rFonts w:ascii="Palatino Linotype" w:hAnsi="Palatino Linotype"/>
          <w:spacing w:val="-15"/>
          <w:sz w:val="20"/>
          <w:szCs w:val="20"/>
        </w:rPr>
        <w:t xml:space="preserve"> </w:t>
      </w:r>
      <w:r w:rsidRPr="001D08FC">
        <w:rPr>
          <w:rFonts w:ascii="Palatino Linotype" w:hAnsi="Palatino Linotype"/>
          <w:sz w:val="20"/>
          <w:szCs w:val="20"/>
        </w:rPr>
        <w:t>in</w:t>
      </w:r>
      <w:r w:rsidRPr="001D08FC">
        <w:rPr>
          <w:rFonts w:ascii="Palatino Linotype" w:hAnsi="Palatino Linotype"/>
          <w:spacing w:val="-15"/>
          <w:sz w:val="20"/>
          <w:szCs w:val="20"/>
        </w:rPr>
        <w:t xml:space="preserve"> </w:t>
      </w:r>
      <w:r w:rsidRPr="001D08FC">
        <w:rPr>
          <w:rFonts w:ascii="Palatino Linotype" w:hAnsi="Palatino Linotype"/>
          <w:sz w:val="20"/>
          <w:szCs w:val="20"/>
        </w:rPr>
        <w:t>rete,</w:t>
      </w:r>
      <w:r w:rsidRPr="001D08FC">
        <w:rPr>
          <w:rFonts w:ascii="Palatino Linotype" w:hAnsi="Palatino Linotype"/>
          <w:spacing w:val="-15"/>
          <w:sz w:val="20"/>
          <w:szCs w:val="20"/>
        </w:rPr>
        <w:t xml:space="preserve"> </w:t>
      </w:r>
      <w:r w:rsidRPr="001D08FC">
        <w:rPr>
          <w:rFonts w:ascii="Palatino Linotype" w:hAnsi="Palatino Linotype"/>
          <w:sz w:val="20"/>
          <w:szCs w:val="20"/>
        </w:rPr>
        <w:t>favorendo</w:t>
      </w:r>
      <w:r w:rsidRPr="001D08FC">
        <w:rPr>
          <w:rFonts w:ascii="Palatino Linotype" w:hAnsi="Palatino Linotype"/>
          <w:spacing w:val="-15"/>
          <w:sz w:val="20"/>
          <w:szCs w:val="20"/>
        </w:rPr>
        <w:t xml:space="preserve"> </w:t>
      </w:r>
      <w:r w:rsidRPr="001D08FC">
        <w:rPr>
          <w:rFonts w:ascii="Palatino Linotype" w:hAnsi="Palatino Linotype"/>
          <w:sz w:val="20"/>
          <w:szCs w:val="20"/>
        </w:rPr>
        <w:t>lo</w:t>
      </w:r>
      <w:r w:rsidRPr="001D08FC">
        <w:rPr>
          <w:rFonts w:ascii="Palatino Linotype" w:hAnsi="Palatino Linotype"/>
          <w:spacing w:val="-14"/>
          <w:sz w:val="20"/>
          <w:szCs w:val="20"/>
        </w:rPr>
        <w:t xml:space="preserve"> </w:t>
      </w:r>
      <w:r w:rsidRPr="001D08FC">
        <w:rPr>
          <w:rFonts w:ascii="Palatino Linotype" w:hAnsi="Palatino Linotype"/>
          <w:sz w:val="20"/>
          <w:szCs w:val="20"/>
        </w:rPr>
        <w:t>scambio</w:t>
      </w:r>
      <w:r w:rsidRPr="001D08FC">
        <w:rPr>
          <w:rFonts w:ascii="Palatino Linotype" w:hAnsi="Palatino Linotype"/>
          <w:spacing w:val="-15"/>
          <w:sz w:val="20"/>
          <w:szCs w:val="20"/>
        </w:rPr>
        <w:t xml:space="preserve"> </w:t>
      </w:r>
      <w:r w:rsidRPr="001D08FC">
        <w:rPr>
          <w:rFonts w:ascii="Palatino Linotype" w:hAnsi="Palatino Linotype"/>
          <w:sz w:val="20"/>
          <w:szCs w:val="20"/>
        </w:rPr>
        <w:t>delle</w:t>
      </w:r>
      <w:r w:rsidRPr="001D08FC">
        <w:rPr>
          <w:rFonts w:ascii="Palatino Linotype" w:hAnsi="Palatino Linotype"/>
          <w:spacing w:val="-15"/>
          <w:sz w:val="20"/>
          <w:szCs w:val="20"/>
        </w:rPr>
        <w:t xml:space="preserve"> </w:t>
      </w:r>
      <w:r w:rsidRPr="001D08FC">
        <w:rPr>
          <w:rFonts w:ascii="Palatino Linotype" w:hAnsi="Palatino Linotype"/>
          <w:sz w:val="20"/>
          <w:szCs w:val="20"/>
        </w:rPr>
        <w:t>informazioni</w:t>
      </w:r>
      <w:r w:rsidRPr="001D08FC">
        <w:rPr>
          <w:rFonts w:ascii="Palatino Linotype" w:hAnsi="Palatino Linotype"/>
          <w:spacing w:val="-15"/>
          <w:sz w:val="20"/>
          <w:szCs w:val="20"/>
        </w:rPr>
        <w:t xml:space="preserve"> </w:t>
      </w:r>
      <w:r w:rsidRPr="001D08FC">
        <w:rPr>
          <w:rFonts w:ascii="Palatino Linotype" w:hAnsi="Palatino Linotype"/>
          <w:sz w:val="20"/>
          <w:szCs w:val="20"/>
        </w:rPr>
        <w:t>e</w:t>
      </w:r>
      <w:r w:rsidRPr="001D08FC">
        <w:rPr>
          <w:rFonts w:ascii="Palatino Linotype" w:hAnsi="Palatino Linotype"/>
          <w:spacing w:val="-15"/>
          <w:sz w:val="20"/>
          <w:szCs w:val="20"/>
        </w:rPr>
        <w:t xml:space="preserve"> </w:t>
      </w:r>
      <w:r w:rsidRPr="001D08FC">
        <w:rPr>
          <w:rFonts w:ascii="Palatino Linotype" w:hAnsi="Palatino Linotype"/>
          <w:sz w:val="20"/>
          <w:szCs w:val="20"/>
        </w:rPr>
        <w:t>l’integrazione</w:t>
      </w:r>
      <w:r w:rsidRPr="001D08FC">
        <w:rPr>
          <w:rFonts w:ascii="Palatino Linotype" w:hAnsi="Palatino Linotype"/>
          <w:spacing w:val="-15"/>
          <w:sz w:val="20"/>
          <w:szCs w:val="20"/>
        </w:rPr>
        <w:t xml:space="preserve"> </w:t>
      </w:r>
      <w:r w:rsidRPr="001D08FC">
        <w:rPr>
          <w:rFonts w:ascii="Palatino Linotype" w:hAnsi="Palatino Linotype"/>
          <w:sz w:val="20"/>
          <w:szCs w:val="20"/>
        </w:rPr>
        <w:t>tra</w:t>
      </w:r>
      <w:r w:rsidRPr="001D08FC">
        <w:rPr>
          <w:rFonts w:ascii="Palatino Linotype" w:hAnsi="Palatino Linotype"/>
          <w:spacing w:val="-15"/>
          <w:sz w:val="20"/>
          <w:szCs w:val="20"/>
        </w:rPr>
        <w:t xml:space="preserve"> </w:t>
      </w:r>
      <w:r w:rsidRPr="001D08FC">
        <w:rPr>
          <w:rFonts w:ascii="Palatino Linotype" w:hAnsi="Palatino Linotype"/>
          <w:sz w:val="20"/>
          <w:szCs w:val="20"/>
        </w:rPr>
        <w:t>diverse strutture organizzative;</w:t>
      </w:r>
    </w:p>
    <w:p w:rsidR="00093768" w:rsidRPr="001D08FC" w:rsidRDefault="00286B50">
      <w:pPr>
        <w:pStyle w:val="Paragrafoelenco"/>
        <w:numPr>
          <w:ilvl w:val="0"/>
          <w:numId w:val="1"/>
        </w:numPr>
        <w:tabs>
          <w:tab w:val="left" w:pos="833"/>
        </w:tabs>
        <w:ind w:right="118"/>
        <w:rPr>
          <w:rFonts w:ascii="Palatino Linotype" w:hAnsi="Palatino Linotype"/>
          <w:sz w:val="20"/>
          <w:szCs w:val="20"/>
        </w:rPr>
      </w:pPr>
      <w:r w:rsidRPr="001D08FC">
        <w:rPr>
          <w:rFonts w:ascii="Palatino Linotype" w:hAnsi="Palatino Linotype"/>
          <w:sz w:val="20"/>
          <w:szCs w:val="20"/>
        </w:rPr>
        <w:t>lavorare</w:t>
      </w:r>
      <w:r w:rsidRPr="001D08FC">
        <w:rPr>
          <w:rFonts w:ascii="Palatino Linotype" w:hAnsi="Palatino Linotype"/>
          <w:spacing w:val="24"/>
          <w:sz w:val="20"/>
          <w:szCs w:val="20"/>
        </w:rPr>
        <w:t xml:space="preserve"> </w:t>
      </w:r>
      <w:r w:rsidRPr="001D08FC">
        <w:rPr>
          <w:rFonts w:ascii="Palatino Linotype" w:hAnsi="Palatino Linotype"/>
          <w:sz w:val="20"/>
          <w:szCs w:val="20"/>
        </w:rPr>
        <w:t>insieme</w:t>
      </w:r>
      <w:r w:rsidRPr="001D08FC">
        <w:rPr>
          <w:rFonts w:ascii="Palatino Linotype" w:hAnsi="Palatino Linotype"/>
          <w:spacing w:val="25"/>
          <w:sz w:val="20"/>
          <w:szCs w:val="20"/>
        </w:rPr>
        <w:t xml:space="preserve"> </w:t>
      </w:r>
      <w:r w:rsidRPr="001D08FC">
        <w:rPr>
          <w:rFonts w:ascii="Palatino Linotype" w:hAnsi="Palatino Linotype"/>
          <w:sz w:val="20"/>
          <w:szCs w:val="20"/>
        </w:rPr>
        <w:t>in</w:t>
      </w:r>
      <w:r w:rsidRPr="001D08FC">
        <w:rPr>
          <w:rFonts w:ascii="Palatino Linotype" w:hAnsi="Palatino Linotype"/>
          <w:spacing w:val="26"/>
          <w:sz w:val="20"/>
          <w:szCs w:val="20"/>
        </w:rPr>
        <w:t xml:space="preserve"> </w:t>
      </w:r>
      <w:r w:rsidRPr="001D08FC">
        <w:rPr>
          <w:rFonts w:ascii="Palatino Linotype" w:hAnsi="Palatino Linotype"/>
          <w:sz w:val="20"/>
          <w:szCs w:val="20"/>
        </w:rPr>
        <w:t>uno</w:t>
      </w:r>
      <w:r w:rsidRPr="001D08FC">
        <w:rPr>
          <w:rFonts w:ascii="Palatino Linotype" w:hAnsi="Palatino Linotype"/>
          <w:spacing w:val="25"/>
          <w:sz w:val="20"/>
          <w:szCs w:val="20"/>
        </w:rPr>
        <w:t xml:space="preserve"> </w:t>
      </w:r>
      <w:r w:rsidRPr="001D08FC">
        <w:rPr>
          <w:rFonts w:ascii="Palatino Linotype" w:hAnsi="Palatino Linotype"/>
          <w:sz w:val="20"/>
          <w:szCs w:val="20"/>
        </w:rPr>
        <w:t>spirito</w:t>
      </w:r>
      <w:r w:rsidRPr="001D08FC">
        <w:rPr>
          <w:rFonts w:ascii="Palatino Linotype" w:hAnsi="Palatino Linotype"/>
          <w:spacing w:val="25"/>
          <w:sz w:val="20"/>
          <w:szCs w:val="20"/>
        </w:rPr>
        <w:t xml:space="preserve"> </w:t>
      </w:r>
      <w:r w:rsidRPr="001D08FC">
        <w:rPr>
          <w:rFonts w:ascii="Palatino Linotype" w:hAnsi="Palatino Linotype"/>
          <w:sz w:val="20"/>
          <w:szCs w:val="20"/>
        </w:rPr>
        <w:t>di</w:t>
      </w:r>
      <w:r w:rsidRPr="001D08FC">
        <w:rPr>
          <w:rFonts w:ascii="Palatino Linotype" w:hAnsi="Palatino Linotype"/>
          <w:spacing w:val="26"/>
          <w:sz w:val="20"/>
          <w:szCs w:val="20"/>
        </w:rPr>
        <w:t xml:space="preserve"> </w:t>
      </w:r>
      <w:r w:rsidRPr="001D08FC">
        <w:rPr>
          <w:rFonts w:ascii="Palatino Linotype" w:hAnsi="Palatino Linotype"/>
          <w:sz w:val="20"/>
          <w:szCs w:val="20"/>
        </w:rPr>
        <w:t>apertura</w:t>
      </w:r>
      <w:r w:rsidRPr="001D08FC">
        <w:rPr>
          <w:rFonts w:ascii="Palatino Linotype" w:hAnsi="Palatino Linotype"/>
          <w:spacing w:val="24"/>
          <w:sz w:val="20"/>
          <w:szCs w:val="20"/>
        </w:rPr>
        <w:t xml:space="preserve"> </w:t>
      </w:r>
      <w:r w:rsidRPr="001D08FC">
        <w:rPr>
          <w:rFonts w:ascii="Palatino Linotype" w:hAnsi="Palatino Linotype"/>
          <w:sz w:val="20"/>
          <w:szCs w:val="20"/>
        </w:rPr>
        <w:t>mentale,</w:t>
      </w:r>
      <w:r w:rsidRPr="001D08FC">
        <w:rPr>
          <w:rFonts w:ascii="Palatino Linotype" w:hAnsi="Palatino Linotype"/>
          <w:spacing w:val="25"/>
          <w:sz w:val="20"/>
          <w:szCs w:val="20"/>
        </w:rPr>
        <w:t xml:space="preserve"> </w:t>
      </w:r>
      <w:r w:rsidRPr="001D08FC">
        <w:rPr>
          <w:rFonts w:ascii="Palatino Linotype" w:hAnsi="Palatino Linotype"/>
          <w:sz w:val="20"/>
          <w:szCs w:val="20"/>
        </w:rPr>
        <w:t>onestà</w:t>
      </w:r>
      <w:r w:rsidRPr="001D08FC">
        <w:rPr>
          <w:rFonts w:ascii="Palatino Linotype" w:hAnsi="Palatino Linotype"/>
          <w:spacing w:val="25"/>
          <w:sz w:val="20"/>
          <w:szCs w:val="20"/>
        </w:rPr>
        <w:t xml:space="preserve"> </w:t>
      </w:r>
      <w:r w:rsidRPr="001D08FC">
        <w:rPr>
          <w:rFonts w:ascii="Palatino Linotype" w:hAnsi="Palatino Linotype"/>
          <w:sz w:val="20"/>
          <w:szCs w:val="20"/>
        </w:rPr>
        <w:t>e</w:t>
      </w:r>
      <w:r w:rsidRPr="001D08FC">
        <w:rPr>
          <w:rFonts w:ascii="Palatino Linotype" w:hAnsi="Palatino Linotype"/>
          <w:spacing w:val="24"/>
          <w:sz w:val="20"/>
          <w:szCs w:val="20"/>
        </w:rPr>
        <w:t xml:space="preserve"> </w:t>
      </w:r>
      <w:r w:rsidRPr="001D08FC">
        <w:rPr>
          <w:rFonts w:ascii="Palatino Linotype" w:hAnsi="Palatino Linotype"/>
          <w:sz w:val="20"/>
          <w:szCs w:val="20"/>
        </w:rPr>
        <w:t>trasparenza,</w:t>
      </w:r>
      <w:r w:rsidRPr="001D08FC">
        <w:rPr>
          <w:rFonts w:ascii="Palatino Linotype" w:hAnsi="Palatino Linotype"/>
          <w:spacing w:val="27"/>
          <w:sz w:val="20"/>
          <w:szCs w:val="20"/>
        </w:rPr>
        <w:t xml:space="preserve"> </w:t>
      </w:r>
      <w:r w:rsidRPr="001D08FC">
        <w:rPr>
          <w:rFonts w:ascii="Palatino Linotype" w:hAnsi="Palatino Linotype"/>
          <w:sz w:val="20"/>
          <w:szCs w:val="20"/>
        </w:rPr>
        <w:t>che</w:t>
      </w:r>
      <w:r w:rsidRPr="001D08FC">
        <w:rPr>
          <w:rFonts w:ascii="Palatino Linotype" w:hAnsi="Palatino Linotype"/>
          <w:spacing w:val="24"/>
          <w:sz w:val="20"/>
          <w:szCs w:val="20"/>
        </w:rPr>
        <w:t xml:space="preserve"> </w:t>
      </w:r>
      <w:r w:rsidRPr="001D08FC">
        <w:rPr>
          <w:rFonts w:ascii="Palatino Linotype" w:hAnsi="Palatino Linotype"/>
          <w:sz w:val="20"/>
          <w:szCs w:val="20"/>
        </w:rPr>
        <w:t>incoraggi</w:t>
      </w:r>
      <w:r w:rsidRPr="001D08FC">
        <w:rPr>
          <w:rFonts w:ascii="Palatino Linotype" w:hAnsi="Palatino Linotype"/>
          <w:spacing w:val="26"/>
          <w:sz w:val="20"/>
          <w:szCs w:val="20"/>
        </w:rPr>
        <w:t xml:space="preserve"> </w:t>
      </w:r>
      <w:r w:rsidRPr="001D08FC">
        <w:rPr>
          <w:rFonts w:ascii="Palatino Linotype" w:hAnsi="Palatino Linotype"/>
          <w:sz w:val="20"/>
          <w:szCs w:val="20"/>
        </w:rPr>
        <w:t>le buone relazioni, la collaborazione e la comunicazione reciprocamente rispettosa.</w:t>
      </w:r>
    </w:p>
    <w:p w:rsidR="00093768" w:rsidRPr="001D08FC" w:rsidRDefault="00093768">
      <w:pPr>
        <w:pStyle w:val="Corpotesto"/>
        <w:ind w:left="0"/>
        <w:rPr>
          <w:rFonts w:ascii="Palatino Linotype" w:hAnsi="Palatino Linotype"/>
          <w:sz w:val="20"/>
          <w:szCs w:val="20"/>
        </w:rPr>
      </w:pPr>
    </w:p>
    <w:p w:rsidR="00093768" w:rsidRPr="001D08FC" w:rsidRDefault="00093768">
      <w:pPr>
        <w:pStyle w:val="Corpotesto"/>
        <w:ind w:left="0"/>
        <w:rPr>
          <w:rFonts w:ascii="Palatino Linotype" w:hAnsi="Palatino Linotype"/>
          <w:sz w:val="20"/>
          <w:szCs w:val="20"/>
        </w:rPr>
      </w:pPr>
    </w:p>
    <w:p w:rsidR="00093768" w:rsidRPr="001D08FC" w:rsidRDefault="00286B50">
      <w:pPr>
        <w:pStyle w:val="Corpotesto"/>
        <w:rPr>
          <w:rFonts w:ascii="Palatino Linotype" w:hAnsi="Palatino Linotype"/>
          <w:sz w:val="20"/>
          <w:szCs w:val="20"/>
        </w:rPr>
      </w:pPr>
      <w:r w:rsidRPr="001D08FC">
        <w:rPr>
          <w:rFonts w:ascii="Palatino Linotype" w:hAnsi="Palatino Linotype"/>
          <w:b/>
          <w:i/>
          <w:sz w:val="20"/>
          <w:szCs w:val="20"/>
        </w:rPr>
        <w:t>RIUNIONI</w:t>
      </w:r>
      <w:r w:rsidRPr="001D08FC">
        <w:rPr>
          <w:rFonts w:ascii="Palatino Linotype" w:hAnsi="Palatino Linotype"/>
          <w:b/>
          <w:i/>
          <w:spacing w:val="-8"/>
          <w:sz w:val="20"/>
          <w:szCs w:val="20"/>
        </w:rPr>
        <w:t xml:space="preserve"> </w:t>
      </w:r>
      <w:r w:rsidRPr="001D08FC">
        <w:rPr>
          <w:rFonts w:ascii="Palatino Linotype" w:hAnsi="Palatino Linotype"/>
          <w:b/>
          <w:i/>
          <w:sz w:val="20"/>
          <w:szCs w:val="20"/>
        </w:rPr>
        <w:t>A</w:t>
      </w:r>
      <w:r w:rsidRPr="001D08FC">
        <w:rPr>
          <w:rFonts w:ascii="Palatino Linotype" w:hAnsi="Palatino Linotype"/>
          <w:b/>
          <w:i/>
          <w:spacing w:val="-8"/>
          <w:sz w:val="20"/>
          <w:szCs w:val="20"/>
        </w:rPr>
        <w:t xml:space="preserve"> </w:t>
      </w:r>
      <w:r w:rsidRPr="001D08FC">
        <w:rPr>
          <w:rFonts w:ascii="Palatino Linotype" w:hAnsi="Palatino Linotype"/>
          <w:b/>
          <w:i/>
          <w:sz w:val="20"/>
          <w:szCs w:val="20"/>
        </w:rPr>
        <w:t>DISTANZA</w:t>
      </w:r>
      <w:r w:rsidRPr="001D08FC">
        <w:rPr>
          <w:rFonts w:ascii="Palatino Linotype" w:hAnsi="Palatino Linotype"/>
          <w:sz w:val="20"/>
          <w:szCs w:val="20"/>
        </w:rPr>
        <w:t>:</w:t>
      </w:r>
      <w:r w:rsidRPr="001D08FC">
        <w:rPr>
          <w:rFonts w:ascii="Palatino Linotype" w:hAnsi="Palatino Linotype"/>
          <w:spacing w:val="40"/>
          <w:sz w:val="20"/>
          <w:szCs w:val="20"/>
        </w:rPr>
        <w:t xml:space="preserve"> </w:t>
      </w:r>
      <w:r w:rsidRPr="001D08FC">
        <w:rPr>
          <w:rFonts w:ascii="Palatino Linotype" w:hAnsi="Palatino Linotype"/>
          <w:sz w:val="20"/>
          <w:szCs w:val="20"/>
        </w:rPr>
        <w:t>garantire</w:t>
      </w:r>
      <w:r w:rsidRPr="001D08FC">
        <w:rPr>
          <w:rFonts w:ascii="Palatino Linotype" w:hAnsi="Palatino Linotype"/>
          <w:spacing w:val="-8"/>
          <w:sz w:val="20"/>
          <w:szCs w:val="20"/>
        </w:rPr>
        <w:t xml:space="preserve"> </w:t>
      </w:r>
      <w:r w:rsidRPr="001D08FC">
        <w:rPr>
          <w:rFonts w:ascii="Palatino Linotype" w:hAnsi="Palatino Linotype"/>
          <w:sz w:val="20"/>
          <w:szCs w:val="20"/>
        </w:rPr>
        <w:t>la</w:t>
      </w:r>
      <w:r w:rsidRPr="001D08FC">
        <w:rPr>
          <w:rFonts w:ascii="Palatino Linotype" w:hAnsi="Palatino Linotype"/>
          <w:spacing w:val="-8"/>
          <w:sz w:val="20"/>
          <w:szCs w:val="20"/>
        </w:rPr>
        <w:t xml:space="preserve"> </w:t>
      </w:r>
      <w:r w:rsidRPr="001D08FC">
        <w:rPr>
          <w:rFonts w:ascii="Palatino Linotype" w:hAnsi="Palatino Linotype"/>
          <w:sz w:val="20"/>
          <w:szCs w:val="20"/>
        </w:rPr>
        <w:t>presenza</w:t>
      </w:r>
      <w:r w:rsidRPr="001D08FC">
        <w:rPr>
          <w:rFonts w:ascii="Palatino Linotype" w:hAnsi="Palatino Linotype"/>
          <w:spacing w:val="-8"/>
          <w:sz w:val="20"/>
          <w:szCs w:val="20"/>
        </w:rPr>
        <w:t xml:space="preserve"> </w:t>
      </w:r>
      <w:r w:rsidRPr="001D08FC">
        <w:rPr>
          <w:rFonts w:ascii="Palatino Linotype" w:hAnsi="Palatino Linotype"/>
          <w:sz w:val="20"/>
          <w:szCs w:val="20"/>
        </w:rPr>
        <w:t>delle</w:t>
      </w:r>
      <w:r w:rsidRPr="001D08FC">
        <w:rPr>
          <w:rFonts w:ascii="Palatino Linotype" w:hAnsi="Palatino Linotype"/>
          <w:spacing w:val="-8"/>
          <w:sz w:val="20"/>
          <w:szCs w:val="20"/>
        </w:rPr>
        <w:t xml:space="preserve"> </w:t>
      </w:r>
      <w:r w:rsidRPr="001D08FC">
        <w:rPr>
          <w:rFonts w:ascii="Palatino Linotype" w:hAnsi="Palatino Linotype"/>
          <w:sz w:val="20"/>
          <w:szCs w:val="20"/>
        </w:rPr>
        <w:t>sole</w:t>
      </w:r>
      <w:r w:rsidRPr="001D08FC">
        <w:rPr>
          <w:rFonts w:ascii="Palatino Linotype" w:hAnsi="Palatino Linotype"/>
          <w:spacing w:val="-8"/>
          <w:sz w:val="20"/>
          <w:szCs w:val="20"/>
        </w:rPr>
        <w:t xml:space="preserve"> </w:t>
      </w:r>
      <w:r w:rsidRPr="001D08FC">
        <w:rPr>
          <w:rFonts w:ascii="Palatino Linotype" w:hAnsi="Palatino Linotype"/>
          <w:sz w:val="20"/>
          <w:szCs w:val="20"/>
        </w:rPr>
        <w:t>persone</w:t>
      </w:r>
      <w:r w:rsidRPr="001D08FC">
        <w:rPr>
          <w:rFonts w:ascii="Palatino Linotype" w:hAnsi="Palatino Linotype"/>
          <w:spacing w:val="-9"/>
          <w:sz w:val="20"/>
          <w:szCs w:val="20"/>
        </w:rPr>
        <w:t xml:space="preserve"> </w:t>
      </w:r>
      <w:r w:rsidRPr="001D08FC">
        <w:rPr>
          <w:rFonts w:ascii="Palatino Linotype" w:hAnsi="Palatino Linotype"/>
          <w:sz w:val="20"/>
          <w:szCs w:val="20"/>
        </w:rPr>
        <w:t>invitate</w:t>
      </w:r>
      <w:r w:rsidRPr="001D08FC">
        <w:rPr>
          <w:rFonts w:ascii="Palatino Linotype" w:hAnsi="Palatino Linotype"/>
          <w:spacing w:val="-8"/>
          <w:sz w:val="20"/>
          <w:szCs w:val="20"/>
        </w:rPr>
        <w:t xml:space="preserve"> </w:t>
      </w:r>
      <w:r w:rsidRPr="001D08FC">
        <w:rPr>
          <w:rFonts w:ascii="Palatino Linotype" w:hAnsi="Palatino Linotype"/>
          <w:sz w:val="20"/>
          <w:szCs w:val="20"/>
        </w:rPr>
        <w:t>e/o</w:t>
      </w:r>
      <w:r w:rsidRPr="001D08FC">
        <w:rPr>
          <w:rFonts w:ascii="Palatino Linotype" w:hAnsi="Palatino Linotype"/>
          <w:spacing w:val="-7"/>
          <w:sz w:val="20"/>
          <w:szCs w:val="20"/>
        </w:rPr>
        <w:t xml:space="preserve"> </w:t>
      </w:r>
      <w:r w:rsidRPr="001D08FC">
        <w:rPr>
          <w:rFonts w:ascii="Palatino Linotype" w:hAnsi="Palatino Linotype"/>
          <w:sz w:val="20"/>
          <w:szCs w:val="20"/>
        </w:rPr>
        <w:t>autorizzate.</w:t>
      </w:r>
      <w:r w:rsidRPr="001D08FC">
        <w:rPr>
          <w:rFonts w:ascii="Palatino Linotype" w:hAnsi="Palatino Linotype"/>
          <w:spacing w:val="-8"/>
          <w:sz w:val="20"/>
          <w:szCs w:val="20"/>
        </w:rPr>
        <w:t xml:space="preserve"> </w:t>
      </w:r>
      <w:r w:rsidRPr="001D08FC">
        <w:rPr>
          <w:rFonts w:ascii="Palatino Linotype" w:hAnsi="Palatino Linotype"/>
          <w:sz w:val="20"/>
          <w:szCs w:val="20"/>
        </w:rPr>
        <w:t>I</w:t>
      </w:r>
      <w:r w:rsidRPr="001D08FC">
        <w:rPr>
          <w:rFonts w:ascii="Palatino Linotype" w:hAnsi="Palatino Linotype"/>
          <w:spacing w:val="-13"/>
          <w:sz w:val="20"/>
          <w:szCs w:val="20"/>
        </w:rPr>
        <w:t xml:space="preserve"> </w:t>
      </w:r>
      <w:r w:rsidRPr="001D08FC">
        <w:rPr>
          <w:rFonts w:ascii="Palatino Linotype" w:hAnsi="Palatino Linotype"/>
          <w:sz w:val="20"/>
          <w:szCs w:val="20"/>
        </w:rPr>
        <w:t>nomi</w:t>
      </w:r>
      <w:r w:rsidRPr="001D08FC">
        <w:rPr>
          <w:rFonts w:ascii="Palatino Linotype" w:hAnsi="Palatino Linotype"/>
          <w:spacing w:val="-7"/>
          <w:sz w:val="20"/>
          <w:szCs w:val="20"/>
        </w:rPr>
        <w:t xml:space="preserve"> </w:t>
      </w:r>
      <w:r w:rsidRPr="001D08FC">
        <w:rPr>
          <w:rFonts w:ascii="Palatino Linotype" w:hAnsi="Palatino Linotype"/>
          <w:sz w:val="20"/>
          <w:szCs w:val="20"/>
        </w:rPr>
        <w:t>dei partecipanti agli incontri in remoto sono sempre chiaramente scritti e identificabili.</w:t>
      </w:r>
    </w:p>
    <w:p w:rsidR="00093768" w:rsidRPr="001D08FC" w:rsidRDefault="00093768">
      <w:pPr>
        <w:pStyle w:val="Corpotesto"/>
        <w:spacing w:before="47"/>
        <w:ind w:left="0"/>
        <w:rPr>
          <w:rFonts w:ascii="Palatino Linotype" w:hAnsi="Palatino Linotype"/>
          <w:sz w:val="20"/>
          <w:szCs w:val="20"/>
        </w:rPr>
      </w:pPr>
    </w:p>
    <w:p w:rsidR="00093768" w:rsidRPr="001D08FC" w:rsidRDefault="00286B50">
      <w:pPr>
        <w:ind w:left="113"/>
        <w:rPr>
          <w:rFonts w:ascii="Palatino Linotype" w:hAnsi="Palatino Linotype"/>
          <w:b/>
          <w:sz w:val="20"/>
          <w:szCs w:val="20"/>
        </w:rPr>
      </w:pPr>
      <w:r w:rsidRPr="001D08FC">
        <w:rPr>
          <w:rFonts w:ascii="Palatino Linotype" w:hAnsi="Palatino Linotype"/>
          <w:b/>
          <w:spacing w:val="-2"/>
          <w:sz w:val="20"/>
          <w:szCs w:val="20"/>
        </w:rPr>
        <w:t>DISPOSIZIONI</w:t>
      </w:r>
      <w:r w:rsidRPr="001D08FC">
        <w:rPr>
          <w:rFonts w:ascii="Palatino Linotype" w:hAnsi="Palatino Linotype"/>
          <w:b/>
          <w:spacing w:val="6"/>
          <w:sz w:val="20"/>
          <w:szCs w:val="20"/>
        </w:rPr>
        <w:t xml:space="preserve"> </w:t>
      </w:r>
      <w:r w:rsidRPr="001D08FC">
        <w:rPr>
          <w:rFonts w:ascii="Palatino Linotype" w:hAnsi="Palatino Linotype"/>
          <w:b/>
          <w:spacing w:val="-2"/>
          <w:sz w:val="20"/>
          <w:szCs w:val="20"/>
        </w:rPr>
        <w:t>FINALI</w:t>
      </w:r>
    </w:p>
    <w:p w:rsidR="00093768" w:rsidRPr="001D08FC" w:rsidRDefault="00093768">
      <w:pPr>
        <w:pStyle w:val="Corpotesto"/>
        <w:spacing w:before="68"/>
        <w:ind w:left="0"/>
        <w:rPr>
          <w:rFonts w:ascii="Palatino Linotype" w:hAnsi="Palatino Linotype"/>
          <w:b/>
          <w:sz w:val="20"/>
          <w:szCs w:val="20"/>
        </w:rPr>
      </w:pPr>
    </w:p>
    <w:p w:rsidR="00093768" w:rsidRPr="001D08FC" w:rsidRDefault="00286B50">
      <w:pPr>
        <w:pStyle w:val="Corpotesto"/>
        <w:ind w:right="108"/>
        <w:jc w:val="both"/>
        <w:rPr>
          <w:rFonts w:ascii="Palatino Linotype" w:hAnsi="Palatino Linotype"/>
          <w:sz w:val="20"/>
          <w:szCs w:val="20"/>
        </w:rPr>
      </w:pPr>
      <w:r w:rsidRPr="001D08FC">
        <w:rPr>
          <w:rFonts w:ascii="Palatino Linotype" w:hAnsi="Palatino Linotype"/>
          <w:sz w:val="20"/>
          <w:szCs w:val="20"/>
        </w:rPr>
        <w:t>L’Amministrazione assicura la più ampia diffusione al presente Codice pubblicandolo sul proprio sito internet istituzionale e nella rete i</w:t>
      </w:r>
      <w:r w:rsidRPr="001D08FC">
        <w:rPr>
          <w:rFonts w:ascii="Palatino Linotype" w:hAnsi="Palatino Linotype"/>
          <w:sz w:val="20"/>
          <w:szCs w:val="20"/>
        </w:rPr>
        <w:t>ntranet, nonché trasmettendolo, tramite e-mail, a tutti i titolari di</w:t>
      </w:r>
      <w:r w:rsidRPr="001D08FC">
        <w:rPr>
          <w:rFonts w:ascii="Palatino Linotype" w:hAnsi="Palatino Linotype"/>
          <w:spacing w:val="-2"/>
          <w:sz w:val="20"/>
          <w:szCs w:val="20"/>
        </w:rPr>
        <w:t xml:space="preserve"> </w:t>
      </w:r>
      <w:r w:rsidRPr="001D08FC">
        <w:rPr>
          <w:rFonts w:ascii="Palatino Linotype" w:hAnsi="Palatino Linotype"/>
          <w:sz w:val="20"/>
          <w:szCs w:val="20"/>
        </w:rPr>
        <w:t>contratti</w:t>
      </w:r>
      <w:r w:rsidRPr="001D08FC">
        <w:rPr>
          <w:rFonts w:ascii="Palatino Linotype" w:hAnsi="Palatino Linotype"/>
          <w:spacing w:val="-2"/>
          <w:sz w:val="20"/>
          <w:szCs w:val="20"/>
        </w:rPr>
        <w:t xml:space="preserve"> </w:t>
      </w:r>
      <w:r w:rsidRPr="001D08FC">
        <w:rPr>
          <w:rFonts w:ascii="Palatino Linotype" w:hAnsi="Palatino Linotype"/>
          <w:sz w:val="20"/>
          <w:szCs w:val="20"/>
        </w:rPr>
        <w:t>di</w:t>
      </w:r>
      <w:r w:rsidRPr="001D08FC">
        <w:rPr>
          <w:rFonts w:ascii="Palatino Linotype" w:hAnsi="Palatino Linotype"/>
          <w:spacing w:val="-2"/>
          <w:sz w:val="20"/>
          <w:szCs w:val="20"/>
        </w:rPr>
        <w:t xml:space="preserve"> </w:t>
      </w:r>
      <w:r w:rsidRPr="001D08FC">
        <w:rPr>
          <w:rFonts w:ascii="Palatino Linotype" w:hAnsi="Palatino Linotype"/>
          <w:sz w:val="20"/>
          <w:szCs w:val="20"/>
        </w:rPr>
        <w:t>consulenza</w:t>
      </w:r>
      <w:r w:rsidRPr="001D08FC">
        <w:rPr>
          <w:rFonts w:ascii="Palatino Linotype" w:hAnsi="Palatino Linotype"/>
          <w:spacing w:val="-3"/>
          <w:sz w:val="20"/>
          <w:szCs w:val="20"/>
        </w:rPr>
        <w:t xml:space="preserve"> </w:t>
      </w:r>
      <w:r w:rsidRPr="001D08FC">
        <w:rPr>
          <w:rFonts w:ascii="Palatino Linotype" w:hAnsi="Palatino Linotype"/>
          <w:sz w:val="20"/>
          <w:szCs w:val="20"/>
        </w:rPr>
        <w:t>o</w:t>
      </w:r>
      <w:r w:rsidRPr="001D08FC">
        <w:rPr>
          <w:rFonts w:ascii="Palatino Linotype" w:hAnsi="Palatino Linotype"/>
          <w:spacing w:val="-2"/>
          <w:sz w:val="20"/>
          <w:szCs w:val="20"/>
        </w:rPr>
        <w:t xml:space="preserve"> </w:t>
      </w:r>
      <w:r w:rsidRPr="001D08FC">
        <w:rPr>
          <w:rFonts w:ascii="Palatino Linotype" w:hAnsi="Palatino Linotype"/>
          <w:sz w:val="20"/>
          <w:szCs w:val="20"/>
        </w:rPr>
        <w:t>collaborazione</w:t>
      </w:r>
      <w:r w:rsidRPr="001D08FC">
        <w:rPr>
          <w:rFonts w:ascii="Palatino Linotype" w:hAnsi="Palatino Linotype"/>
          <w:spacing w:val="-2"/>
          <w:sz w:val="20"/>
          <w:szCs w:val="20"/>
        </w:rPr>
        <w:t xml:space="preserve"> </w:t>
      </w:r>
      <w:r w:rsidRPr="001D08FC">
        <w:rPr>
          <w:rFonts w:ascii="Palatino Linotype" w:hAnsi="Palatino Linotype"/>
          <w:sz w:val="20"/>
          <w:szCs w:val="20"/>
        </w:rPr>
        <w:t>a</w:t>
      </w:r>
      <w:r w:rsidRPr="001D08FC">
        <w:rPr>
          <w:rFonts w:ascii="Palatino Linotype" w:hAnsi="Palatino Linotype"/>
          <w:spacing w:val="-4"/>
          <w:sz w:val="20"/>
          <w:szCs w:val="20"/>
        </w:rPr>
        <w:t xml:space="preserve"> </w:t>
      </w:r>
      <w:r w:rsidRPr="001D08FC">
        <w:rPr>
          <w:rFonts w:ascii="Palatino Linotype" w:hAnsi="Palatino Linotype"/>
          <w:sz w:val="20"/>
          <w:szCs w:val="20"/>
        </w:rPr>
        <w:t>qualsiasi</w:t>
      </w:r>
      <w:r w:rsidRPr="001D08FC">
        <w:rPr>
          <w:rFonts w:ascii="Palatino Linotype" w:hAnsi="Palatino Linotype"/>
          <w:spacing w:val="-2"/>
          <w:sz w:val="20"/>
          <w:szCs w:val="20"/>
        </w:rPr>
        <w:t xml:space="preserve"> </w:t>
      </w:r>
      <w:r w:rsidRPr="001D08FC">
        <w:rPr>
          <w:rFonts w:ascii="Palatino Linotype" w:hAnsi="Palatino Linotype"/>
          <w:sz w:val="20"/>
          <w:szCs w:val="20"/>
        </w:rPr>
        <w:t>titolo,</w:t>
      </w:r>
      <w:r w:rsidRPr="001D08FC">
        <w:rPr>
          <w:rFonts w:ascii="Palatino Linotype" w:hAnsi="Palatino Linotype"/>
          <w:spacing w:val="-2"/>
          <w:sz w:val="20"/>
          <w:szCs w:val="20"/>
        </w:rPr>
        <w:t xml:space="preserve"> </w:t>
      </w:r>
      <w:r w:rsidRPr="001D08FC">
        <w:rPr>
          <w:rFonts w:ascii="Palatino Linotype" w:hAnsi="Palatino Linotype"/>
          <w:sz w:val="20"/>
          <w:szCs w:val="20"/>
        </w:rPr>
        <w:t>anche</w:t>
      </w:r>
      <w:r w:rsidRPr="001D08FC">
        <w:rPr>
          <w:rFonts w:ascii="Palatino Linotype" w:hAnsi="Palatino Linotype"/>
          <w:spacing w:val="-3"/>
          <w:sz w:val="20"/>
          <w:szCs w:val="20"/>
        </w:rPr>
        <w:t xml:space="preserve"> </w:t>
      </w:r>
      <w:r w:rsidRPr="001D08FC">
        <w:rPr>
          <w:rFonts w:ascii="Palatino Linotype" w:hAnsi="Palatino Linotype"/>
          <w:sz w:val="20"/>
          <w:szCs w:val="20"/>
        </w:rPr>
        <w:t>professionale,</w:t>
      </w:r>
      <w:r w:rsidRPr="001D08FC">
        <w:rPr>
          <w:rFonts w:ascii="Palatino Linotype" w:hAnsi="Palatino Linotype"/>
          <w:spacing w:val="-2"/>
          <w:sz w:val="20"/>
          <w:szCs w:val="20"/>
        </w:rPr>
        <w:t xml:space="preserve"> </w:t>
      </w:r>
      <w:r w:rsidRPr="001D08FC">
        <w:rPr>
          <w:rFonts w:ascii="Palatino Linotype" w:hAnsi="Palatino Linotype"/>
          <w:sz w:val="20"/>
          <w:szCs w:val="20"/>
        </w:rPr>
        <w:t>ai</w:t>
      </w:r>
      <w:r w:rsidRPr="001D08FC">
        <w:rPr>
          <w:rFonts w:ascii="Palatino Linotype" w:hAnsi="Palatino Linotype"/>
          <w:spacing w:val="-2"/>
          <w:sz w:val="20"/>
          <w:szCs w:val="20"/>
        </w:rPr>
        <w:t xml:space="preserve"> </w:t>
      </w:r>
      <w:r w:rsidRPr="001D08FC">
        <w:rPr>
          <w:rFonts w:ascii="Palatino Linotype" w:hAnsi="Palatino Linotype"/>
          <w:sz w:val="20"/>
          <w:szCs w:val="20"/>
        </w:rPr>
        <w:t>titolari</w:t>
      </w:r>
      <w:r w:rsidRPr="001D08FC">
        <w:rPr>
          <w:rFonts w:ascii="Palatino Linotype" w:hAnsi="Palatino Linotype"/>
          <w:spacing w:val="-2"/>
          <w:sz w:val="20"/>
          <w:szCs w:val="20"/>
        </w:rPr>
        <w:t xml:space="preserve"> </w:t>
      </w:r>
      <w:r w:rsidRPr="001D08FC">
        <w:rPr>
          <w:rFonts w:ascii="Palatino Linotype" w:hAnsi="Palatino Linotype"/>
          <w:sz w:val="20"/>
          <w:szCs w:val="20"/>
        </w:rPr>
        <w:t>di</w:t>
      </w:r>
      <w:r w:rsidRPr="001D08FC">
        <w:rPr>
          <w:rFonts w:ascii="Palatino Linotype" w:hAnsi="Palatino Linotype"/>
          <w:spacing w:val="-2"/>
          <w:sz w:val="20"/>
          <w:szCs w:val="20"/>
        </w:rPr>
        <w:t xml:space="preserve"> </w:t>
      </w:r>
      <w:r w:rsidRPr="001D08FC">
        <w:rPr>
          <w:rFonts w:ascii="Palatino Linotype" w:hAnsi="Palatino Linotype"/>
          <w:sz w:val="20"/>
          <w:szCs w:val="20"/>
        </w:rPr>
        <w:t>organi e</w:t>
      </w:r>
      <w:r w:rsidRPr="001D08FC">
        <w:rPr>
          <w:rFonts w:ascii="Palatino Linotype" w:hAnsi="Palatino Linotype"/>
          <w:spacing w:val="-9"/>
          <w:sz w:val="20"/>
          <w:szCs w:val="20"/>
        </w:rPr>
        <w:t xml:space="preserve"> </w:t>
      </w:r>
      <w:r w:rsidRPr="001D08FC">
        <w:rPr>
          <w:rFonts w:ascii="Palatino Linotype" w:hAnsi="Palatino Linotype"/>
          <w:sz w:val="20"/>
          <w:szCs w:val="20"/>
        </w:rPr>
        <w:t>di</w:t>
      </w:r>
      <w:r w:rsidRPr="001D08FC">
        <w:rPr>
          <w:rFonts w:ascii="Palatino Linotype" w:hAnsi="Palatino Linotype"/>
          <w:spacing w:val="-8"/>
          <w:sz w:val="20"/>
          <w:szCs w:val="20"/>
        </w:rPr>
        <w:t xml:space="preserve"> </w:t>
      </w:r>
      <w:r w:rsidRPr="001D08FC">
        <w:rPr>
          <w:rFonts w:ascii="Palatino Linotype" w:hAnsi="Palatino Linotype"/>
          <w:sz w:val="20"/>
          <w:szCs w:val="20"/>
        </w:rPr>
        <w:t>incarichi</w:t>
      </w:r>
      <w:r w:rsidRPr="001D08FC">
        <w:rPr>
          <w:rFonts w:ascii="Palatino Linotype" w:hAnsi="Palatino Linotype"/>
          <w:spacing w:val="-8"/>
          <w:sz w:val="20"/>
          <w:szCs w:val="20"/>
        </w:rPr>
        <w:t xml:space="preserve"> </w:t>
      </w:r>
      <w:r w:rsidRPr="001D08FC">
        <w:rPr>
          <w:rFonts w:ascii="Palatino Linotype" w:hAnsi="Palatino Linotype"/>
          <w:sz w:val="20"/>
          <w:szCs w:val="20"/>
        </w:rPr>
        <w:t>negli</w:t>
      </w:r>
      <w:r w:rsidRPr="001D08FC">
        <w:rPr>
          <w:rFonts w:ascii="Palatino Linotype" w:hAnsi="Palatino Linotype"/>
          <w:spacing w:val="-8"/>
          <w:sz w:val="20"/>
          <w:szCs w:val="20"/>
        </w:rPr>
        <w:t xml:space="preserve"> </w:t>
      </w:r>
      <w:r w:rsidRPr="001D08FC">
        <w:rPr>
          <w:rFonts w:ascii="Palatino Linotype" w:hAnsi="Palatino Linotype"/>
          <w:sz w:val="20"/>
          <w:szCs w:val="20"/>
        </w:rPr>
        <w:t>uffici</w:t>
      </w:r>
      <w:r w:rsidRPr="001D08FC">
        <w:rPr>
          <w:rFonts w:ascii="Palatino Linotype" w:hAnsi="Palatino Linotype"/>
          <w:spacing w:val="-6"/>
          <w:sz w:val="20"/>
          <w:szCs w:val="20"/>
        </w:rPr>
        <w:t xml:space="preserve"> </w:t>
      </w:r>
      <w:r w:rsidRPr="001D08FC">
        <w:rPr>
          <w:rFonts w:ascii="Palatino Linotype" w:hAnsi="Palatino Linotype"/>
          <w:sz w:val="20"/>
          <w:szCs w:val="20"/>
        </w:rPr>
        <w:t>di</w:t>
      </w:r>
      <w:r w:rsidRPr="001D08FC">
        <w:rPr>
          <w:rFonts w:ascii="Palatino Linotype" w:hAnsi="Palatino Linotype"/>
          <w:spacing w:val="-8"/>
          <w:sz w:val="20"/>
          <w:szCs w:val="20"/>
        </w:rPr>
        <w:t xml:space="preserve"> </w:t>
      </w:r>
      <w:r w:rsidRPr="001D08FC">
        <w:rPr>
          <w:rFonts w:ascii="Palatino Linotype" w:hAnsi="Palatino Linotype"/>
          <w:sz w:val="20"/>
          <w:szCs w:val="20"/>
        </w:rPr>
        <w:t>diretta</w:t>
      </w:r>
      <w:r w:rsidRPr="001D08FC">
        <w:rPr>
          <w:rFonts w:ascii="Palatino Linotype" w:hAnsi="Palatino Linotype"/>
          <w:spacing w:val="-9"/>
          <w:sz w:val="20"/>
          <w:szCs w:val="20"/>
        </w:rPr>
        <w:t xml:space="preserve"> </w:t>
      </w:r>
      <w:r w:rsidRPr="001D08FC">
        <w:rPr>
          <w:rFonts w:ascii="Palatino Linotype" w:hAnsi="Palatino Linotype"/>
          <w:sz w:val="20"/>
          <w:szCs w:val="20"/>
        </w:rPr>
        <w:t>collaborazione</w:t>
      </w:r>
      <w:r w:rsidRPr="001D08FC">
        <w:rPr>
          <w:rFonts w:ascii="Palatino Linotype" w:hAnsi="Palatino Linotype"/>
          <w:spacing w:val="-9"/>
          <w:sz w:val="20"/>
          <w:szCs w:val="20"/>
        </w:rPr>
        <w:t xml:space="preserve"> </w:t>
      </w:r>
      <w:r w:rsidRPr="001D08FC">
        <w:rPr>
          <w:rFonts w:ascii="Palatino Linotype" w:hAnsi="Palatino Linotype"/>
          <w:sz w:val="20"/>
          <w:szCs w:val="20"/>
        </w:rPr>
        <w:t>dei</w:t>
      </w:r>
      <w:r w:rsidRPr="001D08FC">
        <w:rPr>
          <w:rFonts w:ascii="Palatino Linotype" w:hAnsi="Palatino Linotype"/>
          <w:spacing w:val="-8"/>
          <w:sz w:val="20"/>
          <w:szCs w:val="20"/>
        </w:rPr>
        <w:t xml:space="preserve"> </w:t>
      </w:r>
      <w:r w:rsidRPr="001D08FC">
        <w:rPr>
          <w:rFonts w:ascii="Palatino Linotype" w:hAnsi="Palatino Linotype"/>
          <w:sz w:val="20"/>
          <w:szCs w:val="20"/>
        </w:rPr>
        <w:t>vertici</w:t>
      </w:r>
      <w:r w:rsidRPr="001D08FC">
        <w:rPr>
          <w:rFonts w:ascii="Palatino Linotype" w:hAnsi="Palatino Linotype"/>
          <w:spacing w:val="-8"/>
          <w:sz w:val="20"/>
          <w:szCs w:val="20"/>
        </w:rPr>
        <w:t xml:space="preserve"> </w:t>
      </w:r>
      <w:r w:rsidRPr="001D08FC">
        <w:rPr>
          <w:rFonts w:ascii="Palatino Linotype" w:hAnsi="Palatino Linotype"/>
          <w:sz w:val="20"/>
          <w:szCs w:val="20"/>
        </w:rPr>
        <w:t>politici</w:t>
      </w:r>
      <w:r w:rsidRPr="001D08FC">
        <w:rPr>
          <w:rFonts w:ascii="Palatino Linotype" w:hAnsi="Palatino Linotype"/>
          <w:spacing w:val="-8"/>
          <w:sz w:val="20"/>
          <w:szCs w:val="20"/>
        </w:rPr>
        <w:t xml:space="preserve"> </w:t>
      </w:r>
      <w:r w:rsidRPr="001D08FC">
        <w:rPr>
          <w:rFonts w:ascii="Palatino Linotype" w:hAnsi="Palatino Linotype"/>
          <w:sz w:val="20"/>
          <w:szCs w:val="20"/>
        </w:rPr>
        <w:t>dell'Amministrazione,</w:t>
      </w:r>
      <w:r w:rsidRPr="001D08FC">
        <w:rPr>
          <w:rFonts w:ascii="Palatino Linotype" w:hAnsi="Palatino Linotype"/>
          <w:spacing w:val="-9"/>
          <w:sz w:val="20"/>
          <w:szCs w:val="20"/>
        </w:rPr>
        <w:t xml:space="preserve"> </w:t>
      </w:r>
      <w:r w:rsidRPr="001D08FC">
        <w:rPr>
          <w:rFonts w:ascii="Palatino Linotype" w:hAnsi="Palatino Linotype"/>
          <w:sz w:val="20"/>
          <w:szCs w:val="20"/>
        </w:rPr>
        <w:t>nonché</w:t>
      </w:r>
      <w:r w:rsidRPr="001D08FC">
        <w:rPr>
          <w:rFonts w:ascii="Palatino Linotype" w:hAnsi="Palatino Linotype"/>
          <w:spacing w:val="-9"/>
          <w:sz w:val="20"/>
          <w:szCs w:val="20"/>
        </w:rPr>
        <w:t xml:space="preserve"> </w:t>
      </w:r>
      <w:r w:rsidRPr="001D08FC">
        <w:rPr>
          <w:rFonts w:ascii="Palatino Linotype" w:hAnsi="Palatino Linotype"/>
          <w:sz w:val="20"/>
          <w:szCs w:val="20"/>
        </w:rPr>
        <w:t>ai collaboratori</w:t>
      </w:r>
      <w:r w:rsidRPr="001D08FC">
        <w:rPr>
          <w:rFonts w:ascii="Palatino Linotype" w:hAnsi="Palatino Linotype"/>
          <w:spacing w:val="-11"/>
          <w:sz w:val="20"/>
          <w:szCs w:val="20"/>
        </w:rPr>
        <w:t xml:space="preserve"> </w:t>
      </w:r>
      <w:r w:rsidRPr="001D08FC">
        <w:rPr>
          <w:rFonts w:ascii="Palatino Linotype" w:hAnsi="Palatino Linotype"/>
          <w:sz w:val="20"/>
          <w:szCs w:val="20"/>
        </w:rPr>
        <w:t>a</w:t>
      </w:r>
      <w:r w:rsidRPr="001D08FC">
        <w:rPr>
          <w:rFonts w:ascii="Palatino Linotype" w:hAnsi="Palatino Linotype"/>
          <w:spacing w:val="-11"/>
          <w:sz w:val="20"/>
          <w:szCs w:val="20"/>
        </w:rPr>
        <w:t xml:space="preserve"> </w:t>
      </w:r>
      <w:r w:rsidRPr="001D08FC">
        <w:rPr>
          <w:rFonts w:ascii="Palatino Linotype" w:hAnsi="Palatino Linotype"/>
          <w:sz w:val="20"/>
          <w:szCs w:val="20"/>
        </w:rPr>
        <w:t>qualsiasi</w:t>
      </w:r>
      <w:r w:rsidRPr="001D08FC">
        <w:rPr>
          <w:rFonts w:ascii="Palatino Linotype" w:hAnsi="Palatino Linotype"/>
          <w:spacing w:val="-9"/>
          <w:sz w:val="20"/>
          <w:szCs w:val="20"/>
        </w:rPr>
        <w:t xml:space="preserve"> </w:t>
      </w:r>
      <w:r w:rsidRPr="001D08FC">
        <w:rPr>
          <w:rFonts w:ascii="Palatino Linotype" w:hAnsi="Palatino Linotype"/>
          <w:sz w:val="20"/>
          <w:szCs w:val="20"/>
        </w:rPr>
        <w:t>titolo,</w:t>
      </w:r>
      <w:r w:rsidRPr="001D08FC">
        <w:rPr>
          <w:rFonts w:ascii="Palatino Linotype" w:hAnsi="Palatino Linotype"/>
          <w:spacing w:val="-10"/>
          <w:sz w:val="20"/>
          <w:szCs w:val="20"/>
        </w:rPr>
        <w:t xml:space="preserve"> </w:t>
      </w:r>
      <w:r w:rsidRPr="001D08FC">
        <w:rPr>
          <w:rFonts w:ascii="Palatino Linotype" w:hAnsi="Palatino Linotype"/>
          <w:sz w:val="20"/>
          <w:szCs w:val="20"/>
        </w:rPr>
        <w:t>anche</w:t>
      </w:r>
      <w:r w:rsidRPr="001D08FC">
        <w:rPr>
          <w:rFonts w:ascii="Palatino Linotype" w:hAnsi="Palatino Linotype"/>
          <w:spacing w:val="-11"/>
          <w:sz w:val="20"/>
          <w:szCs w:val="20"/>
        </w:rPr>
        <w:t xml:space="preserve"> </w:t>
      </w:r>
      <w:r w:rsidRPr="001D08FC">
        <w:rPr>
          <w:rFonts w:ascii="Palatino Linotype" w:hAnsi="Palatino Linotype"/>
          <w:sz w:val="20"/>
          <w:szCs w:val="20"/>
        </w:rPr>
        <w:t>professionale,</w:t>
      </w:r>
      <w:r w:rsidRPr="001D08FC">
        <w:rPr>
          <w:rFonts w:ascii="Palatino Linotype" w:hAnsi="Palatino Linotype"/>
          <w:spacing w:val="-10"/>
          <w:sz w:val="20"/>
          <w:szCs w:val="20"/>
        </w:rPr>
        <w:t xml:space="preserve"> </w:t>
      </w:r>
      <w:r w:rsidRPr="001D08FC">
        <w:rPr>
          <w:rFonts w:ascii="Palatino Linotype" w:hAnsi="Palatino Linotype"/>
          <w:sz w:val="20"/>
          <w:szCs w:val="20"/>
        </w:rPr>
        <w:t>di</w:t>
      </w:r>
      <w:r w:rsidRPr="001D08FC">
        <w:rPr>
          <w:rFonts w:ascii="Palatino Linotype" w:hAnsi="Palatino Linotype"/>
          <w:spacing w:val="-9"/>
          <w:sz w:val="20"/>
          <w:szCs w:val="20"/>
        </w:rPr>
        <w:t xml:space="preserve"> </w:t>
      </w:r>
      <w:r w:rsidRPr="001D08FC">
        <w:rPr>
          <w:rFonts w:ascii="Palatino Linotype" w:hAnsi="Palatino Linotype"/>
          <w:sz w:val="20"/>
          <w:szCs w:val="20"/>
        </w:rPr>
        <w:t>imprese</w:t>
      </w:r>
      <w:r w:rsidRPr="001D08FC">
        <w:rPr>
          <w:rFonts w:ascii="Palatino Linotype" w:hAnsi="Palatino Linotype"/>
          <w:spacing w:val="-10"/>
          <w:sz w:val="20"/>
          <w:szCs w:val="20"/>
        </w:rPr>
        <w:t xml:space="preserve"> </w:t>
      </w:r>
      <w:r w:rsidRPr="001D08FC">
        <w:rPr>
          <w:rFonts w:ascii="Palatino Linotype" w:hAnsi="Palatino Linotype"/>
          <w:sz w:val="20"/>
          <w:szCs w:val="20"/>
        </w:rPr>
        <w:t>fornitrici</w:t>
      </w:r>
      <w:r w:rsidRPr="001D08FC">
        <w:rPr>
          <w:rFonts w:ascii="Palatino Linotype" w:hAnsi="Palatino Linotype"/>
          <w:spacing w:val="-9"/>
          <w:sz w:val="20"/>
          <w:szCs w:val="20"/>
        </w:rPr>
        <w:t xml:space="preserve"> </w:t>
      </w:r>
      <w:r w:rsidRPr="001D08FC">
        <w:rPr>
          <w:rFonts w:ascii="Palatino Linotype" w:hAnsi="Palatino Linotype"/>
          <w:sz w:val="20"/>
          <w:szCs w:val="20"/>
        </w:rPr>
        <w:t>di</w:t>
      </w:r>
      <w:r w:rsidRPr="001D08FC">
        <w:rPr>
          <w:rFonts w:ascii="Palatino Linotype" w:hAnsi="Palatino Linotype"/>
          <w:spacing w:val="-9"/>
          <w:sz w:val="20"/>
          <w:szCs w:val="20"/>
        </w:rPr>
        <w:t xml:space="preserve"> </w:t>
      </w:r>
      <w:r w:rsidRPr="001D08FC">
        <w:rPr>
          <w:rFonts w:ascii="Palatino Linotype" w:hAnsi="Palatino Linotype"/>
          <w:sz w:val="20"/>
          <w:szCs w:val="20"/>
        </w:rPr>
        <w:t>servizi</w:t>
      </w:r>
      <w:r w:rsidRPr="001D08FC">
        <w:rPr>
          <w:rFonts w:ascii="Palatino Linotype" w:hAnsi="Palatino Linotype"/>
          <w:spacing w:val="-9"/>
          <w:sz w:val="20"/>
          <w:szCs w:val="20"/>
        </w:rPr>
        <w:t xml:space="preserve"> </w:t>
      </w:r>
      <w:r w:rsidRPr="001D08FC">
        <w:rPr>
          <w:rFonts w:ascii="Palatino Linotype" w:hAnsi="Palatino Linotype"/>
          <w:sz w:val="20"/>
          <w:szCs w:val="20"/>
        </w:rPr>
        <w:t>in</w:t>
      </w:r>
      <w:r w:rsidRPr="001D08FC">
        <w:rPr>
          <w:rFonts w:ascii="Palatino Linotype" w:hAnsi="Palatino Linotype"/>
          <w:spacing w:val="-12"/>
          <w:sz w:val="20"/>
          <w:szCs w:val="20"/>
        </w:rPr>
        <w:t xml:space="preserve"> </w:t>
      </w:r>
      <w:r w:rsidRPr="001D08FC">
        <w:rPr>
          <w:rFonts w:ascii="Palatino Linotype" w:hAnsi="Palatino Linotype"/>
          <w:sz w:val="20"/>
          <w:szCs w:val="20"/>
        </w:rPr>
        <w:t>favore</w:t>
      </w:r>
      <w:r w:rsidRPr="001D08FC">
        <w:rPr>
          <w:rFonts w:ascii="Palatino Linotype" w:hAnsi="Palatino Linotype"/>
          <w:spacing w:val="-10"/>
          <w:sz w:val="20"/>
          <w:szCs w:val="20"/>
        </w:rPr>
        <w:t xml:space="preserve"> </w:t>
      </w:r>
      <w:r w:rsidRPr="001D08FC">
        <w:rPr>
          <w:rFonts w:ascii="Palatino Linotype" w:hAnsi="Palatino Linotype"/>
          <w:spacing w:val="-2"/>
          <w:sz w:val="20"/>
          <w:szCs w:val="20"/>
        </w:rPr>
        <w:t>dell'Ente.</w:t>
      </w:r>
    </w:p>
    <w:p w:rsidR="00093768" w:rsidRPr="001D08FC" w:rsidRDefault="00093768">
      <w:pPr>
        <w:pStyle w:val="Corpotesto"/>
        <w:spacing w:before="1"/>
        <w:ind w:left="0"/>
        <w:rPr>
          <w:rFonts w:ascii="Palatino Linotype" w:hAnsi="Palatino Linotype"/>
          <w:sz w:val="20"/>
          <w:szCs w:val="20"/>
        </w:rPr>
      </w:pPr>
    </w:p>
    <w:p w:rsidR="00093768" w:rsidRPr="001D08FC" w:rsidRDefault="00286B50">
      <w:pPr>
        <w:pStyle w:val="Corpotesto"/>
        <w:ind w:right="116"/>
        <w:jc w:val="both"/>
        <w:rPr>
          <w:rFonts w:ascii="Palatino Linotype" w:hAnsi="Palatino Linotype"/>
          <w:sz w:val="20"/>
          <w:szCs w:val="20"/>
        </w:rPr>
      </w:pPr>
      <w:r w:rsidRPr="001D08FC">
        <w:rPr>
          <w:rFonts w:ascii="Palatino Linotype" w:hAnsi="Palatino Linotype"/>
          <w:sz w:val="20"/>
          <w:szCs w:val="20"/>
        </w:rPr>
        <w:t>L'Amministrazione,</w:t>
      </w:r>
      <w:r w:rsidRPr="001D08FC">
        <w:rPr>
          <w:rFonts w:ascii="Palatino Linotype" w:hAnsi="Palatino Linotype"/>
          <w:spacing w:val="-15"/>
          <w:sz w:val="20"/>
          <w:szCs w:val="20"/>
        </w:rPr>
        <w:t xml:space="preserve"> </w:t>
      </w:r>
      <w:r w:rsidRPr="001D08FC">
        <w:rPr>
          <w:rFonts w:ascii="Palatino Linotype" w:hAnsi="Palatino Linotype"/>
          <w:sz w:val="20"/>
          <w:szCs w:val="20"/>
        </w:rPr>
        <w:t>contestualmente</w:t>
      </w:r>
      <w:r w:rsidRPr="001D08FC">
        <w:rPr>
          <w:rFonts w:ascii="Palatino Linotype" w:hAnsi="Palatino Linotype"/>
          <w:spacing w:val="-15"/>
          <w:sz w:val="20"/>
          <w:szCs w:val="20"/>
        </w:rPr>
        <w:t xml:space="preserve"> </w:t>
      </w:r>
      <w:r w:rsidRPr="001D08FC">
        <w:rPr>
          <w:rFonts w:ascii="Palatino Linotype" w:hAnsi="Palatino Linotype"/>
          <w:sz w:val="20"/>
          <w:szCs w:val="20"/>
        </w:rPr>
        <w:t>alla</w:t>
      </w:r>
      <w:r w:rsidRPr="001D08FC">
        <w:rPr>
          <w:rFonts w:ascii="Palatino Linotype" w:hAnsi="Palatino Linotype"/>
          <w:spacing w:val="-15"/>
          <w:sz w:val="20"/>
          <w:szCs w:val="20"/>
        </w:rPr>
        <w:t xml:space="preserve"> </w:t>
      </w:r>
      <w:r w:rsidRPr="001D08FC">
        <w:rPr>
          <w:rFonts w:ascii="Palatino Linotype" w:hAnsi="Palatino Linotype"/>
          <w:sz w:val="20"/>
          <w:szCs w:val="20"/>
        </w:rPr>
        <w:t>sottoscrizione</w:t>
      </w:r>
      <w:r w:rsidRPr="001D08FC">
        <w:rPr>
          <w:rFonts w:ascii="Palatino Linotype" w:hAnsi="Palatino Linotype"/>
          <w:spacing w:val="-15"/>
          <w:sz w:val="20"/>
          <w:szCs w:val="20"/>
        </w:rPr>
        <w:t xml:space="preserve"> </w:t>
      </w:r>
      <w:r w:rsidRPr="001D08FC">
        <w:rPr>
          <w:rFonts w:ascii="Palatino Linotype" w:hAnsi="Palatino Linotype"/>
          <w:sz w:val="20"/>
          <w:szCs w:val="20"/>
        </w:rPr>
        <w:t>del</w:t>
      </w:r>
      <w:r w:rsidRPr="001D08FC">
        <w:rPr>
          <w:rFonts w:ascii="Palatino Linotype" w:hAnsi="Palatino Linotype"/>
          <w:spacing w:val="-15"/>
          <w:sz w:val="20"/>
          <w:szCs w:val="20"/>
        </w:rPr>
        <w:t xml:space="preserve"> </w:t>
      </w:r>
      <w:r w:rsidRPr="001D08FC">
        <w:rPr>
          <w:rFonts w:ascii="Palatino Linotype" w:hAnsi="Palatino Linotype"/>
          <w:sz w:val="20"/>
          <w:szCs w:val="20"/>
        </w:rPr>
        <w:t>contratto</w:t>
      </w:r>
      <w:r w:rsidRPr="001D08FC">
        <w:rPr>
          <w:rFonts w:ascii="Palatino Linotype" w:hAnsi="Palatino Linotype"/>
          <w:spacing w:val="-15"/>
          <w:sz w:val="20"/>
          <w:szCs w:val="20"/>
        </w:rPr>
        <w:t xml:space="preserve"> </w:t>
      </w:r>
      <w:r w:rsidRPr="001D08FC">
        <w:rPr>
          <w:rFonts w:ascii="Palatino Linotype" w:hAnsi="Palatino Linotype"/>
          <w:sz w:val="20"/>
          <w:szCs w:val="20"/>
        </w:rPr>
        <w:t>di</w:t>
      </w:r>
      <w:r w:rsidRPr="001D08FC">
        <w:rPr>
          <w:rFonts w:ascii="Palatino Linotype" w:hAnsi="Palatino Linotype"/>
          <w:spacing w:val="-15"/>
          <w:sz w:val="20"/>
          <w:szCs w:val="20"/>
        </w:rPr>
        <w:t xml:space="preserve"> </w:t>
      </w:r>
      <w:r w:rsidRPr="001D08FC">
        <w:rPr>
          <w:rFonts w:ascii="Palatino Linotype" w:hAnsi="Palatino Linotype"/>
          <w:sz w:val="20"/>
          <w:szCs w:val="20"/>
        </w:rPr>
        <w:t>lavoro</w:t>
      </w:r>
      <w:r w:rsidRPr="001D08FC">
        <w:rPr>
          <w:rFonts w:ascii="Palatino Linotype" w:hAnsi="Palatino Linotype"/>
          <w:spacing w:val="-15"/>
          <w:sz w:val="20"/>
          <w:szCs w:val="20"/>
        </w:rPr>
        <w:t xml:space="preserve"> </w:t>
      </w:r>
      <w:r w:rsidRPr="001D08FC">
        <w:rPr>
          <w:rFonts w:ascii="Palatino Linotype" w:hAnsi="Palatino Linotype"/>
          <w:sz w:val="20"/>
          <w:szCs w:val="20"/>
        </w:rPr>
        <w:t>o,</w:t>
      </w:r>
      <w:r w:rsidRPr="001D08FC">
        <w:rPr>
          <w:rFonts w:ascii="Palatino Linotype" w:hAnsi="Palatino Linotype"/>
          <w:spacing w:val="-15"/>
          <w:sz w:val="20"/>
          <w:szCs w:val="20"/>
        </w:rPr>
        <w:t xml:space="preserve"> </w:t>
      </w:r>
      <w:r w:rsidRPr="001D08FC">
        <w:rPr>
          <w:rFonts w:ascii="Palatino Linotype" w:hAnsi="Palatino Linotype"/>
          <w:sz w:val="20"/>
          <w:szCs w:val="20"/>
        </w:rPr>
        <w:t>in</w:t>
      </w:r>
      <w:r w:rsidRPr="001D08FC">
        <w:rPr>
          <w:rFonts w:ascii="Palatino Linotype" w:hAnsi="Palatino Linotype"/>
          <w:spacing w:val="-15"/>
          <w:sz w:val="20"/>
          <w:szCs w:val="20"/>
        </w:rPr>
        <w:t xml:space="preserve"> </w:t>
      </w:r>
      <w:r w:rsidRPr="001D08FC">
        <w:rPr>
          <w:rFonts w:ascii="Palatino Linotype" w:hAnsi="Palatino Linotype"/>
          <w:sz w:val="20"/>
          <w:szCs w:val="20"/>
        </w:rPr>
        <w:t>mancanza,</w:t>
      </w:r>
      <w:r w:rsidRPr="001D08FC">
        <w:rPr>
          <w:rFonts w:ascii="Palatino Linotype" w:hAnsi="Palatino Linotype"/>
          <w:spacing w:val="-15"/>
          <w:sz w:val="20"/>
          <w:szCs w:val="20"/>
        </w:rPr>
        <w:t xml:space="preserve"> </w:t>
      </w:r>
      <w:r w:rsidRPr="001D08FC">
        <w:rPr>
          <w:rFonts w:ascii="Palatino Linotype" w:hAnsi="Palatino Linotype"/>
          <w:sz w:val="20"/>
          <w:szCs w:val="20"/>
        </w:rPr>
        <w:t>all'atto di conferimento dell'incarico, consegna e fa sottoscrivere ai nuovi assunti, con rapporti comunque denominati, copia del Codice.</w:t>
      </w:r>
    </w:p>
    <w:p w:rsidR="00093768" w:rsidRPr="001D08FC" w:rsidRDefault="00093768">
      <w:pPr>
        <w:jc w:val="both"/>
        <w:rPr>
          <w:rFonts w:ascii="Palatino Linotype" w:hAnsi="Palatino Linotype"/>
          <w:sz w:val="20"/>
          <w:szCs w:val="20"/>
        </w:rPr>
        <w:sectPr w:rsidR="00093768" w:rsidRPr="001D08FC">
          <w:pgSz w:w="11910" w:h="16840"/>
          <w:pgMar w:top="1320" w:right="1020" w:bottom="280" w:left="1020" w:header="720" w:footer="720" w:gutter="0"/>
          <w:cols w:space="720"/>
        </w:sectPr>
      </w:pPr>
    </w:p>
    <w:p w:rsidR="00093768" w:rsidRPr="001D08FC" w:rsidRDefault="00286B50">
      <w:pPr>
        <w:pStyle w:val="Corpotesto"/>
        <w:spacing w:before="73"/>
        <w:rPr>
          <w:rFonts w:ascii="Palatino Linotype" w:hAnsi="Palatino Linotype"/>
          <w:sz w:val="20"/>
          <w:szCs w:val="20"/>
        </w:rPr>
      </w:pPr>
      <w:r w:rsidRPr="001D08FC">
        <w:rPr>
          <w:rFonts w:ascii="Palatino Linotype" w:hAnsi="Palatino Linotype"/>
          <w:spacing w:val="-2"/>
          <w:sz w:val="20"/>
          <w:szCs w:val="20"/>
        </w:rPr>
        <w:lastRenderedPageBreak/>
        <w:t>LEGENDA:</w:t>
      </w:r>
    </w:p>
    <w:p w:rsidR="00093768" w:rsidRPr="001D08FC" w:rsidRDefault="00093768">
      <w:pPr>
        <w:pStyle w:val="Corpotesto"/>
        <w:ind w:left="0"/>
        <w:rPr>
          <w:rFonts w:ascii="Palatino Linotype" w:hAnsi="Palatino Linotype"/>
          <w:sz w:val="20"/>
          <w:szCs w:val="20"/>
        </w:rPr>
      </w:pPr>
    </w:p>
    <w:p w:rsidR="00093768" w:rsidRPr="001D08FC" w:rsidRDefault="00286B50" w:rsidP="001D08FC">
      <w:pPr>
        <w:pStyle w:val="Corpotesto"/>
        <w:jc w:val="both"/>
        <w:rPr>
          <w:rFonts w:ascii="Palatino Linotype" w:hAnsi="Palatino Linotype"/>
          <w:sz w:val="20"/>
          <w:szCs w:val="20"/>
        </w:rPr>
      </w:pPr>
      <w:r w:rsidRPr="001D08FC">
        <w:rPr>
          <w:rFonts w:ascii="Palatino Linotype" w:hAnsi="Palatino Linotype"/>
          <w:sz w:val="20"/>
          <w:szCs w:val="20"/>
        </w:rPr>
        <w:t xml:space="preserve">Dipendente: qualsiasi soggetto che abbia un rapporto contrattuale diretto con il Comune di </w:t>
      </w:r>
      <w:r w:rsidR="001D08FC" w:rsidRPr="001D08FC">
        <w:rPr>
          <w:rFonts w:ascii="Palatino Linotype" w:hAnsi="Palatino Linotype"/>
          <w:sz w:val="20"/>
          <w:szCs w:val="20"/>
        </w:rPr>
        <w:t>Paternopoli</w:t>
      </w:r>
      <w:r w:rsidRPr="001D08FC">
        <w:rPr>
          <w:rFonts w:ascii="Palatino Linotype" w:hAnsi="Palatino Linotype"/>
          <w:sz w:val="20"/>
          <w:szCs w:val="20"/>
        </w:rPr>
        <w:t xml:space="preserve"> (dipendente a tempo determinato o indeterminato, collaboratore, incaricato, ecc.)</w:t>
      </w:r>
    </w:p>
    <w:p w:rsidR="00093768" w:rsidRPr="001D08FC" w:rsidRDefault="00093768">
      <w:pPr>
        <w:pStyle w:val="Corpotesto"/>
        <w:ind w:left="0"/>
        <w:rPr>
          <w:rFonts w:ascii="Palatino Linotype" w:hAnsi="Palatino Linotype"/>
          <w:sz w:val="20"/>
          <w:szCs w:val="20"/>
        </w:rPr>
      </w:pPr>
    </w:p>
    <w:p w:rsidR="00093768" w:rsidRPr="001D08FC" w:rsidRDefault="001D08FC" w:rsidP="001D08FC">
      <w:pPr>
        <w:pStyle w:val="Corpotesto"/>
        <w:spacing w:line="275" w:lineRule="exact"/>
        <w:rPr>
          <w:rFonts w:ascii="Palatino Linotype" w:hAnsi="Palatino Linotype"/>
          <w:sz w:val="20"/>
          <w:szCs w:val="20"/>
        </w:rPr>
      </w:pPr>
      <w:r w:rsidRPr="001D08FC">
        <w:rPr>
          <w:rFonts w:ascii="Palatino Linotype" w:hAnsi="Palatino Linotype"/>
          <w:sz w:val="20"/>
          <w:szCs w:val="20"/>
        </w:rPr>
        <w:t>Direttore</w:t>
      </w:r>
      <w:r w:rsidRPr="001D08FC">
        <w:rPr>
          <w:rFonts w:ascii="Palatino Linotype" w:hAnsi="Palatino Linotype"/>
          <w:spacing w:val="-5"/>
          <w:sz w:val="20"/>
          <w:szCs w:val="20"/>
        </w:rPr>
        <w:t>:</w:t>
      </w:r>
      <w:r w:rsidR="00286B50" w:rsidRPr="001D08FC">
        <w:rPr>
          <w:rFonts w:ascii="Palatino Linotype" w:hAnsi="Palatino Linotype"/>
          <w:spacing w:val="-1"/>
          <w:sz w:val="20"/>
          <w:szCs w:val="20"/>
        </w:rPr>
        <w:t xml:space="preserve"> </w:t>
      </w:r>
      <w:r w:rsidR="00286B50" w:rsidRPr="001D08FC">
        <w:rPr>
          <w:rFonts w:ascii="Palatino Linotype" w:hAnsi="Palatino Linotype"/>
          <w:sz w:val="20"/>
          <w:szCs w:val="20"/>
        </w:rPr>
        <w:t>per</w:t>
      </w:r>
      <w:r w:rsidR="00286B50" w:rsidRPr="001D08FC">
        <w:rPr>
          <w:rFonts w:ascii="Palatino Linotype" w:hAnsi="Palatino Linotype"/>
          <w:spacing w:val="-1"/>
          <w:sz w:val="20"/>
          <w:szCs w:val="20"/>
        </w:rPr>
        <w:t xml:space="preserve"> </w:t>
      </w:r>
      <w:r w:rsidR="00286B50" w:rsidRPr="001D08FC">
        <w:rPr>
          <w:rFonts w:ascii="Palatino Linotype" w:hAnsi="Palatino Linotype"/>
          <w:sz w:val="20"/>
          <w:szCs w:val="20"/>
        </w:rPr>
        <w:t>Direttore</w:t>
      </w:r>
      <w:r w:rsidR="00286B50" w:rsidRPr="001D08FC">
        <w:rPr>
          <w:rFonts w:ascii="Palatino Linotype" w:hAnsi="Palatino Linotype"/>
          <w:spacing w:val="-3"/>
          <w:sz w:val="20"/>
          <w:szCs w:val="20"/>
        </w:rPr>
        <w:t xml:space="preserve"> </w:t>
      </w:r>
      <w:r w:rsidR="00286B50" w:rsidRPr="001D08FC">
        <w:rPr>
          <w:rFonts w:ascii="Palatino Linotype" w:hAnsi="Palatino Linotype"/>
          <w:sz w:val="20"/>
          <w:szCs w:val="20"/>
        </w:rPr>
        <w:t>si</w:t>
      </w:r>
      <w:r w:rsidR="00286B50" w:rsidRPr="001D08FC">
        <w:rPr>
          <w:rFonts w:ascii="Palatino Linotype" w:hAnsi="Palatino Linotype"/>
          <w:spacing w:val="-1"/>
          <w:sz w:val="20"/>
          <w:szCs w:val="20"/>
        </w:rPr>
        <w:t xml:space="preserve"> </w:t>
      </w:r>
      <w:r w:rsidR="00286B50" w:rsidRPr="001D08FC">
        <w:rPr>
          <w:rFonts w:ascii="Palatino Linotype" w:hAnsi="Palatino Linotype"/>
          <w:sz w:val="20"/>
          <w:szCs w:val="20"/>
        </w:rPr>
        <w:t>fa</w:t>
      </w:r>
      <w:r w:rsidR="00286B50" w:rsidRPr="001D08FC">
        <w:rPr>
          <w:rFonts w:ascii="Palatino Linotype" w:hAnsi="Palatino Linotype"/>
          <w:spacing w:val="-2"/>
          <w:sz w:val="20"/>
          <w:szCs w:val="20"/>
        </w:rPr>
        <w:t xml:space="preserve"> </w:t>
      </w:r>
      <w:r w:rsidR="00286B50" w:rsidRPr="001D08FC">
        <w:rPr>
          <w:rFonts w:ascii="Palatino Linotype" w:hAnsi="Palatino Linotype"/>
          <w:sz w:val="20"/>
          <w:szCs w:val="20"/>
        </w:rPr>
        <w:t>riferimento</w:t>
      </w:r>
      <w:r w:rsidR="00286B50" w:rsidRPr="001D08FC">
        <w:rPr>
          <w:rFonts w:ascii="Palatino Linotype" w:hAnsi="Palatino Linotype"/>
          <w:spacing w:val="-1"/>
          <w:sz w:val="20"/>
          <w:szCs w:val="20"/>
        </w:rPr>
        <w:t xml:space="preserve"> </w:t>
      </w:r>
      <w:r w:rsidR="00286B50" w:rsidRPr="001D08FC">
        <w:rPr>
          <w:rFonts w:ascii="Palatino Linotype" w:hAnsi="Palatino Linotype"/>
          <w:sz w:val="20"/>
          <w:szCs w:val="20"/>
        </w:rPr>
        <w:t>alle</w:t>
      </w:r>
      <w:r w:rsidR="00286B50" w:rsidRPr="001D08FC">
        <w:rPr>
          <w:rFonts w:ascii="Palatino Linotype" w:hAnsi="Palatino Linotype"/>
          <w:spacing w:val="-1"/>
          <w:sz w:val="20"/>
          <w:szCs w:val="20"/>
        </w:rPr>
        <w:t xml:space="preserve"> </w:t>
      </w:r>
      <w:r w:rsidR="00286B50" w:rsidRPr="001D08FC">
        <w:rPr>
          <w:rFonts w:ascii="Palatino Linotype" w:hAnsi="Palatino Linotype"/>
          <w:sz w:val="20"/>
          <w:szCs w:val="20"/>
        </w:rPr>
        <w:t>figure</w:t>
      </w:r>
      <w:r w:rsidR="00286B50" w:rsidRPr="001D08FC">
        <w:rPr>
          <w:rFonts w:ascii="Palatino Linotype" w:hAnsi="Palatino Linotype"/>
          <w:spacing w:val="-2"/>
          <w:sz w:val="20"/>
          <w:szCs w:val="20"/>
        </w:rPr>
        <w:t xml:space="preserve"> </w:t>
      </w:r>
      <w:r w:rsidR="00286B50" w:rsidRPr="001D08FC">
        <w:rPr>
          <w:rFonts w:ascii="Palatino Linotype" w:hAnsi="Palatino Linotype"/>
          <w:sz w:val="20"/>
          <w:szCs w:val="20"/>
        </w:rPr>
        <w:t>apicali</w:t>
      </w:r>
      <w:r w:rsidR="00286B50" w:rsidRPr="001D08FC">
        <w:rPr>
          <w:rFonts w:ascii="Palatino Linotype" w:hAnsi="Palatino Linotype"/>
          <w:spacing w:val="-1"/>
          <w:sz w:val="20"/>
          <w:szCs w:val="20"/>
        </w:rPr>
        <w:t xml:space="preserve"> </w:t>
      </w:r>
      <w:r w:rsidRPr="001D08FC">
        <w:rPr>
          <w:rFonts w:ascii="Palatino Linotype" w:hAnsi="Palatino Linotype"/>
          <w:sz w:val="20"/>
          <w:szCs w:val="20"/>
        </w:rPr>
        <w:t>e Funzionari ed Elevate Qualificazioni poste ai vertici di ciascuna Area – Settore o Servizio di cui si articola la macrostruttura del Comune.</w:t>
      </w:r>
    </w:p>
    <w:p w:rsidR="00093768" w:rsidRPr="001D08FC" w:rsidRDefault="00093768">
      <w:pPr>
        <w:pStyle w:val="Corpotesto"/>
        <w:spacing w:before="43"/>
        <w:ind w:left="0"/>
        <w:rPr>
          <w:rFonts w:ascii="Palatino Linotype" w:hAnsi="Palatino Linotype"/>
          <w:sz w:val="20"/>
          <w:szCs w:val="20"/>
        </w:rPr>
      </w:pPr>
    </w:p>
    <w:p w:rsidR="00093768" w:rsidRPr="001D08FC" w:rsidRDefault="00286B50">
      <w:pPr>
        <w:pStyle w:val="Corpotesto"/>
        <w:rPr>
          <w:rFonts w:ascii="Palatino Linotype" w:hAnsi="Palatino Linotype"/>
          <w:sz w:val="20"/>
          <w:szCs w:val="20"/>
        </w:rPr>
      </w:pPr>
      <w:r w:rsidRPr="001D08FC">
        <w:rPr>
          <w:rFonts w:ascii="Palatino Linotype" w:hAnsi="Palatino Linotype"/>
          <w:sz w:val="20"/>
          <w:szCs w:val="20"/>
        </w:rPr>
        <w:t>Per</w:t>
      </w:r>
      <w:r w:rsidRPr="001D08FC">
        <w:rPr>
          <w:rFonts w:ascii="Palatino Linotype" w:hAnsi="Palatino Linotype"/>
          <w:spacing w:val="-4"/>
          <w:sz w:val="20"/>
          <w:szCs w:val="20"/>
        </w:rPr>
        <w:t xml:space="preserve"> </w:t>
      </w:r>
      <w:r w:rsidRPr="001D08FC">
        <w:rPr>
          <w:rFonts w:ascii="Palatino Linotype" w:hAnsi="Palatino Linotype"/>
          <w:sz w:val="20"/>
          <w:szCs w:val="20"/>
        </w:rPr>
        <w:t>responsabile</w:t>
      </w:r>
      <w:r w:rsidRPr="001D08FC">
        <w:rPr>
          <w:rFonts w:ascii="Palatino Linotype" w:hAnsi="Palatino Linotype"/>
          <w:spacing w:val="-1"/>
          <w:sz w:val="20"/>
          <w:szCs w:val="20"/>
        </w:rPr>
        <w:t xml:space="preserve"> </w:t>
      </w:r>
      <w:r w:rsidRPr="001D08FC">
        <w:rPr>
          <w:rFonts w:ascii="Palatino Linotype" w:hAnsi="Palatino Linotype"/>
          <w:sz w:val="20"/>
          <w:szCs w:val="20"/>
        </w:rPr>
        <w:t>d’ufficio</w:t>
      </w:r>
      <w:r w:rsidRPr="001D08FC">
        <w:rPr>
          <w:rFonts w:ascii="Palatino Linotype" w:hAnsi="Palatino Linotype"/>
          <w:spacing w:val="-1"/>
          <w:sz w:val="20"/>
          <w:szCs w:val="20"/>
        </w:rPr>
        <w:t xml:space="preserve"> </w:t>
      </w:r>
      <w:r w:rsidRPr="001D08FC">
        <w:rPr>
          <w:rFonts w:ascii="Palatino Linotype" w:hAnsi="Palatino Linotype"/>
          <w:sz w:val="20"/>
          <w:szCs w:val="20"/>
        </w:rPr>
        <w:t>si</w:t>
      </w:r>
      <w:r w:rsidRPr="001D08FC">
        <w:rPr>
          <w:rFonts w:ascii="Palatino Linotype" w:hAnsi="Palatino Linotype"/>
          <w:spacing w:val="-1"/>
          <w:sz w:val="20"/>
          <w:szCs w:val="20"/>
        </w:rPr>
        <w:t xml:space="preserve"> </w:t>
      </w:r>
      <w:r w:rsidRPr="001D08FC">
        <w:rPr>
          <w:rFonts w:ascii="Palatino Linotype" w:hAnsi="Palatino Linotype"/>
          <w:sz w:val="20"/>
          <w:szCs w:val="20"/>
        </w:rPr>
        <w:t>intende</w:t>
      </w:r>
      <w:r w:rsidRPr="001D08FC">
        <w:rPr>
          <w:rFonts w:ascii="Palatino Linotype" w:hAnsi="Palatino Linotype"/>
          <w:spacing w:val="-3"/>
          <w:sz w:val="20"/>
          <w:szCs w:val="20"/>
        </w:rPr>
        <w:t xml:space="preserve"> </w:t>
      </w:r>
      <w:r w:rsidRPr="001D08FC">
        <w:rPr>
          <w:rFonts w:ascii="Palatino Linotype" w:hAnsi="Palatino Linotype"/>
          <w:sz w:val="20"/>
          <w:szCs w:val="20"/>
        </w:rPr>
        <w:t>il</w:t>
      </w:r>
      <w:r w:rsidRPr="001D08FC">
        <w:rPr>
          <w:rFonts w:ascii="Palatino Linotype" w:hAnsi="Palatino Linotype"/>
          <w:spacing w:val="-1"/>
          <w:sz w:val="20"/>
          <w:szCs w:val="20"/>
        </w:rPr>
        <w:t xml:space="preserve"> </w:t>
      </w:r>
      <w:r w:rsidRPr="001D08FC">
        <w:rPr>
          <w:rFonts w:ascii="Palatino Linotype" w:hAnsi="Palatino Linotype"/>
          <w:sz w:val="20"/>
          <w:szCs w:val="20"/>
        </w:rPr>
        <w:t>superiore gerarchico,</w:t>
      </w:r>
      <w:r w:rsidRPr="001D08FC">
        <w:rPr>
          <w:rFonts w:ascii="Palatino Linotype" w:hAnsi="Palatino Linotype"/>
          <w:spacing w:val="-1"/>
          <w:sz w:val="20"/>
          <w:szCs w:val="20"/>
        </w:rPr>
        <w:t xml:space="preserve"> </w:t>
      </w:r>
      <w:r w:rsidRPr="001D08FC">
        <w:rPr>
          <w:rFonts w:ascii="Palatino Linotype" w:hAnsi="Palatino Linotype"/>
          <w:sz w:val="20"/>
          <w:szCs w:val="20"/>
        </w:rPr>
        <w:t>in</w:t>
      </w:r>
      <w:r w:rsidRPr="001D08FC">
        <w:rPr>
          <w:rFonts w:ascii="Palatino Linotype" w:hAnsi="Palatino Linotype"/>
          <w:spacing w:val="-2"/>
          <w:sz w:val="20"/>
          <w:szCs w:val="20"/>
        </w:rPr>
        <w:t xml:space="preserve"> </w:t>
      </w:r>
      <w:r w:rsidRPr="001D08FC">
        <w:rPr>
          <w:rFonts w:ascii="Palatino Linotype" w:hAnsi="Palatino Linotype"/>
          <w:sz w:val="20"/>
          <w:szCs w:val="20"/>
        </w:rPr>
        <w:t>base all’ufficio</w:t>
      </w:r>
      <w:r w:rsidRPr="001D08FC">
        <w:rPr>
          <w:rFonts w:ascii="Palatino Linotype" w:hAnsi="Palatino Linotype"/>
          <w:spacing w:val="-1"/>
          <w:sz w:val="20"/>
          <w:szCs w:val="20"/>
        </w:rPr>
        <w:t xml:space="preserve"> </w:t>
      </w:r>
      <w:r w:rsidRPr="001D08FC">
        <w:rPr>
          <w:rFonts w:ascii="Palatino Linotype" w:hAnsi="Palatino Linotype"/>
          <w:sz w:val="20"/>
          <w:szCs w:val="20"/>
        </w:rPr>
        <w:t>di</w:t>
      </w:r>
      <w:r w:rsidRPr="001D08FC">
        <w:rPr>
          <w:rFonts w:ascii="Palatino Linotype" w:hAnsi="Palatino Linotype"/>
          <w:spacing w:val="-1"/>
          <w:sz w:val="20"/>
          <w:szCs w:val="20"/>
        </w:rPr>
        <w:t xml:space="preserve"> </w:t>
      </w:r>
      <w:r w:rsidRPr="001D08FC">
        <w:rPr>
          <w:rFonts w:ascii="Palatino Linotype" w:hAnsi="Palatino Linotype"/>
          <w:spacing w:val="-2"/>
          <w:sz w:val="20"/>
          <w:szCs w:val="20"/>
        </w:rPr>
        <w:t>appartenenza.</w:t>
      </w:r>
    </w:p>
    <w:sectPr w:rsidR="00093768" w:rsidRPr="001D08FC">
      <w:pgSz w:w="11910" w:h="16840"/>
      <w:pgMar w:top="1600" w:right="1020" w:bottom="280" w:left="10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6B50" w:rsidRDefault="00286B50" w:rsidP="001D08FC">
      <w:r>
        <w:separator/>
      </w:r>
    </w:p>
  </w:endnote>
  <w:endnote w:type="continuationSeparator" w:id="0">
    <w:p w:rsidR="00286B50" w:rsidRDefault="00286B50" w:rsidP="001D0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8920610"/>
      <w:docPartObj>
        <w:docPartGallery w:val="Page Numbers (Bottom of Page)"/>
        <w:docPartUnique/>
      </w:docPartObj>
    </w:sdtPr>
    <w:sdtContent>
      <w:p w:rsidR="001D08FC" w:rsidRDefault="001D08FC">
        <w:pPr>
          <w:pStyle w:val="Pidipagina"/>
          <w:jc w:val="right"/>
        </w:pPr>
        <w:r>
          <w:fldChar w:fldCharType="begin"/>
        </w:r>
        <w:r>
          <w:instrText>PAGE   \* MERGEFORMAT</w:instrText>
        </w:r>
        <w:r>
          <w:fldChar w:fldCharType="separate"/>
        </w:r>
        <w:r>
          <w:rPr>
            <w:noProof/>
          </w:rPr>
          <w:t>1</w:t>
        </w:r>
        <w:r>
          <w:fldChar w:fldCharType="end"/>
        </w:r>
      </w:p>
    </w:sdtContent>
  </w:sdt>
  <w:p w:rsidR="001D08FC" w:rsidRDefault="001D08FC">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6B50" w:rsidRDefault="00286B50" w:rsidP="001D08FC">
      <w:r>
        <w:separator/>
      </w:r>
    </w:p>
  </w:footnote>
  <w:footnote w:type="continuationSeparator" w:id="0">
    <w:p w:rsidR="00286B50" w:rsidRDefault="00286B50" w:rsidP="001D08F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94E03"/>
    <w:multiLevelType w:val="hybridMultilevel"/>
    <w:tmpl w:val="0D38803E"/>
    <w:lvl w:ilvl="0" w:tplc="5E00A18A">
      <w:start w:val="1"/>
      <w:numFmt w:val="lowerLetter"/>
      <w:lvlText w:val="%1."/>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A0E2A9EE">
      <w:numFmt w:val="bullet"/>
      <w:lvlText w:val="•"/>
      <w:lvlJc w:val="left"/>
      <w:pPr>
        <w:ind w:left="1742" w:hanging="360"/>
      </w:pPr>
      <w:rPr>
        <w:rFonts w:hint="default"/>
        <w:lang w:val="it-IT" w:eastAsia="en-US" w:bidi="ar-SA"/>
      </w:rPr>
    </w:lvl>
    <w:lvl w:ilvl="2" w:tplc="8B0A704C">
      <w:numFmt w:val="bullet"/>
      <w:lvlText w:val="•"/>
      <w:lvlJc w:val="left"/>
      <w:pPr>
        <w:ind w:left="2645" w:hanging="360"/>
      </w:pPr>
      <w:rPr>
        <w:rFonts w:hint="default"/>
        <w:lang w:val="it-IT" w:eastAsia="en-US" w:bidi="ar-SA"/>
      </w:rPr>
    </w:lvl>
    <w:lvl w:ilvl="3" w:tplc="B2EEC4AC">
      <w:numFmt w:val="bullet"/>
      <w:lvlText w:val="•"/>
      <w:lvlJc w:val="left"/>
      <w:pPr>
        <w:ind w:left="3547" w:hanging="360"/>
      </w:pPr>
      <w:rPr>
        <w:rFonts w:hint="default"/>
        <w:lang w:val="it-IT" w:eastAsia="en-US" w:bidi="ar-SA"/>
      </w:rPr>
    </w:lvl>
    <w:lvl w:ilvl="4" w:tplc="B4F80BAA">
      <w:numFmt w:val="bullet"/>
      <w:lvlText w:val="•"/>
      <w:lvlJc w:val="left"/>
      <w:pPr>
        <w:ind w:left="4450" w:hanging="360"/>
      </w:pPr>
      <w:rPr>
        <w:rFonts w:hint="default"/>
        <w:lang w:val="it-IT" w:eastAsia="en-US" w:bidi="ar-SA"/>
      </w:rPr>
    </w:lvl>
    <w:lvl w:ilvl="5" w:tplc="F316496C">
      <w:numFmt w:val="bullet"/>
      <w:lvlText w:val="•"/>
      <w:lvlJc w:val="left"/>
      <w:pPr>
        <w:ind w:left="5353" w:hanging="360"/>
      </w:pPr>
      <w:rPr>
        <w:rFonts w:hint="default"/>
        <w:lang w:val="it-IT" w:eastAsia="en-US" w:bidi="ar-SA"/>
      </w:rPr>
    </w:lvl>
    <w:lvl w:ilvl="6" w:tplc="48FEBDC0">
      <w:numFmt w:val="bullet"/>
      <w:lvlText w:val="•"/>
      <w:lvlJc w:val="left"/>
      <w:pPr>
        <w:ind w:left="6255" w:hanging="360"/>
      </w:pPr>
      <w:rPr>
        <w:rFonts w:hint="default"/>
        <w:lang w:val="it-IT" w:eastAsia="en-US" w:bidi="ar-SA"/>
      </w:rPr>
    </w:lvl>
    <w:lvl w:ilvl="7" w:tplc="EB444F3A">
      <w:numFmt w:val="bullet"/>
      <w:lvlText w:val="•"/>
      <w:lvlJc w:val="left"/>
      <w:pPr>
        <w:ind w:left="7158" w:hanging="360"/>
      </w:pPr>
      <w:rPr>
        <w:rFonts w:hint="default"/>
        <w:lang w:val="it-IT" w:eastAsia="en-US" w:bidi="ar-SA"/>
      </w:rPr>
    </w:lvl>
    <w:lvl w:ilvl="8" w:tplc="F086CA6E">
      <w:numFmt w:val="bullet"/>
      <w:lvlText w:val="•"/>
      <w:lvlJc w:val="left"/>
      <w:pPr>
        <w:ind w:left="8061" w:hanging="360"/>
      </w:pPr>
      <w:rPr>
        <w:rFonts w:hint="default"/>
        <w:lang w:val="it-IT" w:eastAsia="en-US" w:bidi="ar-SA"/>
      </w:rPr>
    </w:lvl>
  </w:abstractNum>
  <w:abstractNum w:abstractNumId="1" w15:restartNumberingAfterBreak="0">
    <w:nsid w:val="1D7C45F1"/>
    <w:multiLevelType w:val="hybridMultilevel"/>
    <w:tmpl w:val="DF28B0F6"/>
    <w:lvl w:ilvl="0" w:tplc="5A5007DC">
      <w:start w:val="1"/>
      <w:numFmt w:val="lowerLetter"/>
      <w:lvlText w:val="%1."/>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EC4C9DC2">
      <w:numFmt w:val="bullet"/>
      <w:lvlText w:val="•"/>
      <w:lvlJc w:val="left"/>
      <w:pPr>
        <w:ind w:left="1742" w:hanging="360"/>
      </w:pPr>
      <w:rPr>
        <w:rFonts w:hint="default"/>
        <w:lang w:val="it-IT" w:eastAsia="en-US" w:bidi="ar-SA"/>
      </w:rPr>
    </w:lvl>
    <w:lvl w:ilvl="2" w:tplc="A0F685CC">
      <w:numFmt w:val="bullet"/>
      <w:lvlText w:val="•"/>
      <w:lvlJc w:val="left"/>
      <w:pPr>
        <w:ind w:left="2645" w:hanging="360"/>
      </w:pPr>
      <w:rPr>
        <w:rFonts w:hint="default"/>
        <w:lang w:val="it-IT" w:eastAsia="en-US" w:bidi="ar-SA"/>
      </w:rPr>
    </w:lvl>
    <w:lvl w:ilvl="3" w:tplc="8654B3BA">
      <w:numFmt w:val="bullet"/>
      <w:lvlText w:val="•"/>
      <w:lvlJc w:val="left"/>
      <w:pPr>
        <w:ind w:left="3547" w:hanging="360"/>
      </w:pPr>
      <w:rPr>
        <w:rFonts w:hint="default"/>
        <w:lang w:val="it-IT" w:eastAsia="en-US" w:bidi="ar-SA"/>
      </w:rPr>
    </w:lvl>
    <w:lvl w:ilvl="4" w:tplc="9788A812">
      <w:numFmt w:val="bullet"/>
      <w:lvlText w:val="•"/>
      <w:lvlJc w:val="left"/>
      <w:pPr>
        <w:ind w:left="4450" w:hanging="360"/>
      </w:pPr>
      <w:rPr>
        <w:rFonts w:hint="default"/>
        <w:lang w:val="it-IT" w:eastAsia="en-US" w:bidi="ar-SA"/>
      </w:rPr>
    </w:lvl>
    <w:lvl w:ilvl="5" w:tplc="5C78BB7A">
      <w:numFmt w:val="bullet"/>
      <w:lvlText w:val="•"/>
      <w:lvlJc w:val="left"/>
      <w:pPr>
        <w:ind w:left="5353" w:hanging="360"/>
      </w:pPr>
      <w:rPr>
        <w:rFonts w:hint="default"/>
        <w:lang w:val="it-IT" w:eastAsia="en-US" w:bidi="ar-SA"/>
      </w:rPr>
    </w:lvl>
    <w:lvl w:ilvl="6" w:tplc="E0EAEBD0">
      <w:numFmt w:val="bullet"/>
      <w:lvlText w:val="•"/>
      <w:lvlJc w:val="left"/>
      <w:pPr>
        <w:ind w:left="6255" w:hanging="360"/>
      </w:pPr>
      <w:rPr>
        <w:rFonts w:hint="default"/>
        <w:lang w:val="it-IT" w:eastAsia="en-US" w:bidi="ar-SA"/>
      </w:rPr>
    </w:lvl>
    <w:lvl w:ilvl="7" w:tplc="1B141B84">
      <w:numFmt w:val="bullet"/>
      <w:lvlText w:val="•"/>
      <w:lvlJc w:val="left"/>
      <w:pPr>
        <w:ind w:left="7158" w:hanging="360"/>
      </w:pPr>
      <w:rPr>
        <w:rFonts w:hint="default"/>
        <w:lang w:val="it-IT" w:eastAsia="en-US" w:bidi="ar-SA"/>
      </w:rPr>
    </w:lvl>
    <w:lvl w:ilvl="8" w:tplc="D872486A">
      <w:numFmt w:val="bullet"/>
      <w:lvlText w:val="•"/>
      <w:lvlJc w:val="left"/>
      <w:pPr>
        <w:ind w:left="8061" w:hanging="360"/>
      </w:pPr>
      <w:rPr>
        <w:rFonts w:hint="default"/>
        <w:lang w:val="it-IT" w:eastAsia="en-US" w:bidi="ar-SA"/>
      </w:rPr>
    </w:lvl>
  </w:abstractNum>
  <w:abstractNum w:abstractNumId="2" w15:restartNumberingAfterBreak="0">
    <w:nsid w:val="1DCD7A84"/>
    <w:multiLevelType w:val="hybridMultilevel"/>
    <w:tmpl w:val="CD3E419E"/>
    <w:lvl w:ilvl="0" w:tplc="BC025356">
      <w:start w:val="1"/>
      <w:numFmt w:val="lowerLetter"/>
      <w:lvlText w:val="%1."/>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819A6384">
      <w:numFmt w:val="bullet"/>
      <w:lvlText w:val="•"/>
      <w:lvlJc w:val="left"/>
      <w:pPr>
        <w:ind w:left="1742" w:hanging="360"/>
      </w:pPr>
      <w:rPr>
        <w:rFonts w:hint="default"/>
        <w:lang w:val="it-IT" w:eastAsia="en-US" w:bidi="ar-SA"/>
      </w:rPr>
    </w:lvl>
    <w:lvl w:ilvl="2" w:tplc="393ADF54">
      <w:numFmt w:val="bullet"/>
      <w:lvlText w:val="•"/>
      <w:lvlJc w:val="left"/>
      <w:pPr>
        <w:ind w:left="2645" w:hanging="360"/>
      </w:pPr>
      <w:rPr>
        <w:rFonts w:hint="default"/>
        <w:lang w:val="it-IT" w:eastAsia="en-US" w:bidi="ar-SA"/>
      </w:rPr>
    </w:lvl>
    <w:lvl w:ilvl="3" w:tplc="516AC200">
      <w:numFmt w:val="bullet"/>
      <w:lvlText w:val="•"/>
      <w:lvlJc w:val="left"/>
      <w:pPr>
        <w:ind w:left="3547" w:hanging="360"/>
      </w:pPr>
      <w:rPr>
        <w:rFonts w:hint="default"/>
        <w:lang w:val="it-IT" w:eastAsia="en-US" w:bidi="ar-SA"/>
      </w:rPr>
    </w:lvl>
    <w:lvl w:ilvl="4" w:tplc="F872D9C6">
      <w:numFmt w:val="bullet"/>
      <w:lvlText w:val="•"/>
      <w:lvlJc w:val="left"/>
      <w:pPr>
        <w:ind w:left="4450" w:hanging="360"/>
      </w:pPr>
      <w:rPr>
        <w:rFonts w:hint="default"/>
        <w:lang w:val="it-IT" w:eastAsia="en-US" w:bidi="ar-SA"/>
      </w:rPr>
    </w:lvl>
    <w:lvl w:ilvl="5" w:tplc="1F704B40">
      <w:numFmt w:val="bullet"/>
      <w:lvlText w:val="•"/>
      <w:lvlJc w:val="left"/>
      <w:pPr>
        <w:ind w:left="5353" w:hanging="360"/>
      </w:pPr>
      <w:rPr>
        <w:rFonts w:hint="default"/>
        <w:lang w:val="it-IT" w:eastAsia="en-US" w:bidi="ar-SA"/>
      </w:rPr>
    </w:lvl>
    <w:lvl w:ilvl="6" w:tplc="5524CC58">
      <w:numFmt w:val="bullet"/>
      <w:lvlText w:val="•"/>
      <w:lvlJc w:val="left"/>
      <w:pPr>
        <w:ind w:left="6255" w:hanging="360"/>
      </w:pPr>
      <w:rPr>
        <w:rFonts w:hint="default"/>
        <w:lang w:val="it-IT" w:eastAsia="en-US" w:bidi="ar-SA"/>
      </w:rPr>
    </w:lvl>
    <w:lvl w:ilvl="7" w:tplc="FBBE4C6C">
      <w:numFmt w:val="bullet"/>
      <w:lvlText w:val="•"/>
      <w:lvlJc w:val="left"/>
      <w:pPr>
        <w:ind w:left="7158" w:hanging="360"/>
      </w:pPr>
      <w:rPr>
        <w:rFonts w:hint="default"/>
        <w:lang w:val="it-IT" w:eastAsia="en-US" w:bidi="ar-SA"/>
      </w:rPr>
    </w:lvl>
    <w:lvl w:ilvl="8" w:tplc="5626675E">
      <w:numFmt w:val="bullet"/>
      <w:lvlText w:val="•"/>
      <w:lvlJc w:val="left"/>
      <w:pPr>
        <w:ind w:left="8061" w:hanging="360"/>
      </w:pPr>
      <w:rPr>
        <w:rFonts w:hint="default"/>
        <w:lang w:val="it-IT" w:eastAsia="en-US" w:bidi="ar-SA"/>
      </w:rPr>
    </w:lvl>
  </w:abstractNum>
  <w:abstractNum w:abstractNumId="3" w15:restartNumberingAfterBreak="0">
    <w:nsid w:val="213B1EEA"/>
    <w:multiLevelType w:val="hybridMultilevel"/>
    <w:tmpl w:val="44304076"/>
    <w:lvl w:ilvl="0" w:tplc="3DA2C308">
      <w:start w:val="1"/>
      <w:numFmt w:val="lowerLetter"/>
      <w:lvlText w:val="%1."/>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B26C5CC6">
      <w:numFmt w:val="bullet"/>
      <w:lvlText w:val="•"/>
      <w:lvlJc w:val="left"/>
      <w:pPr>
        <w:ind w:left="1742" w:hanging="360"/>
      </w:pPr>
      <w:rPr>
        <w:rFonts w:hint="default"/>
        <w:lang w:val="it-IT" w:eastAsia="en-US" w:bidi="ar-SA"/>
      </w:rPr>
    </w:lvl>
    <w:lvl w:ilvl="2" w:tplc="9490CE84">
      <w:numFmt w:val="bullet"/>
      <w:lvlText w:val="•"/>
      <w:lvlJc w:val="left"/>
      <w:pPr>
        <w:ind w:left="2645" w:hanging="360"/>
      </w:pPr>
      <w:rPr>
        <w:rFonts w:hint="default"/>
        <w:lang w:val="it-IT" w:eastAsia="en-US" w:bidi="ar-SA"/>
      </w:rPr>
    </w:lvl>
    <w:lvl w:ilvl="3" w:tplc="17F4683A">
      <w:numFmt w:val="bullet"/>
      <w:lvlText w:val="•"/>
      <w:lvlJc w:val="left"/>
      <w:pPr>
        <w:ind w:left="3547" w:hanging="360"/>
      </w:pPr>
      <w:rPr>
        <w:rFonts w:hint="default"/>
        <w:lang w:val="it-IT" w:eastAsia="en-US" w:bidi="ar-SA"/>
      </w:rPr>
    </w:lvl>
    <w:lvl w:ilvl="4" w:tplc="078CC154">
      <w:numFmt w:val="bullet"/>
      <w:lvlText w:val="•"/>
      <w:lvlJc w:val="left"/>
      <w:pPr>
        <w:ind w:left="4450" w:hanging="360"/>
      </w:pPr>
      <w:rPr>
        <w:rFonts w:hint="default"/>
        <w:lang w:val="it-IT" w:eastAsia="en-US" w:bidi="ar-SA"/>
      </w:rPr>
    </w:lvl>
    <w:lvl w:ilvl="5" w:tplc="5F3883BE">
      <w:numFmt w:val="bullet"/>
      <w:lvlText w:val="•"/>
      <w:lvlJc w:val="left"/>
      <w:pPr>
        <w:ind w:left="5353" w:hanging="360"/>
      </w:pPr>
      <w:rPr>
        <w:rFonts w:hint="default"/>
        <w:lang w:val="it-IT" w:eastAsia="en-US" w:bidi="ar-SA"/>
      </w:rPr>
    </w:lvl>
    <w:lvl w:ilvl="6" w:tplc="9EA82DE8">
      <w:numFmt w:val="bullet"/>
      <w:lvlText w:val="•"/>
      <w:lvlJc w:val="left"/>
      <w:pPr>
        <w:ind w:left="6255" w:hanging="360"/>
      </w:pPr>
      <w:rPr>
        <w:rFonts w:hint="default"/>
        <w:lang w:val="it-IT" w:eastAsia="en-US" w:bidi="ar-SA"/>
      </w:rPr>
    </w:lvl>
    <w:lvl w:ilvl="7" w:tplc="6F883688">
      <w:numFmt w:val="bullet"/>
      <w:lvlText w:val="•"/>
      <w:lvlJc w:val="left"/>
      <w:pPr>
        <w:ind w:left="7158" w:hanging="360"/>
      </w:pPr>
      <w:rPr>
        <w:rFonts w:hint="default"/>
        <w:lang w:val="it-IT" w:eastAsia="en-US" w:bidi="ar-SA"/>
      </w:rPr>
    </w:lvl>
    <w:lvl w:ilvl="8" w:tplc="79E6DF2C">
      <w:numFmt w:val="bullet"/>
      <w:lvlText w:val="•"/>
      <w:lvlJc w:val="left"/>
      <w:pPr>
        <w:ind w:left="8061" w:hanging="360"/>
      </w:pPr>
      <w:rPr>
        <w:rFonts w:hint="default"/>
        <w:lang w:val="it-IT" w:eastAsia="en-US" w:bidi="ar-SA"/>
      </w:rPr>
    </w:lvl>
  </w:abstractNum>
  <w:abstractNum w:abstractNumId="4" w15:restartNumberingAfterBreak="0">
    <w:nsid w:val="2C5B53E1"/>
    <w:multiLevelType w:val="hybridMultilevel"/>
    <w:tmpl w:val="4A760B6A"/>
    <w:lvl w:ilvl="0" w:tplc="6690133C">
      <w:start w:val="1"/>
      <w:numFmt w:val="lowerLetter"/>
      <w:lvlText w:val="%1."/>
      <w:lvlJc w:val="left"/>
      <w:pPr>
        <w:ind w:left="756" w:hanging="360"/>
        <w:jc w:val="right"/>
      </w:pPr>
      <w:rPr>
        <w:rFonts w:ascii="Times New Roman" w:eastAsia="Times New Roman" w:hAnsi="Times New Roman" w:cs="Times New Roman" w:hint="default"/>
        <w:b w:val="0"/>
        <w:bCs w:val="0"/>
        <w:i w:val="0"/>
        <w:iCs w:val="0"/>
        <w:spacing w:val="-1"/>
        <w:w w:val="100"/>
        <w:sz w:val="24"/>
        <w:szCs w:val="24"/>
        <w:lang w:val="it-IT" w:eastAsia="en-US" w:bidi="ar-SA"/>
      </w:rPr>
    </w:lvl>
    <w:lvl w:ilvl="1" w:tplc="5E7A0064">
      <w:numFmt w:val="bullet"/>
      <w:lvlText w:val="•"/>
      <w:lvlJc w:val="left"/>
      <w:pPr>
        <w:ind w:left="1670" w:hanging="360"/>
      </w:pPr>
      <w:rPr>
        <w:rFonts w:hint="default"/>
        <w:lang w:val="it-IT" w:eastAsia="en-US" w:bidi="ar-SA"/>
      </w:rPr>
    </w:lvl>
    <w:lvl w:ilvl="2" w:tplc="7A1C2A28">
      <w:numFmt w:val="bullet"/>
      <w:lvlText w:val="•"/>
      <w:lvlJc w:val="left"/>
      <w:pPr>
        <w:ind w:left="2581" w:hanging="360"/>
      </w:pPr>
      <w:rPr>
        <w:rFonts w:hint="default"/>
        <w:lang w:val="it-IT" w:eastAsia="en-US" w:bidi="ar-SA"/>
      </w:rPr>
    </w:lvl>
    <w:lvl w:ilvl="3" w:tplc="CA2A5186">
      <w:numFmt w:val="bullet"/>
      <w:lvlText w:val="•"/>
      <w:lvlJc w:val="left"/>
      <w:pPr>
        <w:ind w:left="3491" w:hanging="360"/>
      </w:pPr>
      <w:rPr>
        <w:rFonts w:hint="default"/>
        <w:lang w:val="it-IT" w:eastAsia="en-US" w:bidi="ar-SA"/>
      </w:rPr>
    </w:lvl>
    <w:lvl w:ilvl="4" w:tplc="E1681250">
      <w:numFmt w:val="bullet"/>
      <w:lvlText w:val="•"/>
      <w:lvlJc w:val="left"/>
      <w:pPr>
        <w:ind w:left="4402" w:hanging="360"/>
      </w:pPr>
      <w:rPr>
        <w:rFonts w:hint="default"/>
        <w:lang w:val="it-IT" w:eastAsia="en-US" w:bidi="ar-SA"/>
      </w:rPr>
    </w:lvl>
    <w:lvl w:ilvl="5" w:tplc="039CBAD2">
      <w:numFmt w:val="bullet"/>
      <w:lvlText w:val="•"/>
      <w:lvlJc w:val="left"/>
      <w:pPr>
        <w:ind w:left="5313" w:hanging="360"/>
      </w:pPr>
      <w:rPr>
        <w:rFonts w:hint="default"/>
        <w:lang w:val="it-IT" w:eastAsia="en-US" w:bidi="ar-SA"/>
      </w:rPr>
    </w:lvl>
    <w:lvl w:ilvl="6" w:tplc="8E9A31D8">
      <w:numFmt w:val="bullet"/>
      <w:lvlText w:val="•"/>
      <w:lvlJc w:val="left"/>
      <w:pPr>
        <w:ind w:left="6223" w:hanging="360"/>
      </w:pPr>
      <w:rPr>
        <w:rFonts w:hint="default"/>
        <w:lang w:val="it-IT" w:eastAsia="en-US" w:bidi="ar-SA"/>
      </w:rPr>
    </w:lvl>
    <w:lvl w:ilvl="7" w:tplc="953CB710">
      <w:numFmt w:val="bullet"/>
      <w:lvlText w:val="•"/>
      <w:lvlJc w:val="left"/>
      <w:pPr>
        <w:ind w:left="7134" w:hanging="360"/>
      </w:pPr>
      <w:rPr>
        <w:rFonts w:hint="default"/>
        <w:lang w:val="it-IT" w:eastAsia="en-US" w:bidi="ar-SA"/>
      </w:rPr>
    </w:lvl>
    <w:lvl w:ilvl="8" w:tplc="655CD458">
      <w:numFmt w:val="bullet"/>
      <w:lvlText w:val="•"/>
      <w:lvlJc w:val="left"/>
      <w:pPr>
        <w:ind w:left="8045" w:hanging="360"/>
      </w:pPr>
      <w:rPr>
        <w:rFonts w:hint="default"/>
        <w:lang w:val="it-IT" w:eastAsia="en-US" w:bidi="ar-SA"/>
      </w:rPr>
    </w:lvl>
  </w:abstractNum>
  <w:abstractNum w:abstractNumId="5" w15:restartNumberingAfterBreak="0">
    <w:nsid w:val="3BD64073"/>
    <w:multiLevelType w:val="hybridMultilevel"/>
    <w:tmpl w:val="774AABC2"/>
    <w:lvl w:ilvl="0" w:tplc="C1E29100">
      <w:start w:val="1"/>
      <w:numFmt w:val="lowerLetter"/>
      <w:lvlText w:val="%1."/>
      <w:lvlJc w:val="left"/>
      <w:pPr>
        <w:ind w:left="821" w:hanging="296"/>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470E63D0">
      <w:numFmt w:val="bullet"/>
      <w:lvlText w:val="•"/>
      <w:lvlJc w:val="left"/>
      <w:pPr>
        <w:ind w:left="1724" w:hanging="296"/>
      </w:pPr>
      <w:rPr>
        <w:rFonts w:hint="default"/>
        <w:lang w:val="it-IT" w:eastAsia="en-US" w:bidi="ar-SA"/>
      </w:rPr>
    </w:lvl>
    <w:lvl w:ilvl="2" w:tplc="A15A6554">
      <w:numFmt w:val="bullet"/>
      <w:lvlText w:val="•"/>
      <w:lvlJc w:val="left"/>
      <w:pPr>
        <w:ind w:left="2629" w:hanging="296"/>
      </w:pPr>
      <w:rPr>
        <w:rFonts w:hint="default"/>
        <w:lang w:val="it-IT" w:eastAsia="en-US" w:bidi="ar-SA"/>
      </w:rPr>
    </w:lvl>
    <w:lvl w:ilvl="3" w:tplc="C09A4A30">
      <w:numFmt w:val="bullet"/>
      <w:lvlText w:val="•"/>
      <w:lvlJc w:val="left"/>
      <w:pPr>
        <w:ind w:left="3533" w:hanging="296"/>
      </w:pPr>
      <w:rPr>
        <w:rFonts w:hint="default"/>
        <w:lang w:val="it-IT" w:eastAsia="en-US" w:bidi="ar-SA"/>
      </w:rPr>
    </w:lvl>
    <w:lvl w:ilvl="4" w:tplc="653E5D34">
      <w:numFmt w:val="bullet"/>
      <w:lvlText w:val="•"/>
      <w:lvlJc w:val="left"/>
      <w:pPr>
        <w:ind w:left="4438" w:hanging="296"/>
      </w:pPr>
      <w:rPr>
        <w:rFonts w:hint="default"/>
        <w:lang w:val="it-IT" w:eastAsia="en-US" w:bidi="ar-SA"/>
      </w:rPr>
    </w:lvl>
    <w:lvl w:ilvl="5" w:tplc="0D5CCB5A">
      <w:numFmt w:val="bullet"/>
      <w:lvlText w:val="•"/>
      <w:lvlJc w:val="left"/>
      <w:pPr>
        <w:ind w:left="5343" w:hanging="296"/>
      </w:pPr>
      <w:rPr>
        <w:rFonts w:hint="default"/>
        <w:lang w:val="it-IT" w:eastAsia="en-US" w:bidi="ar-SA"/>
      </w:rPr>
    </w:lvl>
    <w:lvl w:ilvl="6" w:tplc="D60883C6">
      <w:numFmt w:val="bullet"/>
      <w:lvlText w:val="•"/>
      <w:lvlJc w:val="left"/>
      <w:pPr>
        <w:ind w:left="6247" w:hanging="296"/>
      </w:pPr>
      <w:rPr>
        <w:rFonts w:hint="default"/>
        <w:lang w:val="it-IT" w:eastAsia="en-US" w:bidi="ar-SA"/>
      </w:rPr>
    </w:lvl>
    <w:lvl w:ilvl="7" w:tplc="CFCC69E6">
      <w:numFmt w:val="bullet"/>
      <w:lvlText w:val="•"/>
      <w:lvlJc w:val="left"/>
      <w:pPr>
        <w:ind w:left="7152" w:hanging="296"/>
      </w:pPr>
      <w:rPr>
        <w:rFonts w:hint="default"/>
        <w:lang w:val="it-IT" w:eastAsia="en-US" w:bidi="ar-SA"/>
      </w:rPr>
    </w:lvl>
    <w:lvl w:ilvl="8" w:tplc="1CFC456C">
      <w:numFmt w:val="bullet"/>
      <w:lvlText w:val="•"/>
      <w:lvlJc w:val="left"/>
      <w:pPr>
        <w:ind w:left="8057" w:hanging="296"/>
      </w:pPr>
      <w:rPr>
        <w:rFonts w:hint="default"/>
        <w:lang w:val="it-IT" w:eastAsia="en-US" w:bidi="ar-SA"/>
      </w:rPr>
    </w:lvl>
  </w:abstractNum>
  <w:abstractNum w:abstractNumId="6" w15:restartNumberingAfterBreak="0">
    <w:nsid w:val="45DB15EE"/>
    <w:multiLevelType w:val="hybridMultilevel"/>
    <w:tmpl w:val="EF30BAD6"/>
    <w:lvl w:ilvl="0" w:tplc="22AA2146">
      <w:start w:val="1"/>
      <w:numFmt w:val="lowerLetter"/>
      <w:lvlText w:val="%1)"/>
      <w:lvlJc w:val="left"/>
      <w:pPr>
        <w:ind w:left="119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DD50C2EE">
      <w:numFmt w:val="bullet"/>
      <w:lvlText w:val="•"/>
      <w:lvlJc w:val="left"/>
      <w:pPr>
        <w:ind w:left="2066" w:hanging="360"/>
      </w:pPr>
      <w:rPr>
        <w:rFonts w:hint="default"/>
        <w:lang w:val="it-IT" w:eastAsia="en-US" w:bidi="ar-SA"/>
      </w:rPr>
    </w:lvl>
    <w:lvl w:ilvl="2" w:tplc="9CFAA020">
      <w:numFmt w:val="bullet"/>
      <w:lvlText w:val="•"/>
      <w:lvlJc w:val="left"/>
      <w:pPr>
        <w:ind w:left="2933" w:hanging="360"/>
      </w:pPr>
      <w:rPr>
        <w:rFonts w:hint="default"/>
        <w:lang w:val="it-IT" w:eastAsia="en-US" w:bidi="ar-SA"/>
      </w:rPr>
    </w:lvl>
    <w:lvl w:ilvl="3" w:tplc="875C68E6">
      <w:numFmt w:val="bullet"/>
      <w:lvlText w:val="•"/>
      <w:lvlJc w:val="left"/>
      <w:pPr>
        <w:ind w:left="3799" w:hanging="360"/>
      </w:pPr>
      <w:rPr>
        <w:rFonts w:hint="default"/>
        <w:lang w:val="it-IT" w:eastAsia="en-US" w:bidi="ar-SA"/>
      </w:rPr>
    </w:lvl>
    <w:lvl w:ilvl="4" w:tplc="B0789F9C">
      <w:numFmt w:val="bullet"/>
      <w:lvlText w:val="•"/>
      <w:lvlJc w:val="left"/>
      <w:pPr>
        <w:ind w:left="4666" w:hanging="360"/>
      </w:pPr>
      <w:rPr>
        <w:rFonts w:hint="default"/>
        <w:lang w:val="it-IT" w:eastAsia="en-US" w:bidi="ar-SA"/>
      </w:rPr>
    </w:lvl>
    <w:lvl w:ilvl="5" w:tplc="A588E208">
      <w:numFmt w:val="bullet"/>
      <w:lvlText w:val="•"/>
      <w:lvlJc w:val="left"/>
      <w:pPr>
        <w:ind w:left="5533" w:hanging="360"/>
      </w:pPr>
      <w:rPr>
        <w:rFonts w:hint="default"/>
        <w:lang w:val="it-IT" w:eastAsia="en-US" w:bidi="ar-SA"/>
      </w:rPr>
    </w:lvl>
    <w:lvl w:ilvl="6" w:tplc="12A6A640">
      <w:numFmt w:val="bullet"/>
      <w:lvlText w:val="•"/>
      <w:lvlJc w:val="left"/>
      <w:pPr>
        <w:ind w:left="6399" w:hanging="360"/>
      </w:pPr>
      <w:rPr>
        <w:rFonts w:hint="default"/>
        <w:lang w:val="it-IT" w:eastAsia="en-US" w:bidi="ar-SA"/>
      </w:rPr>
    </w:lvl>
    <w:lvl w:ilvl="7" w:tplc="81841622">
      <w:numFmt w:val="bullet"/>
      <w:lvlText w:val="•"/>
      <w:lvlJc w:val="left"/>
      <w:pPr>
        <w:ind w:left="7266" w:hanging="360"/>
      </w:pPr>
      <w:rPr>
        <w:rFonts w:hint="default"/>
        <w:lang w:val="it-IT" w:eastAsia="en-US" w:bidi="ar-SA"/>
      </w:rPr>
    </w:lvl>
    <w:lvl w:ilvl="8" w:tplc="78084682">
      <w:numFmt w:val="bullet"/>
      <w:lvlText w:val="•"/>
      <w:lvlJc w:val="left"/>
      <w:pPr>
        <w:ind w:left="8133" w:hanging="360"/>
      </w:pPr>
      <w:rPr>
        <w:rFonts w:hint="default"/>
        <w:lang w:val="it-IT" w:eastAsia="en-US" w:bidi="ar-SA"/>
      </w:rPr>
    </w:lvl>
  </w:abstractNum>
  <w:abstractNum w:abstractNumId="7" w15:restartNumberingAfterBreak="0">
    <w:nsid w:val="502308A3"/>
    <w:multiLevelType w:val="hybridMultilevel"/>
    <w:tmpl w:val="ECE6C34E"/>
    <w:lvl w:ilvl="0" w:tplc="FE4C517C">
      <w:start w:val="1"/>
      <w:numFmt w:val="lowerLetter"/>
      <w:lvlText w:val="%1."/>
      <w:lvlJc w:val="left"/>
      <w:pPr>
        <w:ind w:left="900"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789C8494">
      <w:numFmt w:val="bullet"/>
      <w:lvlText w:val="•"/>
      <w:lvlJc w:val="left"/>
      <w:pPr>
        <w:ind w:left="1796" w:hanging="360"/>
      </w:pPr>
      <w:rPr>
        <w:rFonts w:hint="default"/>
        <w:lang w:val="it-IT" w:eastAsia="en-US" w:bidi="ar-SA"/>
      </w:rPr>
    </w:lvl>
    <w:lvl w:ilvl="2" w:tplc="A4364E2E">
      <w:numFmt w:val="bullet"/>
      <w:lvlText w:val="•"/>
      <w:lvlJc w:val="left"/>
      <w:pPr>
        <w:ind w:left="2693" w:hanging="360"/>
      </w:pPr>
      <w:rPr>
        <w:rFonts w:hint="default"/>
        <w:lang w:val="it-IT" w:eastAsia="en-US" w:bidi="ar-SA"/>
      </w:rPr>
    </w:lvl>
    <w:lvl w:ilvl="3" w:tplc="BD4697F8">
      <w:numFmt w:val="bullet"/>
      <w:lvlText w:val="•"/>
      <w:lvlJc w:val="left"/>
      <w:pPr>
        <w:ind w:left="3589" w:hanging="360"/>
      </w:pPr>
      <w:rPr>
        <w:rFonts w:hint="default"/>
        <w:lang w:val="it-IT" w:eastAsia="en-US" w:bidi="ar-SA"/>
      </w:rPr>
    </w:lvl>
    <w:lvl w:ilvl="4" w:tplc="84CE65BA">
      <w:numFmt w:val="bullet"/>
      <w:lvlText w:val="•"/>
      <w:lvlJc w:val="left"/>
      <w:pPr>
        <w:ind w:left="4486" w:hanging="360"/>
      </w:pPr>
      <w:rPr>
        <w:rFonts w:hint="default"/>
        <w:lang w:val="it-IT" w:eastAsia="en-US" w:bidi="ar-SA"/>
      </w:rPr>
    </w:lvl>
    <w:lvl w:ilvl="5" w:tplc="0F5EF56A">
      <w:numFmt w:val="bullet"/>
      <w:lvlText w:val="•"/>
      <w:lvlJc w:val="left"/>
      <w:pPr>
        <w:ind w:left="5383" w:hanging="360"/>
      </w:pPr>
      <w:rPr>
        <w:rFonts w:hint="default"/>
        <w:lang w:val="it-IT" w:eastAsia="en-US" w:bidi="ar-SA"/>
      </w:rPr>
    </w:lvl>
    <w:lvl w:ilvl="6" w:tplc="8D4AC41E">
      <w:numFmt w:val="bullet"/>
      <w:lvlText w:val="•"/>
      <w:lvlJc w:val="left"/>
      <w:pPr>
        <w:ind w:left="6279" w:hanging="360"/>
      </w:pPr>
      <w:rPr>
        <w:rFonts w:hint="default"/>
        <w:lang w:val="it-IT" w:eastAsia="en-US" w:bidi="ar-SA"/>
      </w:rPr>
    </w:lvl>
    <w:lvl w:ilvl="7" w:tplc="67CA19E0">
      <w:numFmt w:val="bullet"/>
      <w:lvlText w:val="•"/>
      <w:lvlJc w:val="left"/>
      <w:pPr>
        <w:ind w:left="7176" w:hanging="360"/>
      </w:pPr>
      <w:rPr>
        <w:rFonts w:hint="default"/>
        <w:lang w:val="it-IT" w:eastAsia="en-US" w:bidi="ar-SA"/>
      </w:rPr>
    </w:lvl>
    <w:lvl w:ilvl="8" w:tplc="0EA2B0AA">
      <w:numFmt w:val="bullet"/>
      <w:lvlText w:val="•"/>
      <w:lvlJc w:val="left"/>
      <w:pPr>
        <w:ind w:left="8073" w:hanging="360"/>
      </w:pPr>
      <w:rPr>
        <w:rFonts w:hint="default"/>
        <w:lang w:val="it-IT" w:eastAsia="en-US" w:bidi="ar-SA"/>
      </w:rPr>
    </w:lvl>
  </w:abstractNum>
  <w:abstractNum w:abstractNumId="8" w15:restartNumberingAfterBreak="0">
    <w:nsid w:val="6D272EB9"/>
    <w:multiLevelType w:val="hybridMultilevel"/>
    <w:tmpl w:val="3DB01CA8"/>
    <w:lvl w:ilvl="0" w:tplc="A33232F6">
      <w:start w:val="1"/>
      <w:numFmt w:val="lowerLetter"/>
      <w:lvlText w:val="%1."/>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953A6C42">
      <w:numFmt w:val="bullet"/>
      <w:lvlText w:val="•"/>
      <w:lvlJc w:val="left"/>
      <w:pPr>
        <w:ind w:left="1742" w:hanging="360"/>
      </w:pPr>
      <w:rPr>
        <w:rFonts w:hint="default"/>
        <w:lang w:val="it-IT" w:eastAsia="en-US" w:bidi="ar-SA"/>
      </w:rPr>
    </w:lvl>
    <w:lvl w:ilvl="2" w:tplc="7CE4B11A">
      <w:numFmt w:val="bullet"/>
      <w:lvlText w:val="•"/>
      <w:lvlJc w:val="left"/>
      <w:pPr>
        <w:ind w:left="2645" w:hanging="360"/>
      </w:pPr>
      <w:rPr>
        <w:rFonts w:hint="default"/>
        <w:lang w:val="it-IT" w:eastAsia="en-US" w:bidi="ar-SA"/>
      </w:rPr>
    </w:lvl>
    <w:lvl w:ilvl="3" w:tplc="CEECAEDA">
      <w:numFmt w:val="bullet"/>
      <w:lvlText w:val="•"/>
      <w:lvlJc w:val="left"/>
      <w:pPr>
        <w:ind w:left="3547" w:hanging="360"/>
      </w:pPr>
      <w:rPr>
        <w:rFonts w:hint="default"/>
        <w:lang w:val="it-IT" w:eastAsia="en-US" w:bidi="ar-SA"/>
      </w:rPr>
    </w:lvl>
    <w:lvl w:ilvl="4" w:tplc="803628A2">
      <w:numFmt w:val="bullet"/>
      <w:lvlText w:val="•"/>
      <w:lvlJc w:val="left"/>
      <w:pPr>
        <w:ind w:left="4450" w:hanging="360"/>
      </w:pPr>
      <w:rPr>
        <w:rFonts w:hint="default"/>
        <w:lang w:val="it-IT" w:eastAsia="en-US" w:bidi="ar-SA"/>
      </w:rPr>
    </w:lvl>
    <w:lvl w:ilvl="5" w:tplc="38DA9280">
      <w:numFmt w:val="bullet"/>
      <w:lvlText w:val="•"/>
      <w:lvlJc w:val="left"/>
      <w:pPr>
        <w:ind w:left="5353" w:hanging="360"/>
      </w:pPr>
      <w:rPr>
        <w:rFonts w:hint="default"/>
        <w:lang w:val="it-IT" w:eastAsia="en-US" w:bidi="ar-SA"/>
      </w:rPr>
    </w:lvl>
    <w:lvl w:ilvl="6" w:tplc="C0A04E70">
      <w:numFmt w:val="bullet"/>
      <w:lvlText w:val="•"/>
      <w:lvlJc w:val="left"/>
      <w:pPr>
        <w:ind w:left="6255" w:hanging="360"/>
      </w:pPr>
      <w:rPr>
        <w:rFonts w:hint="default"/>
        <w:lang w:val="it-IT" w:eastAsia="en-US" w:bidi="ar-SA"/>
      </w:rPr>
    </w:lvl>
    <w:lvl w:ilvl="7" w:tplc="B61CE7C6">
      <w:numFmt w:val="bullet"/>
      <w:lvlText w:val="•"/>
      <w:lvlJc w:val="left"/>
      <w:pPr>
        <w:ind w:left="7158" w:hanging="360"/>
      </w:pPr>
      <w:rPr>
        <w:rFonts w:hint="default"/>
        <w:lang w:val="it-IT" w:eastAsia="en-US" w:bidi="ar-SA"/>
      </w:rPr>
    </w:lvl>
    <w:lvl w:ilvl="8" w:tplc="3BF23B32">
      <w:numFmt w:val="bullet"/>
      <w:lvlText w:val="•"/>
      <w:lvlJc w:val="left"/>
      <w:pPr>
        <w:ind w:left="8061" w:hanging="360"/>
      </w:pPr>
      <w:rPr>
        <w:rFonts w:hint="default"/>
        <w:lang w:val="it-IT" w:eastAsia="en-US" w:bidi="ar-SA"/>
      </w:rPr>
    </w:lvl>
  </w:abstractNum>
  <w:abstractNum w:abstractNumId="9" w15:restartNumberingAfterBreak="0">
    <w:nsid w:val="7D2B3D4C"/>
    <w:multiLevelType w:val="hybridMultilevel"/>
    <w:tmpl w:val="76B8EA32"/>
    <w:lvl w:ilvl="0" w:tplc="22187146">
      <w:start w:val="1"/>
      <w:numFmt w:val="lowerLetter"/>
      <w:lvlText w:val="%1."/>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10C49944">
      <w:numFmt w:val="bullet"/>
      <w:lvlText w:val="•"/>
      <w:lvlJc w:val="left"/>
      <w:pPr>
        <w:ind w:left="1742" w:hanging="360"/>
      </w:pPr>
      <w:rPr>
        <w:rFonts w:hint="default"/>
        <w:lang w:val="it-IT" w:eastAsia="en-US" w:bidi="ar-SA"/>
      </w:rPr>
    </w:lvl>
    <w:lvl w:ilvl="2" w:tplc="3CC84BCA">
      <w:numFmt w:val="bullet"/>
      <w:lvlText w:val="•"/>
      <w:lvlJc w:val="left"/>
      <w:pPr>
        <w:ind w:left="2645" w:hanging="360"/>
      </w:pPr>
      <w:rPr>
        <w:rFonts w:hint="default"/>
        <w:lang w:val="it-IT" w:eastAsia="en-US" w:bidi="ar-SA"/>
      </w:rPr>
    </w:lvl>
    <w:lvl w:ilvl="3" w:tplc="F8C41BA6">
      <w:numFmt w:val="bullet"/>
      <w:lvlText w:val="•"/>
      <w:lvlJc w:val="left"/>
      <w:pPr>
        <w:ind w:left="3547" w:hanging="360"/>
      </w:pPr>
      <w:rPr>
        <w:rFonts w:hint="default"/>
        <w:lang w:val="it-IT" w:eastAsia="en-US" w:bidi="ar-SA"/>
      </w:rPr>
    </w:lvl>
    <w:lvl w:ilvl="4" w:tplc="01DED8E6">
      <w:numFmt w:val="bullet"/>
      <w:lvlText w:val="•"/>
      <w:lvlJc w:val="left"/>
      <w:pPr>
        <w:ind w:left="4450" w:hanging="360"/>
      </w:pPr>
      <w:rPr>
        <w:rFonts w:hint="default"/>
        <w:lang w:val="it-IT" w:eastAsia="en-US" w:bidi="ar-SA"/>
      </w:rPr>
    </w:lvl>
    <w:lvl w:ilvl="5" w:tplc="8850D850">
      <w:numFmt w:val="bullet"/>
      <w:lvlText w:val="•"/>
      <w:lvlJc w:val="left"/>
      <w:pPr>
        <w:ind w:left="5353" w:hanging="360"/>
      </w:pPr>
      <w:rPr>
        <w:rFonts w:hint="default"/>
        <w:lang w:val="it-IT" w:eastAsia="en-US" w:bidi="ar-SA"/>
      </w:rPr>
    </w:lvl>
    <w:lvl w:ilvl="6" w:tplc="2ACC4D70">
      <w:numFmt w:val="bullet"/>
      <w:lvlText w:val="•"/>
      <w:lvlJc w:val="left"/>
      <w:pPr>
        <w:ind w:left="6255" w:hanging="360"/>
      </w:pPr>
      <w:rPr>
        <w:rFonts w:hint="default"/>
        <w:lang w:val="it-IT" w:eastAsia="en-US" w:bidi="ar-SA"/>
      </w:rPr>
    </w:lvl>
    <w:lvl w:ilvl="7" w:tplc="28F0CDA4">
      <w:numFmt w:val="bullet"/>
      <w:lvlText w:val="•"/>
      <w:lvlJc w:val="left"/>
      <w:pPr>
        <w:ind w:left="7158" w:hanging="360"/>
      </w:pPr>
      <w:rPr>
        <w:rFonts w:hint="default"/>
        <w:lang w:val="it-IT" w:eastAsia="en-US" w:bidi="ar-SA"/>
      </w:rPr>
    </w:lvl>
    <w:lvl w:ilvl="8" w:tplc="B22E0BF0">
      <w:numFmt w:val="bullet"/>
      <w:lvlText w:val="•"/>
      <w:lvlJc w:val="left"/>
      <w:pPr>
        <w:ind w:left="8061" w:hanging="360"/>
      </w:pPr>
      <w:rPr>
        <w:rFonts w:hint="default"/>
        <w:lang w:val="it-IT" w:eastAsia="en-US" w:bidi="ar-SA"/>
      </w:rPr>
    </w:lvl>
  </w:abstractNum>
  <w:num w:numId="1">
    <w:abstractNumId w:val="3"/>
  </w:num>
  <w:num w:numId="2">
    <w:abstractNumId w:val="2"/>
  </w:num>
  <w:num w:numId="3">
    <w:abstractNumId w:val="0"/>
  </w:num>
  <w:num w:numId="4">
    <w:abstractNumId w:val="4"/>
  </w:num>
  <w:num w:numId="5">
    <w:abstractNumId w:val="8"/>
  </w:num>
  <w:num w:numId="6">
    <w:abstractNumId w:val="1"/>
  </w:num>
  <w:num w:numId="7">
    <w:abstractNumId w:val="7"/>
  </w:num>
  <w:num w:numId="8">
    <w:abstractNumId w:val="9"/>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768"/>
    <w:rsid w:val="00093768"/>
    <w:rsid w:val="001D08FC"/>
    <w:rsid w:val="00286B5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E66D0"/>
  <w15:docId w15:val="{24FFAD48-DC1B-4C05-B077-EED4DD28B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Pr>
      <w:rFonts w:ascii="Times New Roman" w:eastAsia="Times New Roman" w:hAnsi="Times New Roman" w:cs="Times New Roman"/>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pPr>
      <w:ind w:left="113"/>
    </w:pPr>
    <w:rPr>
      <w:sz w:val="24"/>
      <w:szCs w:val="24"/>
    </w:rPr>
  </w:style>
  <w:style w:type="paragraph" w:styleId="Titolo">
    <w:name w:val="Title"/>
    <w:basedOn w:val="Normale"/>
    <w:uiPriority w:val="1"/>
    <w:qFormat/>
    <w:pPr>
      <w:spacing w:before="77"/>
      <w:ind w:left="2021" w:right="2025"/>
      <w:jc w:val="center"/>
    </w:pPr>
    <w:rPr>
      <w:b/>
      <w:bCs/>
      <w:sz w:val="24"/>
      <w:szCs w:val="24"/>
    </w:rPr>
  </w:style>
  <w:style w:type="paragraph" w:styleId="Paragrafoelenco">
    <w:name w:val="List Paragraph"/>
    <w:basedOn w:val="Normale"/>
    <w:uiPriority w:val="1"/>
    <w:qFormat/>
    <w:pPr>
      <w:ind w:left="833" w:hanging="360"/>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1D08FC"/>
    <w:pPr>
      <w:tabs>
        <w:tab w:val="center" w:pos="4819"/>
        <w:tab w:val="right" w:pos="9638"/>
      </w:tabs>
    </w:pPr>
  </w:style>
  <w:style w:type="character" w:customStyle="1" w:styleId="IntestazioneCarattere">
    <w:name w:val="Intestazione Carattere"/>
    <w:basedOn w:val="Carpredefinitoparagrafo"/>
    <w:link w:val="Intestazione"/>
    <w:uiPriority w:val="99"/>
    <w:rsid w:val="001D08FC"/>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1D08FC"/>
    <w:pPr>
      <w:tabs>
        <w:tab w:val="center" w:pos="4819"/>
        <w:tab w:val="right" w:pos="9638"/>
      </w:tabs>
    </w:pPr>
  </w:style>
  <w:style w:type="character" w:customStyle="1" w:styleId="PidipaginaCarattere">
    <w:name w:val="Piè di pagina Carattere"/>
    <w:basedOn w:val="Carpredefinitoparagrafo"/>
    <w:link w:val="Pidipagina"/>
    <w:uiPriority w:val="99"/>
    <w:rsid w:val="001D08FC"/>
    <w:rPr>
      <w:rFonts w:ascii="Times New Roman" w:eastAsia="Times New Roman" w:hAnsi="Times New Roman" w:cs="Times New Roman"/>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2005</Words>
  <Characters>11429</Characters>
  <Application>Microsoft Office Word</Application>
  <DocSecurity>0</DocSecurity>
  <Lines>95</Lines>
  <Paragraphs>26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Basile Anna</dc:creator>
  <cp:lastModifiedBy>utente</cp:lastModifiedBy>
  <cp:revision>2</cp:revision>
  <dcterms:created xsi:type="dcterms:W3CDTF">2024-01-06T10:29:00Z</dcterms:created>
  <dcterms:modified xsi:type="dcterms:W3CDTF">2024-01-06T10:29:00Z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2023-11-29T00:00:00Z</vt:filetime>
  </property>
  <property fmtid="{D5CDD505-2E9C-101B-9397-08002B2CF9AE}" pid="3" name="Creator">
    <vt:lpwstr>Microsoft® Word 2019</vt:lpwstr>
  </property>
  <property fmtid="{D5CDD505-2E9C-101B-9397-08002B2CF9AE}" pid="4" name="LastSaved">
    <vt:filetime>2024-01-06T00:00:00Z</vt:filetime>
  </property>
  <property fmtid="{D5CDD505-2E9C-101B-9397-08002B2CF9AE}" pid="5" name="Producer">
    <vt:lpwstr>Microsoft® Word 2019</vt:lpwstr>
  </property>
</Properties>
</file>